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5E067" w14:textId="77777777" w:rsidR="005B5C36" w:rsidRDefault="005B5C36" w:rsidP="0083615B">
      <w:pPr>
        <w:jc w:val="center"/>
        <w:rPr>
          <w:rFonts w:ascii="Times New Roman" w:hAnsi="Times New Roman" w:cs="Times New Roman"/>
          <w:b/>
          <w:sz w:val="28"/>
          <w:szCs w:val="28"/>
          <w:lang w:val="uk-UA"/>
        </w:rPr>
      </w:pPr>
    </w:p>
    <w:p w14:paraId="0B386860" w14:textId="77777777" w:rsidR="00176ACC" w:rsidRDefault="00176ACC" w:rsidP="00176ACC">
      <w:pPr>
        <w:tabs>
          <w:tab w:val="left" w:pos="2295"/>
        </w:tabs>
        <w:rPr>
          <w:rFonts w:ascii="Times New Roman" w:hAnsi="Times New Roman" w:cs="Times New Roman"/>
          <w:b/>
          <w:sz w:val="28"/>
          <w:szCs w:val="28"/>
          <w:lang w:val="uk-UA"/>
        </w:rPr>
      </w:pP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p>
    <w:p w14:paraId="04BCFA94" w14:textId="77777777" w:rsidR="00176ACC" w:rsidRDefault="00176ACC" w:rsidP="00176ACC">
      <w:pPr>
        <w:tabs>
          <w:tab w:val="left" w:pos="2295"/>
        </w:tabs>
        <w:rPr>
          <w:rFonts w:ascii="Times New Roman" w:hAnsi="Times New Roman" w:cs="Times New Roman"/>
          <w:b/>
          <w:sz w:val="28"/>
          <w:szCs w:val="28"/>
          <w:lang w:val="uk-UA"/>
        </w:rPr>
      </w:pPr>
    </w:p>
    <w:p w14:paraId="67EED9A0" w14:textId="77777777" w:rsidR="00176ACC" w:rsidRDefault="00176ACC" w:rsidP="00176ACC">
      <w:pPr>
        <w:tabs>
          <w:tab w:val="left" w:pos="2295"/>
        </w:tabs>
        <w:rPr>
          <w:rFonts w:ascii="Times New Roman" w:hAnsi="Times New Roman" w:cs="Times New Roman"/>
          <w:b/>
          <w:sz w:val="28"/>
          <w:szCs w:val="28"/>
          <w:lang w:val="uk-UA"/>
        </w:rPr>
      </w:pPr>
    </w:p>
    <w:p w14:paraId="46DB5AD1" w14:textId="77777777" w:rsidR="00176ACC" w:rsidRDefault="00176ACC" w:rsidP="00176ACC">
      <w:pPr>
        <w:tabs>
          <w:tab w:val="left" w:pos="2295"/>
        </w:tabs>
        <w:rPr>
          <w:rFonts w:ascii="Times New Roman" w:hAnsi="Times New Roman" w:cs="Times New Roman"/>
          <w:b/>
          <w:sz w:val="28"/>
          <w:szCs w:val="28"/>
          <w:lang w:val="uk-UA"/>
        </w:rPr>
      </w:pPr>
    </w:p>
    <w:p w14:paraId="4157C47B" w14:textId="77777777" w:rsidR="00176ACC" w:rsidRDefault="00176ACC" w:rsidP="00176ACC">
      <w:pPr>
        <w:tabs>
          <w:tab w:val="left" w:pos="2295"/>
        </w:tabs>
        <w:rPr>
          <w:rFonts w:ascii="Times New Roman" w:hAnsi="Times New Roman" w:cs="Times New Roman"/>
          <w:b/>
          <w:sz w:val="28"/>
          <w:szCs w:val="28"/>
          <w:lang w:val="uk-UA"/>
        </w:rPr>
      </w:pPr>
    </w:p>
    <w:p w14:paraId="6E9FFFCD" w14:textId="77777777" w:rsidR="00176ACC" w:rsidRDefault="00176ACC" w:rsidP="00176ACC">
      <w:pPr>
        <w:tabs>
          <w:tab w:val="left" w:pos="2295"/>
        </w:tabs>
        <w:rPr>
          <w:rFonts w:ascii="Times New Roman" w:hAnsi="Times New Roman" w:cs="Times New Roman"/>
          <w:b/>
          <w:sz w:val="28"/>
          <w:szCs w:val="28"/>
          <w:lang w:val="uk-UA"/>
        </w:rPr>
      </w:pPr>
    </w:p>
    <w:p w14:paraId="40A211E7" w14:textId="65497552" w:rsidR="00F776B6" w:rsidRPr="00F776B6" w:rsidRDefault="00176ACC" w:rsidP="00F776B6">
      <w:pPr>
        <w:tabs>
          <w:tab w:val="left" w:pos="2295"/>
        </w:tabs>
        <w:rPr>
          <w:rFonts w:ascii="Times New Roman" w:hAnsi="Times New Roman" w:cs="Times New Roman"/>
          <w:b/>
          <w:sz w:val="28"/>
          <w:szCs w:val="28"/>
          <w:lang w:val="uk-UA"/>
        </w:rPr>
      </w:pPr>
      <w:r>
        <w:rPr>
          <w:rFonts w:ascii="Times New Roman" w:hAnsi="Times New Roman" w:cs="Times New Roman"/>
          <w:b/>
          <w:sz w:val="28"/>
          <w:szCs w:val="28"/>
          <w:lang w:val="uk-UA"/>
        </w:rPr>
        <w:tab/>
      </w:r>
      <w:r>
        <w:rPr>
          <w:rFonts w:ascii="Times New Roman" w:hAnsi="Times New Roman" w:cs="Times New Roman"/>
          <w:b/>
          <w:sz w:val="28"/>
          <w:szCs w:val="28"/>
          <w:lang w:val="uk-UA"/>
        </w:rPr>
        <w:tab/>
        <w:t xml:space="preserve">  </w:t>
      </w:r>
      <w:r w:rsidR="00F776B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00F776B6" w:rsidRPr="00F776B6">
        <w:rPr>
          <w:rFonts w:ascii="Times New Roman" w:hAnsi="Times New Roman" w:cs="Times New Roman"/>
          <w:b/>
          <w:sz w:val="28"/>
          <w:szCs w:val="28"/>
          <w:lang w:val="uk-UA"/>
        </w:rPr>
        <w:t>ПРОЕКТ</w:t>
      </w:r>
    </w:p>
    <w:p w14:paraId="64EC2E59" w14:textId="046FF748" w:rsidR="00176ACC" w:rsidRDefault="00F776B6" w:rsidP="00F776B6">
      <w:pPr>
        <w:tabs>
          <w:tab w:val="left" w:pos="2295"/>
        </w:tabs>
        <w:ind w:left="2127"/>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176ACC">
        <w:rPr>
          <w:rFonts w:ascii="Times New Roman" w:hAnsi="Times New Roman" w:cs="Times New Roman"/>
          <w:b/>
          <w:sz w:val="28"/>
          <w:szCs w:val="28"/>
          <w:lang w:val="uk-UA"/>
        </w:rPr>
        <w:t>АНАЛІТИЧН</w:t>
      </w:r>
      <w:r>
        <w:rPr>
          <w:rFonts w:ascii="Times New Roman" w:hAnsi="Times New Roman" w:cs="Times New Roman"/>
          <w:b/>
          <w:sz w:val="28"/>
          <w:szCs w:val="28"/>
          <w:lang w:val="uk-UA"/>
        </w:rPr>
        <w:t>ОГО</w:t>
      </w:r>
      <w:r w:rsidR="00176ACC">
        <w:rPr>
          <w:rFonts w:ascii="Times New Roman" w:hAnsi="Times New Roman" w:cs="Times New Roman"/>
          <w:b/>
          <w:sz w:val="28"/>
          <w:szCs w:val="28"/>
          <w:lang w:val="uk-UA"/>
        </w:rPr>
        <w:t xml:space="preserve"> ЗВІТ</w:t>
      </w:r>
      <w:r>
        <w:rPr>
          <w:rFonts w:ascii="Times New Roman" w:hAnsi="Times New Roman" w:cs="Times New Roman"/>
          <w:b/>
          <w:sz w:val="28"/>
          <w:szCs w:val="28"/>
          <w:lang w:val="uk-UA"/>
        </w:rPr>
        <w:t>У</w:t>
      </w:r>
    </w:p>
    <w:p w14:paraId="6041C8CB" w14:textId="7DAC2CFB" w:rsidR="00176ACC" w:rsidRDefault="00176ACC" w:rsidP="00176ACC">
      <w:pPr>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 результатами містобудівного моніторингу </w:t>
      </w:r>
      <w:bookmarkStart w:id="0" w:name="_Hlk179981872"/>
      <w:r w:rsidR="00F776B6" w:rsidRPr="00F776B6">
        <w:rPr>
          <w:rFonts w:ascii="Times New Roman" w:hAnsi="Times New Roman" w:cs="Times New Roman"/>
          <w:b/>
          <w:sz w:val="28"/>
          <w:szCs w:val="28"/>
          <w:lang w:val="uk-UA"/>
        </w:rPr>
        <w:t>щодо внесення змін до Генерального плану села</w:t>
      </w:r>
      <w:bookmarkStart w:id="1" w:name="_Hlk179885572"/>
      <w:r>
        <w:rPr>
          <w:rFonts w:ascii="Times New Roman" w:hAnsi="Times New Roman" w:cs="Times New Roman"/>
          <w:b/>
          <w:sz w:val="28"/>
          <w:szCs w:val="28"/>
          <w:lang w:val="uk-UA"/>
        </w:rPr>
        <w:t xml:space="preserve"> Курісове</w:t>
      </w:r>
      <w:r w:rsidR="00F776B6">
        <w:rPr>
          <w:rFonts w:ascii="Times New Roman" w:hAnsi="Times New Roman" w:cs="Times New Roman"/>
          <w:b/>
          <w:sz w:val="28"/>
          <w:szCs w:val="28"/>
          <w:lang w:val="uk-UA"/>
        </w:rPr>
        <w:t>, поєднаного з зонінгом села Курісове</w:t>
      </w:r>
      <w:r>
        <w:rPr>
          <w:rFonts w:ascii="Times New Roman" w:hAnsi="Times New Roman" w:cs="Times New Roman"/>
          <w:b/>
          <w:sz w:val="28"/>
          <w:szCs w:val="28"/>
          <w:lang w:val="uk-UA"/>
        </w:rPr>
        <w:t xml:space="preserve"> Березівського району Одеської області</w:t>
      </w:r>
      <w:bookmarkEnd w:id="1"/>
    </w:p>
    <w:bookmarkEnd w:id="0"/>
    <w:p w14:paraId="5BBF6524" w14:textId="5897F60F" w:rsidR="00176ACC" w:rsidRDefault="00176ACC" w:rsidP="00176ACC">
      <w:pPr>
        <w:spacing w:after="0" w:line="240" w:lineRule="auto"/>
        <w:ind w:firstLine="709"/>
        <w:jc w:val="center"/>
        <w:rPr>
          <w:rFonts w:ascii="Times New Roman" w:hAnsi="Times New Roman" w:cs="Times New Roman"/>
          <w:b/>
          <w:sz w:val="28"/>
          <w:szCs w:val="28"/>
          <w:lang w:val="uk-UA"/>
        </w:rPr>
      </w:pPr>
    </w:p>
    <w:p w14:paraId="58C79170" w14:textId="7B23566B" w:rsidR="00176ACC" w:rsidRDefault="00176ACC" w:rsidP="00176ACC">
      <w:pPr>
        <w:spacing w:after="0" w:line="240" w:lineRule="auto"/>
        <w:ind w:firstLine="709"/>
        <w:jc w:val="center"/>
        <w:rPr>
          <w:rFonts w:ascii="Times New Roman" w:hAnsi="Times New Roman" w:cs="Times New Roman"/>
          <w:b/>
          <w:sz w:val="28"/>
          <w:szCs w:val="28"/>
          <w:lang w:val="uk-UA"/>
        </w:rPr>
      </w:pPr>
    </w:p>
    <w:p w14:paraId="15B733D2" w14:textId="304BB6F6" w:rsidR="00176ACC" w:rsidRDefault="00176ACC" w:rsidP="00176ACC">
      <w:pPr>
        <w:spacing w:after="0" w:line="240" w:lineRule="auto"/>
        <w:ind w:firstLine="709"/>
        <w:jc w:val="center"/>
        <w:rPr>
          <w:rFonts w:ascii="Times New Roman" w:hAnsi="Times New Roman" w:cs="Times New Roman"/>
          <w:b/>
          <w:sz w:val="28"/>
          <w:szCs w:val="28"/>
          <w:lang w:val="uk-UA"/>
        </w:rPr>
      </w:pPr>
    </w:p>
    <w:p w14:paraId="63B6D3A2" w14:textId="77E1C6A3" w:rsidR="00176ACC" w:rsidRDefault="00176ACC" w:rsidP="00176ACC">
      <w:pPr>
        <w:spacing w:after="0" w:line="240" w:lineRule="auto"/>
        <w:ind w:firstLine="709"/>
        <w:jc w:val="center"/>
        <w:rPr>
          <w:rFonts w:ascii="Times New Roman" w:hAnsi="Times New Roman" w:cs="Times New Roman"/>
          <w:b/>
          <w:sz w:val="28"/>
          <w:szCs w:val="28"/>
          <w:lang w:val="uk-UA"/>
        </w:rPr>
      </w:pPr>
    </w:p>
    <w:p w14:paraId="2B8E64C9" w14:textId="10BD3961" w:rsidR="00176ACC" w:rsidRDefault="00176ACC" w:rsidP="00176ACC">
      <w:pPr>
        <w:spacing w:after="0" w:line="240" w:lineRule="auto"/>
        <w:ind w:firstLine="709"/>
        <w:jc w:val="center"/>
        <w:rPr>
          <w:rFonts w:ascii="Times New Roman" w:hAnsi="Times New Roman" w:cs="Times New Roman"/>
          <w:b/>
          <w:sz w:val="28"/>
          <w:szCs w:val="28"/>
          <w:lang w:val="uk-UA"/>
        </w:rPr>
      </w:pPr>
    </w:p>
    <w:p w14:paraId="464F0738" w14:textId="60D4C609" w:rsidR="00176ACC" w:rsidRDefault="00176ACC" w:rsidP="00176ACC">
      <w:pPr>
        <w:spacing w:after="0" w:line="240" w:lineRule="auto"/>
        <w:ind w:firstLine="709"/>
        <w:jc w:val="center"/>
        <w:rPr>
          <w:rFonts w:ascii="Times New Roman" w:hAnsi="Times New Roman" w:cs="Times New Roman"/>
          <w:b/>
          <w:sz w:val="28"/>
          <w:szCs w:val="28"/>
          <w:lang w:val="uk-UA"/>
        </w:rPr>
      </w:pPr>
    </w:p>
    <w:p w14:paraId="5DBE272D" w14:textId="62F1D65E" w:rsidR="00176ACC" w:rsidRDefault="00176ACC" w:rsidP="00176ACC">
      <w:pPr>
        <w:spacing w:after="0" w:line="240" w:lineRule="auto"/>
        <w:ind w:firstLine="709"/>
        <w:jc w:val="center"/>
        <w:rPr>
          <w:rFonts w:ascii="Times New Roman" w:hAnsi="Times New Roman" w:cs="Times New Roman"/>
          <w:b/>
          <w:sz w:val="28"/>
          <w:szCs w:val="28"/>
          <w:lang w:val="uk-UA"/>
        </w:rPr>
      </w:pPr>
    </w:p>
    <w:p w14:paraId="72B9B900" w14:textId="59FB2192" w:rsidR="00176ACC" w:rsidRDefault="00176ACC" w:rsidP="00176ACC">
      <w:pPr>
        <w:spacing w:after="0" w:line="240" w:lineRule="auto"/>
        <w:ind w:firstLine="709"/>
        <w:jc w:val="center"/>
        <w:rPr>
          <w:rFonts w:ascii="Times New Roman" w:hAnsi="Times New Roman" w:cs="Times New Roman"/>
          <w:b/>
          <w:sz w:val="28"/>
          <w:szCs w:val="28"/>
          <w:lang w:val="uk-UA"/>
        </w:rPr>
      </w:pPr>
    </w:p>
    <w:p w14:paraId="1243BF86" w14:textId="4C173738" w:rsidR="00176ACC" w:rsidRDefault="00176ACC" w:rsidP="00176ACC">
      <w:pPr>
        <w:spacing w:after="0" w:line="240" w:lineRule="auto"/>
        <w:ind w:firstLine="709"/>
        <w:jc w:val="center"/>
        <w:rPr>
          <w:rFonts w:ascii="Times New Roman" w:hAnsi="Times New Roman" w:cs="Times New Roman"/>
          <w:b/>
          <w:sz w:val="28"/>
          <w:szCs w:val="28"/>
          <w:lang w:val="uk-UA"/>
        </w:rPr>
      </w:pPr>
    </w:p>
    <w:p w14:paraId="31AE3A62" w14:textId="04028FAE" w:rsidR="00176ACC" w:rsidRDefault="00176ACC" w:rsidP="00176ACC">
      <w:pPr>
        <w:spacing w:after="0" w:line="240" w:lineRule="auto"/>
        <w:ind w:firstLine="709"/>
        <w:jc w:val="center"/>
        <w:rPr>
          <w:rFonts w:ascii="Times New Roman" w:hAnsi="Times New Roman" w:cs="Times New Roman"/>
          <w:b/>
          <w:sz w:val="28"/>
          <w:szCs w:val="28"/>
          <w:lang w:val="uk-UA"/>
        </w:rPr>
      </w:pPr>
    </w:p>
    <w:p w14:paraId="714EC406" w14:textId="75C314C2" w:rsidR="00176ACC" w:rsidRDefault="00176ACC" w:rsidP="00176ACC">
      <w:pPr>
        <w:spacing w:after="0" w:line="240" w:lineRule="auto"/>
        <w:ind w:firstLine="709"/>
        <w:jc w:val="center"/>
        <w:rPr>
          <w:rFonts w:ascii="Times New Roman" w:hAnsi="Times New Roman" w:cs="Times New Roman"/>
          <w:b/>
          <w:sz w:val="28"/>
          <w:szCs w:val="28"/>
          <w:lang w:val="uk-UA"/>
        </w:rPr>
      </w:pPr>
    </w:p>
    <w:p w14:paraId="58005CF9" w14:textId="20FB9819" w:rsidR="00176ACC" w:rsidRDefault="00176ACC" w:rsidP="00176ACC">
      <w:pPr>
        <w:spacing w:after="0" w:line="240" w:lineRule="auto"/>
        <w:ind w:firstLine="709"/>
        <w:jc w:val="center"/>
        <w:rPr>
          <w:rFonts w:ascii="Times New Roman" w:hAnsi="Times New Roman" w:cs="Times New Roman"/>
          <w:b/>
          <w:sz w:val="28"/>
          <w:szCs w:val="28"/>
          <w:lang w:val="uk-UA"/>
        </w:rPr>
      </w:pPr>
    </w:p>
    <w:p w14:paraId="6F06B02D" w14:textId="6EA197EB" w:rsidR="00176ACC" w:rsidRDefault="00176ACC" w:rsidP="00176ACC">
      <w:pPr>
        <w:spacing w:after="0" w:line="240" w:lineRule="auto"/>
        <w:ind w:firstLine="709"/>
        <w:jc w:val="center"/>
        <w:rPr>
          <w:rFonts w:ascii="Times New Roman" w:hAnsi="Times New Roman" w:cs="Times New Roman"/>
          <w:b/>
          <w:sz w:val="28"/>
          <w:szCs w:val="28"/>
          <w:lang w:val="uk-UA"/>
        </w:rPr>
      </w:pPr>
    </w:p>
    <w:p w14:paraId="484E1007" w14:textId="75C9A78B" w:rsidR="00176ACC" w:rsidRDefault="00176ACC" w:rsidP="00176ACC">
      <w:pPr>
        <w:spacing w:after="0" w:line="240" w:lineRule="auto"/>
        <w:ind w:firstLine="709"/>
        <w:jc w:val="center"/>
        <w:rPr>
          <w:rFonts w:ascii="Times New Roman" w:hAnsi="Times New Roman" w:cs="Times New Roman"/>
          <w:b/>
          <w:sz w:val="28"/>
          <w:szCs w:val="28"/>
          <w:lang w:val="uk-UA"/>
        </w:rPr>
      </w:pPr>
    </w:p>
    <w:p w14:paraId="542D78E1" w14:textId="6F833377" w:rsidR="00176ACC" w:rsidRDefault="00176ACC" w:rsidP="00176ACC">
      <w:pPr>
        <w:spacing w:after="0" w:line="240" w:lineRule="auto"/>
        <w:ind w:firstLine="709"/>
        <w:jc w:val="center"/>
        <w:rPr>
          <w:rFonts w:ascii="Times New Roman" w:hAnsi="Times New Roman" w:cs="Times New Roman"/>
          <w:b/>
          <w:sz w:val="28"/>
          <w:szCs w:val="28"/>
          <w:lang w:val="uk-UA"/>
        </w:rPr>
      </w:pPr>
    </w:p>
    <w:p w14:paraId="175A535F" w14:textId="7F3D0FCA" w:rsidR="00176ACC" w:rsidRDefault="00176ACC" w:rsidP="00176ACC">
      <w:pPr>
        <w:spacing w:after="0" w:line="240" w:lineRule="auto"/>
        <w:ind w:firstLine="709"/>
        <w:jc w:val="center"/>
        <w:rPr>
          <w:rFonts w:ascii="Times New Roman" w:hAnsi="Times New Roman" w:cs="Times New Roman"/>
          <w:b/>
          <w:sz w:val="28"/>
          <w:szCs w:val="28"/>
          <w:lang w:val="uk-UA"/>
        </w:rPr>
      </w:pPr>
    </w:p>
    <w:p w14:paraId="6493C5FF" w14:textId="141FAD2B" w:rsidR="00176ACC" w:rsidRDefault="00176ACC" w:rsidP="00176ACC">
      <w:pPr>
        <w:spacing w:after="0" w:line="240" w:lineRule="auto"/>
        <w:ind w:firstLine="709"/>
        <w:jc w:val="center"/>
        <w:rPr>
          <w:rFonts w:ascii="Times New Roman" w:hAnsi="Times New Roman" w:cs="Times New Roman"/>
          <w:b/>
          <w:sz w:val="28"/>
          <w:szCs w:val="28"/>
          <w:lang w:val="uk-UA"/>
        </w:rPr>
      </w:pPr>
    </w:p>
    <w:p w14:paraId="1E4302D2" w14:textId="63475CEF" w:rsidR="00176ACC" w:rsidRDefault="00176ACC" w:rsidP="00176ACC">
      <w:pPr>
        <w:spacing w:after="0" w:line="240" w:lineRule="auto"/>
        <w:ind w:firstLine="709"/>
        <w:jc w:val="center"/>
        <w:rPr>
          <w:rFonts w:ascii="Times New Roman" w:hAnsi="Times New Roman" w:cs="Times New Roman"/>
          <w:b/>
          <w:sz w:val="28"/>
          <w:szCs w:val="28"/>
          <w:lang w:val="uk-UA"/>
        </w:rPr>
      </w:pPr>
    </w:p>
    <w:p w14:paraId="43C527AC" w14:textId="7D8FCC12" w:rsidR="00176ACC" w:rsidRDefault="00176ACC" w:rsidP="00176ACC">
      <w:pPr>
        <w:spacing w:after="0" w:line="240" w:lineRule="auto"/>
        <w:ind w:firstLine="709"/>
        <w:jc w:val="center"/>
        <w:rPr>
          <w:rFonts w:ascii="Times New Roman" w:hAnsi="Times New Roman" w:cs="Times New Roman"/>
          <w:b/>
          <w:sz w:val="28"/>
          <w:szCs w:val="28"/>
          <w:lang w:val="uk-UA"/>
        </w:rPr>
      </w:pPr>
    </w:p>
    <w:p w14:paraId="1094BF89" w14:textId="35849AF3" w:rsidR="00176ACC" w:rsidRDefault="00176ACC" w:rsidP="00176ACC">
      <w:pPr>
        <w:spacing w:after="0" w:line="240" w:lineRule="auto"/>
        <w:ind w:firstLine="709"/>
        <w:jc w:val="center"/>
        <w:rPr>
          <w:rFonts w:ascii="Times New Roman" w:hAnsi="Times New Roman" w:cs="Times New Roman"/>
          <w:b/>
          <w:sz w:val="28"/>
          <w:szCs w:val="28"/>
          <w:lang w:val="uk-UA"/>
        </w:rPr>
      </w:pPr>
    </w:p>
    <w:p w14:paraId="3B392E40" w14:textId="77777777" w:rsidR="00176ACC" w:rsidRDefault="00176ACC" w:rsidP="00176ACC">
      <w:pPr>
        <w:spacing w:after="0" w:line="240" w:lineRule="auto"/>
        <w:ind w:firstLine="709"/>
        <w:jc w:val="center"/>
        <w:rPr>
          <w:rFonts w:ascii="Times New Roman" w:hAnsi="Times New Roman" w:cs="Times New Roman"/>
          <w:b/>
          <w:sz w:val="28"/>
          <w:szCs w:val="28"/>
          <w:lang w:val="uk-UA"/>
        </w:rPr>
      </w:pPr>
    </w:p>
    <w:p w14:paraId="4301929D" w14:textId="2E6276DD" w:rsidR="00176ACC" w:rsidRDefault="00176ACC" w:rsidP="00176ACC">
      <w:pPr>
        <w:spacing w:after="0" w:line="240" w:lineRule="auto"/>
        <w:ind w:firstLine="709"/>
        <w:jc w:val="center"/>
        <w:rPr>
          <w:rFonts w:ascii="Times New Roman" w:hAnsi="Times New Roman" w:cs="Times New Roman"/>
          <w:b/>
          <w:sz w:val="28"/>
          <w:szCs w:val="28"/>
          <w:lang w:val="uk-UA"/>
        </w:rPr>
      </w:pPr>
    </w:p>
    <w:p w14:paraId="1276D05C" w14:textId="73240541" w:rsidR="00176ACC" w:rsidRDefault="00176ACC" w:rsidP="00176ACC">
      <w:pPr>
        <w:spacing w:after="0" w:line="240" w:lineRule="auto"/>
        <w:ind w:firstLine="709"/>
        <w:jc w:val="center"/>
        <w:rPr>
          <w:rFonts w:ascii="Times New Roman" w:hAnsi="Times New Roman" w:cs="Times New Roman"/>
          <w:b/>
          <w:sz w:val="28"/>
          <w:szCs w:val="28"/>
          <w:lang w:val="uk-UA"/>
        </w:rPr>
      </w:pPr>
    </w:p>
    <w:p w14:paraId="47EA726B" w14:textId="08344A9E" w:rsidR="00176ACC" w:rsidRDefault="00176ACC" w:rsidP="00176ACC">
      <w:pPr>
        <w:spacing w:after="0" w:line="240" w:lineRule="auto"/>
        <w:ind w:firstLine="709"/>
        <w:jc w:val="center"/>
        <w:rPr>
          <w:rFonts w:ascii="Times New Roman" w:hAnsi="Times New Roman" w:cs="Times New Roman"/>
          <w:b/>
          <w:sz w:val="28"/>
          <w:szCs w:val="28"/>
          <w:lang w:val="uk-UA"/>
        </w:rPr>
      </w:pPr>
    </w:p>
    <w:p w14:paraId="591F3769" w14:textId="1D9D90D6" w:rsidR="00176ACC" w:rsidRDefault="00176ACC" w:rsidP="00176ACC">
      <w:pPr>
        <w:spacing w:after="0" w:line="240" w:lineRule="auto"/>
        <w:ind w:firstLine="709"/>
        <w:jc w:val="center"/>
        <w:rPr>
          <w:rFonts w:ascii="Times New Roman" w:hAnsi="Times New Roman" w:cs="Times New Roman"/>
          <w:b/>
          <w:sz w:val="28"/>
          <w:szCs w:val="28"/>
          <w:lang w:val="uk-UA"/>
        </w:rPr>
      </w:pPr>
    </w:p>
    <w:p w14:paraId="40CA257A" w14:textId="260C9AF4" w:rsidR="00176ACC" w:rsidRDefault="00176ACC" w:rsidP="00176ACC">
      <w:pPr>
        <w:spacing w:after="0" w:line="240" w:lineRule="auto"/>
        <w:ind w:firstLine="709"/>
        <w:jc w:val="center"/>
        <w:rPr>
          <w:rFonts w:ascii="Times New Roman" w:hAnsi="Times New Roman" w:cs="Times New Roman"/>
          <w:b/>
          <w:sz w:val="28"/>
          <w:szCs w:val="28"/>
          <w:lang w:val="uk-UA"/>
        </w:rPr>
      </w:pPr>
    </w:p>
    <w:p w14:paraId="4CA1501E" w14:textId="166555E8" w:rsidR="00176ACC" w:rsidRDefault="00176ACC" w:rsidP="00176ACC">
      <w:pPr>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КУРІСОВЕ 2024</w:t>
      </w:r>
    </w:p>
    <w:p w14:paraId="5835CBF3" w14:textId="77777777" w:rsidR="00176ACC" w:rsidRDefault="00176ACC" w:rsidP="0083615B">
      <w:pPr>
        <w:jc w:val="center"/>
        <w:rPr>
          <w:rFonts w:ascii="Times New Roman" w:hAnsi="Times New Roman" w:cs="Times New Roman"/>
          <w:b/>
          <w:sz w:val="28"/>
          <w:szCs w:val="28"/>
          <w:lang w:val="uk-UA"/>
        </w:rPr>
      </w:pPr>
    </w:p>
    <w:p w14:paraId="3A472647" w14:textId="77777777" w:rsidR="00176ACC" w:rsidRDefault="00176ACC" w:rsidP="0083615B">
      <w:pPr>
        <w:jc w:val="center"/>
        <w:rPr>
          <w:rFonts w:ascii="Times New Roman" w:hAnsi="Times New Roman" w:cs="Times New Roman"/>
          <w:b/>
          <w:sz w:val="28"/>
          <w:szCs w:val="28"/>
          <w:lang w:val="uk-UA"/>
        </w:rPr>
      </w:pPr>
    </w:p>
    <w:p w14:paraId="068189AB" w14:textId="57E739CF" w:rsidR="006E5E8F" w:rsidRDefault="006E5E8F" w:rsidP="0083615B">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ЗМІСТ</w:t>
      </w:r>
    </w:p>
    <w:tbl>
      <w:tblPr>
        <w:tblStyle w:val="a9"/>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134"/>
      </w:tblGrid>
      <w:tr w:rsidR="00C8349F" w14:paraId="56B87D42" w14:textId="77777777" w:rsidTr="00B1698F">
        <w:tc>
          <w:tcPr>
            <w:tcW w:w="7933" w:type="dxa"/>
            <w:vAlign w:val="center"/>
          </w:tcPr>
          <w:p w14:paraId="77042C32" w14:textId="1DEBB5EA" w:rsidR="00C8349F" w:rsidRPr="00C8349F" w:rsidRDefault="00C8349F" w:rsidP="00C8349F">
            <w:pPr>
              <w:spacing w:line="360" w:lineRule="auto"/>
              <w:rPr>
                <w:rFonts w:ascii="Times New Roman" w:hAnsi="Times New Roman" w:cs="Times New Roman"/>
                <w:sz w:val="28"/>
                <w:szCs w:val="28"/>
                <w:lang w:val="uk-UA"/>
              </w:rPr>
            </w:pPr>
            <w:r w:rsidRPr="00C8349F">
              <w:rPr>
                <w:rFonts w:ascii="Times New Roman" w:hAnsi="Times New Roman" w:cs="Times New Roman"/>
                <w:sz w:val="28"/>
                <w:szCs w:val="28"/>
                <w:lang w:val="uk-UA"/>
              </w:rPr>
              <w:t>ВСТУП</w:t>
            </w:r>
          </w:p>
        </w:tc>
        <w:tc>
          <w:tcPr>
            <w:tcW w:w="1134" w:type="dxa"/>
            <w:vAlign w:val="center"/>
          </w:tcPr>
          <w:p w14:paraId="7620786A" w14:textId="7CD373A0" w:rsidR="00C8349F" w:rsidRPr="00C8349F" w:rsidRDefault="00E770A5" w:rsidP="00C8349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en-US"/>
              </w:rPr>
              <w:t>3</w:t>
            </w:r>
          </w:p>
        </w:tc>
      </w:tr>
      <w:tr w:rsidR="00C8349F" w14:paraId="3EF13D60" w14:textId="77777777" w:rsidTr="00B1698F">
        <w:tc>
          <w:tcPr>
            <w:tcW w:w="7933" w:type="dxa"/>
            <w:vAlign w:val="center"/>
          </w:tcPr>
          <w:p w14:paraId="591A1FE0" w14:textId="4B2D9874" w:rsidR="00C8349F" w:rsidRPr="00C8349F" w:rsidRDefault="00C8349F" w:rsidP="00C8349F">
            <w:pPr>
              <w:spacing w:line="360" w:lineRule="auto"/>
              <w:rPr>
                <w:rFonts w:ascii="Times New Roman" w:hAnsi="Times New Roman" w:cs="Times New Roman"/>
                <w:sz w:val="28"/>
                <w:szCs w:val="28"/>
                <w:lang w:val="uk-UA"/>
              </w:rPr>
            </w:pPr>
            <w:r w:rsidRPr="00C8349F">
              <w:rPr>
                <w:rFonts w:ascii="Times New Roman" w:hAnsi="Times New Roman" w:cs="Times New Roman"/>
                <w:sz w:val="28"/>
                <w:szCs w:val="28"/>
                <w:lang w:val="uk-UA"/>
              </w:rPr>
              <w:t>Розділ 1. Топографічний моніторинг</w:t>
            </w:r>
          </w:p>
        </w:tc>
        <w:tc>
          <w:tcPr>
            <w:tcW w:w="1134" w:type="dxa"/>
            <w:vAlign w:val="center"/>
          </w:tcPr>
          <w:p w14:paraId="5A45B302" w14:textId="50653D06" w:rsidR="00C8349F" w:rsidRPr="00C8349F" w:rsidRDefault="00C8349F" w:rsidP="00C8349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6D7C68">
              <w:rPr>
                <w:rFonts w:ascii="Times New Roman" w:hAnsi="Times New Roman" w:cs="Times New Roman"/>
                <w:sz w:val="28"/>
                <w:szCs w:val="28"/>
                <w:lang w:val="uk-UA"/>
              </w:rPr>
              <w:t>-4</w:t>
            </w:r>
          </w:p>
        </w:tc>
      </w:tr>
      <w:tr w:rsidR="00C8349F" w14:paraId="0EE58238" w14:textId="77777777" w:rsidTr="00B1698F">
        <w:tc>
          <w:tcPr>
            <w:tcW w:w="7933" w:type="dxa"/>
            <w:vAlign w:val="center"/>
          </w:tcPr>
          <w:p w14:paraId="47CC6A0F" w14:textId="438EED14" w:rsidR="00C8349F" w:rsidRPr="00C8349F" w:rsidRDefault="00C8349F" w:rsidP="00C8349F">
            <w:pPr>
              <w:spacing w:line="360" w:lineRule="auto"/>
              <w:rPr>
                <w:rFonts w:ascii="Times New Roman" w:hAnsi="Times New Roman" w:cs="Times New Roman"/>
                <w:sz w:val="28"/>
                <w:szCs w:val="28"/>
                <w:lang w:val="uk-UA"/>
              </w:rPr>
            </w:pPr>
            <w:r w:rsidRPr="00C8349F">
              <w:rPr>
                <w:rFonts w:ascii="Times New Roman" w:hAnsi="Times New Roman" w:cs="Times New Roman"/>
                <w:sz w:val="28"/>
                <w:szCs w:val="28"/>
                <w:lang w:val="uk-UA"/>
              </w:rPr>
              <w:t>Розділ 2. Моніторинг навколишнього середовища</w:t>
            </w:r>
          </w:p>
        </w:tc>
        <w:tc>
          <w:tcPr>
            <w:tcW w:w="1134" w:type="dxa"/>
            <w:vAlign w:val="center"/>
          </w:tcPr>
          <w:p w14:paraId="080DA7A8" w14:textId="5B45FBEC" w:rsidR="00C8349F" w:rsidRPr="00C8349F" w:rsidRDefault="002014C3" w:rsidP="00C8349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156688">
              <w:rPr>
                <w:rFonts w:ascii="Times New Roman" w:hAnsi="Times New Roman" w:cs="Times New Roman"/>
                <w:sz w:val="28"/>
                <w:szCs w:val="28"/>
                <w:lang w:val="uk-UA"/>
              </w:rPr>
              <w:t>-6</w:t>
            </w:r>
          </w:p>
        </w:tc>
      </w:tr>
      <w:tr w:rsidR="00C8349F" w14:paraId="70D5ABFE" w14:textId="77777777" w:rsidTr="00B1698F">
        <w:tc>
          <w:tcPr>
            <w:tcW w:w="7933" w:type="dxa"/>
            <w:vAlign w:val="center"/>
          </w:tcPr>
          <w:p w14:paraId="15C15BF0" w14:textId="2F1DE909" w:rsidR="00C8349F" w:rsidRPr="00C8349F" w:rsidRDefault="005E1302" w:rsidP="00C8349F">
            <w:pPr>
              <w:spacing w:line="360" w:lineRule="auto"/>
              <w:rPr>
                <w:rFonts w:ascii="Times New Roman" w:hAnsi="Times New Roman" w:cs="Times New Roman"/>
                <w:sz w:val="28"/>
                <w:szCs w:val="28"/>
                <w:lang w:val="uk-UA"/>
              </w:rPr>
            </w:pPr>
            <w:r w:rsidRPr="00C8349F">
              <w:rPr>
                <w:rFonts w:ascii="Times New Roman" w:hAnsi="Times New Roman" w:cs="Times New Roman"/>
                <w:sz w:val="28"/>
                <w:szCs w:val="28"/>
                <w:lang w:val="uk-UA"/>
              </w:rPr>
              <w:t xml:space="preserve">Розділ </w:t>
            </w:r>
            <w:r>
              <w:rPr>
                <w:rFonts w:ascii="Times New Roman" w:hAnsi="Times New Roman" w:cs="Times New Roman"/>
                <w:sz w:val="28"/>
                <w:szCs w:val="28"/>
                <w:lang w:val="uk-UA"/>
              </w:rPr>
              <w:t>3</w:t>
            </w:r>
            <w:r w:rsidRPr="00C8349F">
              <w:rPr>
                <w:rFonts w:ascii="Times New Roman" w:hAnsi="Times New Roman" w:cs="Times New Roman"/>
                <w:sz w:val="28"/>
                <w:szCs w:val="28"/>
                <w:lang w:val="uk-UA"/>
              </w:rPr>
              <w:t>. Моніторинг</w:t>
            </w:r>
            <w:r>
              <w:rPr>
                <w:rFonts w:ascii="Times New Roman" w:hAnsi="Times New Roman" w:cs="Times New Roman"/>
                <w:sz w:val="28"/>
                <w:szCs w:val="28"/>
                <w:lang w:val="uk-UA"/>
              </w:rPr>
              <w:t xml:space="preserve"> використання землі</w:t>
            </w:r>
          </w:p>
        </w:tc>
        <w:tc>
          <w:tcPr>
            <w:tcW w:w="1134" w:type="dxa"/>
            <w:vAlign w:val="center"/>
          </w:tcPr>
          <w:p w14:paraId="35F0C581" w14:textId="24CA120F" w:rsidR="00C8349F" w:rsidRPr="00C8349F" w:rsidRDefault="00156688" w:rsidP="00C8349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6-7</w:t>
            </w:r>
          </w:p>
        </w:tc>
      </w:tr>
      <w:tr w:rsidR="00C8349F" w14:paraId="161714A9" w14:textId="77777777" w:rsidTr="00B1698F">
        <w:tc>
          <w:tcPr>
            <w:tcW w:w="7933" w:type="dxa"/>
            <w:vAlign w:val="center"/>
          </w:tcPr>
          <w:p w14:paraId="50343013" w14:textId="5048CD23" w:rsidR="00C8349F" w:rsidRPr="00C8349F" w:rsidRDefault="0097487C" w:rsidP="00C8349F">
            <w:pPr>
              <w:spacing w:line="360" w:lineRule="auto"/>
              <w:rPr>
                <w:rFonts w:ascii="Times New Roman" w:hAnsi="Times New Roman" w:cs="Times New Roman"/>
                <w:sz w:val="28"/>
                <w:szCs w:val="28"/>
                <w:lang w:val="uk-UA"/>
              </w:rPr>
            </w:pPr>
            <w:r w:rsidRPr="00C8349F">
              <w:rPr>
                <w:rFonts w:ascii="Times New Roman" w:hAnsi="Times New Roman" w:cs="Times New Roman"/>
                <w:sz w:val="28"/>
                <w:szCs w:val="28"/>
                <w:lang w:val="uk-UA"/>
              </w:rPr>
              <w:t xml:space="preserve">Розділ </w:t>
            </w:r>
            <w:r>
              <w:rPr>
                <w:rFonts w:ascii="Times New Roman" w:hAnsi="Times New Roman" w:cs="Times New Roman"/>
                <w:sz w:val="28"/>
                <w:szCs w:val="28"/>
                <w:lang w:val="uk-UA"/>
              </w:rPr>
              <w:t>4</w:t>
            </w:r>
            <w:r w:rsidRPr="00C8349F">
              <w:rPr>
                <w:rFonts w:ascii="Times New Roman" w:hAnsi="Times New Roman" w:cs="Times New Roman"/>
                <w:sz w:val="28"/>
                <w:szCs w:val="28"/>
                <w:lang w:val="uk-UA"/>
              </w:rPr>
              <w:t>. Моніторинг</w:t>
            </w:r>
            <w:r>
              <w:rPr>
                <w:rFonts w:ascii="Times New Roman" w:hAnsi="Times New Roman" w:cs="Times New Roman"/>
                <w:sz w:val="28"/>
                <w:szCs w:val="28"/>
                <w:lang w:val="uk-UA"/>
              </w:rPr>
              <w:t xml:space="preserve"> забудови</w:t>
            </w:r>
          </w:p>
        </w:tc>
        <w:tc>
          <w:tcPr>
            <w:tcW w:w="1134" w:type="dxa"/>
            <w:vAlign w:val="center"/>
          </w:tcPr>
          <w:p w14:paraId="7D252C07" w14:textId="60D276C7" w:rsidR="00C8349F" w:rsidRPr="00900661" w:rsidRDefault="005021A3" w:rsidP="00C8349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C8349F" w14:paraId="55D5435A" w14:textId="77777777" w:rsidTr="00B1698F">
        <w:tc>
          <w:tcPr>
            <w:tcW w:w="7933" w:type="dxa"/>
            <w:vAlign w:val="center"/>
          </w:tcPr>
          <w:p w14:paraId="0E8064A6" w14:textId="4ADF1F55" w:rsidR="00C8349F" w:rsidRPr="00C8349F" w:rsidRDefault="0097487C" w:rsidP="00C8349F">
            <w:pPr>
              <w:spacing w:line="360" w:lineRule="auto"/>
              <w:rPr>
                <w:rFonts w:ascii="Times New Roman" w:hAnsi="Times New Roman" w:cs="Times New Roman"/>
                <w:sz w:val="28"/>
                <w:szCs w:val="28"/>
                <w:lang w:val="uk-UA"/>
              </w:rPr>
            </w:pPr>
            <w:r w:rsidRPr="00C8349F">
              <w:rPr>
                <w:rFonts w:ascii="Times New Roman" w:hAnsi="Times New Roman" w:cs="Times New Roman"/>
                <w:sz w:val="28"/>
                <w:szCs w:val="28"/>
                <w:lang w:val="uk-UA"/>
              </w:rPr>
              <w:t xml:space="preserve">Розділ </w:t>
            </w:r>
            <w:r>
              <w:rPr>
                <w:rFonts w:ascii="Times New Roman" w:hAnsi="Times New Roman" w:cs="Times New Roman"/>
                <w:sz w:val="28"/>
                <w:szCs w:val="28"/>
                <w:lang w:val="uk-UA"/>
              </w:rPr>
              <w:t>5</w:t>
            </w:r>
            <w:r w:rsidRPr="00C8349F">
              <w:rPr>
                <w:rFonts w:ascii="Times New Roman" w:hAnsi="Times New Roman" w:cs="Times New Roman"/>
                <w:sz w:val="28"/>
                <w:szCs w:val="28"/>
                <w:lang w:val="uk-UA"/>
              </w:rPr>
              <w:t>. Моніторинг</w:t>
            </w:r>
            <w:r>
              <w:rPr>
                <w:rFonts w:ascii="Times New Roman" w:hAnsi="Times New Roman" w:cs="Times New Roman"/>
                <w:sz w:val="28"/>
                <w:szCs w:val="28"/>
                <w:lang w:val="uk-UA"/>
              </w:rPr>
              <w:t xml:space="preserve"> демографічної ситуації та розселення</w:t>
            </w:r>
          </w:p>
        </w:tc>
        <w:tc>
          <w:tcPr>
            <w:tcW w:w="1134" w:type="dxa"/>
            <w:vAlign w:val="center"/>
          </w:tcPr>
          <w:p w14:paraId="6EA1F231" w14:textId="404322D7" w:rsidR="00C8349F" w:rsidRPr="00C8349F" w:rsidRDefault="00E770A5" w:rsidP="00C8349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en-US"/>
              </w:rPr>
              <w:t>7-</w:t>
            </w:r>
            <w:r w:rsidR="00814D40">
              <w:rPr>
                <w:rFonts w:ascii="Times New Roman" w:hAnsi="Times New Roman" w:cs="Times New Roman"/>
                <w:sz w:val="28"/>
                <w:szCs w:val="28"/>
                <w:lang w:val="uk-UA"/>
              </w:rPr>
              <w:t>8</w:t>
            </w:r>
          </w:p>
        </w:tc>
      </w:tr>
      <w:tr w:rsidR="00C8349F" w14:paraId="2BA45247" w14:textId="77777777" w:rsidTr="00B1698F">
        <w:tc>
          <w:tcPr>
            <w:tcW w:w="7933" w:type="dxa"/>
            <w:vAlign w:val="center"/>
          </w:tcPr>
          <w:p w14:paraId="4A24CD59" w14:textId="1BFEF063" w:rsidR="00C8349F" w:rsidRPr="00C8349F" w:rsidRDefault="0097487C" w:rsidP="00C8349F">
            <w:pPr>
              <w:spacing w:line="360" w:lineRule="auto"/>
              <w:rPr>
                <w:rFonts w:ascii="Times New Roman" w:hAnsi="Times New Roman" w:cs="Times New Roman"/>
                <w:sz w:val="28"/>
                <w:szCs w:val="28"/>
                <w:lang w:val="uk-UA"/>
              </w:rPr>
            </w:pPr>
            <w:r w:rsidRPr="00C8349F">
              <w:rPr>
                <w:rFonts w:ascii="Times New Roman" w:hAnsi="Times New Roman" w:cs="Times New Roman"/>
                <w:sz w:val="28"/>
                <w:szCs w:val="28"/>
                <w:lang w:val="uk-UA"/>
              </w:rPr>
              <w:t xml:space="preserve">Розділ </w:t>
            </w:r>
            <w:r>
              <w:rPr>
                <w:rFonts w:ascii="Times New Roman" w:hAnsi="Times New Roman" w:cs="Times New Roman"/>
                <w:sz w:val="28"/>
                <w:szCs w:val="28"/>
                <w:lang w:val="uk-UA"/>
              </w:rPr>
              <w:t>6</w:t>
            </w:r>
            <w:r w:rsidRPr="00C8349F">
              <w:rPr>
                <w:rFonts w:ascii="Times New Roman" w:hAnsi="Times New Roman" w:cs="Times New Roman"/>
                <w:sz w:val="28"/>
                <w:szCs w:val="28"/>
                <w:lang w:val="uk-UA"/>
              </w:rPr>
              <w:t>. Моніторинг</w:t>
            </w:r>
            <w:r>
              <w:rPr>
                <w:rFonts w:ascii="Times New Roman" w:hAnsi="Times New Roman" w:cs="Times New Roman"/>
                <w:sz w:val="28"/>
                <w:szCs w:val="28"/>
                <w:lang w:val="uk-UA"/>
              </w:rPr>
              <w:t xml:space="preserve"> соціально-економічної діяльності</w:t>
            </w:r>
          </w:p>
        </w:tc>
        <w:tc>
          <w:tcPr>
            <w:tcW w:w="1134" w:type="dxa"/>
            <w:vAlign w:val="center"/>
          </w:tcPr>
          <w:p w14:paraId="00E6A714" w14:textId="0FF9BCAA" w:rsidR="00C8349F" w:rsidRPr="00C8349F" w:rsidRDefault="00E770A5" w:rsidP="00C8349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en-US"/>
              </w:rPr>
              <w:t>8</w:t>
            </w:r>
          </w:p>
        </w:tc>
      </w:tr>
      <w:tr w:rsidR="00C8349F" w14:paraId="2C832B66" w14:textId="77777777" w:rsidTr="00B1698F">
        <w:tc>
          <w:tcPr>
            <w:tcW w:w="7933" w:type="dxa"/>
            <w:vAlign w:val="center"/>
          </w:tcPr>
          <w:p w14:paraId="4E56CD66" w14:textId="7EFBCD16" w:rsidR="00C8349F" w:rsidRPr="00C8349F" w:rsidRDefault="0097487C" w:rsidP="00C8349F">
            <w:pPr>
              <w:spacing w:line="360" w:lineRule="auto"/>
              <w:rPr>
                <w:rFonts w:ascii="Times New Roman" w:hAnsi="Times New Roman" w:cs="Times New Roman"/>
                <w:sz w:val="28"/>
                <w:szCs w:val="28"/>
                <w:lang w:val="uk-UA"/>
              </w:rPr>
            </w:pPr>
            <w:r w:rsidRPr="00C8349F">
              <w:rPr>
                <w:rFonts w:ascii="Times New Roman" w:hAnsi="Times New Roman" w:cs="Times New Roman"/>
                <w:sz w:val="28"/>
                <w:szCs w:val="28"/>
                <w:lang w:val="uk-UA"/>
              </w:rPr>
              <w:t xml:space="preserve">Розділ </w:t>
            </w:r>
            <w:r>
              <w:rPr>
                <w:rFonts w:ascii="Times New Roman" w:hAnsi="Times New Roman" w:cs="Times New Roman"/>
                <w:sz w:val="28"/>
                <w:szCs w:val="28"/>
                <w:lang w:val="uk-UA"/>
              </w:rPr>
              <w:t>7</w:t>
            </w:r>
            <w:r w:rsidRPr="00C8349F">
              <w:rPr>
                <w:rFonts w:ascii="Times New Roman" w:hAnsi="Times New Roman" w:cs="Times New Roman"/>
                <w:sz w:val="28"/>
                <w:szCs w:val="28"/>
                <w:lang w:val="uk-UA"/>
              </w:rPr>
              <w:t>. Моніторинг</w:t>
            </w:r>
            <w:r>
              <w:rPr>
                <w:rFonts w:ascii="Times New Roman" w:hAnsi="Times New Roman" w:cs="Times New Roman"/>
                <w:sz w:val="28"/>
                <w:szCs w:val="28"/>
                <w:lang w:val="uk-UA"/>
              </w:rPr>
              <w:t xml:space="preserve"> просторових зав’язків та транспортної мобільності</w:t>
            </w:r>
          </w:p>
        </w:tc>
        <w:tc>
          <w:tcPr>
            <w:tcW w:w="1134" w:type="dxa"/>
            <w:vAlign w:val="center"/>
          </w:tcPr>
          <w:p w14:paraId="73129FA3" w14:textId="05EA0DC6" w:rsidR="00C8349F" w:rsidRPr="00C8349F" w:rsidRDefault="00CB24D4" w:rsidP="00C8349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en-US"/>
              </w:rPr>
              <w:t>9</w:t>
            </w:r>
          </w:p>
        </w:tc>
      </w:tr>
      <w:tr w:rsidR="00C8349F" w14:paraId="0B57B935" w14:textId="77777777" w:rsidTr="00B1698F">
        <w:tc>
          <w:tcPr>
            <w:tcW w:w="7933" w:type="dxa"/>
            <w:vAlign w:val="center"/>
          </w:tcPr>
          <w:p w14:paraId="41C8C81B" w14:textId="59E0429A" w:rsidR="00C8349F" w:rsidRPr="00C8349F" w:rsidRDefault="0097487C" w:rsidP="00C8349F">
            <w:pPr>
              <w:spacing w:line="360" w:lineRule="auto"/>
              <w:rPr>
                <w:rFonts w:ascii="Times New Roman" w:hAnsi="Times New Roman" w:cs="Times New Roman"/>
                <w:sz w:val="28"/>
                <w:szCs w:val="28"/>
                <w:lang w:val="uk-UA"/>
              </w:rPr>
            </w:pPr>
            <w:r w:rsidRPr="00C8349F">
              <w:rPr>
                <w:rFonts w:ascii="Times New Roman" w:hAnsi="Times New Roman" w:cs="Times New Roman"/>
                <w:sz w:val="28"/>
                <w:szCs w:val="28"/>
                <w:lang w:val="uk-UA"/>
              </w:rPr>
              <w:t xml:space="preserve">Розділ </w:t>
            </w:r>
            <w:r>
              <w:rPr>
                <w:rFonts w:ascii="Times New Roman" w:hAnsi="Times New Roman" w:cs="Times New Roman"/>
                <w:sz w:val="28"/>
                <w:szCs w:val="28"/>
                <w:lang w:val="uk-UA"/>
              </w:rPr>
              <w:t>8</w:t>
            </w:r>
            <w:r w:rsidRPr="00C8349F">
              <w:rPr>
                <w:rFonts w:ascii="Times New Roman" w:hAnsi="Times New Roman" w:cs="Times New Roman"/>
                <w:sz w:val="28"/>
                <w:szCs w:val="28"/>
                <w:lang w:val="uk-UA"/>
              </w:rPr>
              <w:t>. Моніторинг</w:t>
            </w:r>
            <w:r>
              <w:rPr>
                <w:rFonts w:ascii="Times New Roman" w:hAnsi="Times New Roman" w:cs="Times New Roman"/>
                <w:sz w:val="28"/>
                <w:szCs w:val="28"/>
                <w:lang w:val="uk-UA"/>
              </w:rPr>
              <w:t xml:space="preserve"> інфраструктури</w:t>
            </w:r>
          </w:p>
        </w:tc>
        <w:tc>
          <w:tcPr>
            <w:tcW w:w="1134" w:type="dxa"/>
            <w:vAlign w:val="center"/>
          </w:tcPr>
          <w:p w14:paraId="4EB18568" w14:textId="79CD7957" w:rsidR="00C8349F" w:rsidRPr="00C8349F" w:rsidRDefault="00E770A5" w:rsidP="00C8349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en-US"/>
              </w:rPr>
              <w:t>9</w:t>
            </w:r>
            <w:r w:rsidR="00113FD4">
              <w:rPr>
                <w:rFonts w:ascii="Times New Roman" w:hAnsi="Times New Roman" w:cs="Times New Roman"/>
                <w:sz w:val="28"/>
                <w:szCs w:val="28"/>
                <w:lang w:val="uk-UA"/>
              </w:rPr>
              <w:t>-</w:t>
            </w:r>
            <w:r w:rsidR="00677C4B">
              <w:rPr>
                <w:rFonts w:ascii="Times New Roman" w:hAnsi="Times New Roman" w:cs="Times New Roman"/>
                <w:sz w:val="28"/>
                <w:szCs w:val="28"/>
                <w:lang w:val="uk-UA"/>
              </w:rPr>
              <w:t>1</w:t>
            </w:r>
            <w:r>
              <w:rPr>
                <w:rFonts w:ascii="Times New Roman" w:hAnsi="Times New Roman" w:cs="Times New Roman"/>
                <w:sz w:val="28"/>
                <w:szCs w:val="28"/>
                <w:lang w:val="en-US"/>
              </w:rPr>
              <w:t>0</w:t>
            </w:r>
          </w:p>
        </w:tc>
      </w:tr>
      <w:tr w:rsidR="00C8349F" w14:paraId="1A942C78" w14:textId="77777777" w:rsidTr="00B1698F">
        <w:tc>
          <w:tcPr>
            <w:tcW w:w="7933" w:type="dxa"/>
            <w:vAlign w:val="center"/>
          </w:tcPr>
          <w:p w14:paraId="0DEA32A3" w14:textId="20468E73" w:rsidR="00C8349F" w:rsidRPr="00C8349F" w:rsidRDefault="0097487C" w:rsidP="00C8349F">
            <w:pPr>
              <w:spacing w:line="360" w:lineRule="auto"/>
              <w:rPr>
                <w:rFonts w:ascii="Times New Roman" w:hAnsi="Times New Roman" w:cs="Times New Roman"/>
                <w:sz w:val="28"/>
                <w:szCs w:val="28"/>
                <w:lang w:val="uk-UA"/>
              </w:rPr>
            </w:pPr>
            <w:r w:rsidRPr="00C8349F">
              <w:rPr>
                <w:rFonts w:ascii="Times New Roman" w:hAnsi="Times New Roman" w:cs="Times New Roman"/>
                <w:sz w:val="28"/>
                <w:szCs w:val="28"/>
                <w:lang w:val="uk-UA"/>
              </w:rPr>
              <w:t xml:space="preserve">Розділ </w:t>
            </w:r>
            <w:r>
              <w:rPr>
                <w:rFonts w:ascii="Times New Roman" w:hAnsi="Times New Roman" w:cs="Times New Roman"/>
                <w:sz w:val="28"/>
                <w:szCs w:val="28"/>
                <w:lang w:val="uk-UA"/>
              </w:rPr>
              <w:t>9</w:t>
            </w:r>
            <w:r w:rsidRPr="00C8349F">
              <w:rPr>
                <w:rFonts w:ascii="Times New Roman" w:hAnsi="Times New Roman" w:cs="Times New Roman"/>
                <w:sz w:val="28"/>
                <w:szCs w:val="28"/>
                <w:lang w:val="uk-UA"/>
              </w:rPr>
              <w:t>. Моніторинг</w:t>
            </w:r>
            <w:r>
              <w:rPr>
                <w:rFonts w:ascii="Times New Roman" w:hAnsi="Times New Roman" w:cs="Times New Roman"/>
                <w:sz w:val="28"/>
                <w:szCs w:val="28"/>
                <w:lang w:val="uk-UA"/>
              </w:rPr>
              <w:t xml:space="preserve"> реалізації містобудівної документації</w:t>
            </w:r>
          </w:p>
        </w:tc>
        <w:tc>
          <w:tcPr>
            <w:tcW w:w="1134" w:type="dxa"/>
            <w:vAlign w:val="center"/>
          </w:tcPr>
          <w:p w14:paraId="6CA53FF9" w14:textId="52AF2D51" w:rsidR="00C8349F" w:rsidRPr="00C8349F" w:rsidRDefault="00B1698F" w:rsidP="00C8349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E770A5">
              <w:rPr>
                <w:rFonts w:ascii="Times New Roman" w:hAnsi="Times New Roman" w:cs="Times New Roman"/>
                <w:sz w:val="28"/>
                <w:szCs w:val="28"/>
                <w:lang w:val="en-US"/>
              </w:rPr>
              <w:t>0</w:t>
            </w:r>
            <w:r w:rsidR="00677C4B">
              <w:rPr>
                <w:rFonts w:ascii="Times New Roman" w:hAnsi="Times New Roman" w:cs="Times New Roman"/>
                <w:sz w:val="28"/>
                <w:szCs w:val="28"/>
                <w:lang w:val="uk-UA"/>
              </w:rPr>
              <w:t>-1</w:t>
            </w:r>
            <w:r w:rsidR="00E770A5">
              <w:rPr>
                <w:rFonts w:ascii="Times New Roman" w:hAnsi="Times New Roman" w:cs="Times New Roman"/>
                <w:sz w:val="28"/>
                <w:szCs w:val="28"/>
                <w:lang w:val="en-US"/>
              </w:rPr>
              <w:t>1</w:t>
            </w:r>
          </w:p>
        </w:tc>
      </w:tr>
      <w:tr w:rsidR="00C8349F" w14:paraId="34A5A4D0" w14:textId="77777777" w:rsidTr="00B1698F">
        <w:trPr>
          <w:trHeight w:val="881"/>
        </w:trPr>
        <w:tc>
          <w:tcPr>
            <w:tcW w:w="7933" w:type="dxa"/>
            <w:vAlign w:val="center"/>
          </w:tcPr>
          <w:p w14:paraId="55619C53" w14:textId="6B4A2E82" w:rsidR="00C8349F" w:rsidRPr="00C8349F" w:rsidRDefault="0097487C" w:rsidP="0097487C">
            <w:pPr>
              <w:rPr>
                <w:rFonts w:ascii="Times New Roman" w:hAnsi="Times New Roman" w:cs="Times New Roman"/>
                <w:sz w:val="28"/>
                <w:szCs w:val="28"/>
                <w:lang w:val="uk-UA"/>
              </w:rPr>
            </w:pPr>
            <w:r w:rsidRPr="00C8349F">
              <w:rPr>
                <w:rFonts w:ascii="Times New Roman" w:hAnsi="Times New Roman" w:cs="Times New Roman"/>
                <w:sz w:val="28"/>
                <w:szCs w:val="28"/>
                <w:lang w:val="uk-UA"/>
              </w:rPr>
              <w:t xml:space="preserve">Розділ </w:t>
            </w:r>
            <w:r>
              <w:rPr>
                <w:rFonts w:ascii="Times New Roman" w:hAnsi="Times New Roman" w:cs="Times New Roman"/>
                <w:sz w:val="28"/>
                <w:szCs w:val="28"/>
                <w:lang w:val="uk-UA"/>
              </w:rPr>
              <w:t>10</w:t>
            </w:r>
            <w:r w:rsidRPr="00C8349F">
              <w:rPr>
                <w:rFonts w:ascii="Times New Roman" w:hAnsi="Times New Roman" w:cs="Times New Roman"/>
                <w:sz w:val="28"/>
                <w:szCs w:val="28"/>
                <w:lang w:val="uk-UA"/>
              </w:rPr>
              <w:t xml:space="preserve">. </w:t>
            </w:r>
            <w:r>
              <w:rPr>
                <w:rFonts w:ascii="Times New Roman" w:hAnsi="Times New Roman" w:cs="Times New Roman"/>
                <w:sz w:val="28"/>
                <w:szCs w:val="28"/>
                <w:lang w:val="uk-UA"/>
              </w:rPr>
              <w:t>Висновки щодо доцільності внесення змін до містобудівної документації</w:t>
            </w:r>
          </w:p>
        </w:tc>
        <w:tc>
          <w:tcPr>
            <w:tcW w:w="1134" w:type="dxa"/>
            <w:vAlign w:val="center"/>
          </w:tcPr>
          <w:p w14:paraId="1CB70774" w14:textId="0F0CF50D" w:rsidR="00C8349F" w:rsidRPr="00C8349F" w:rsidRDefault="00B1698F" w:rsidP="00C8349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E770A5">
              <w:rPr>
                <w:rFonts w:ascii="Times New Roman" w:hAnsi="Times New Roman" w:cs="Times New Roman"/>
                <w:sz w:val="28"/>
                <w:szCs w:val="28"/>
                <w:lang w:val="en-US"/>
              </w:rPr>
              <w:t>1</w:t>
            </w:r>
            <w:r w:rsidR="006D7C68">
              <w:rPr>
                <w:rFonts w:ascii="Times New Roman" w:hAnsi="Times New Roman" w:cs="Times New Roman"/>
                <w:sz w:val="28"/>
                <w:szCs w:val="28"/>
                <w:lang w:val="uk-UA"/>
              </w:rPr>
              <w:t>-1</w:t>
            </w:r>
            <w:r w:rsidR="00E770A5">
              <w:rPr>
                <w:rFonts w:ascii="Times New Roman" w:hAnsi="Times New Roman" w:cs="Times New Roman"/>
                <w:sz w:val="28"/>
                <w:szCs w:val="28"/>
                <w:lang w:val="en-US"/>
              </w:rPr>
              <w:t>2</w:t>
            </w:r>
          </w:p>
        </w:tc>
      </w:tr>
      <w:tr w:rsidR="00AA541B" w14:paraId="14B3BEA7" w14:textId="77777777" w:rsidTr="00B1698F">
        <w:trPr>
          <w:trHeight w:val="552"/>
        </w:trPr>
        <w:tc>
          <w:tcPr>
            <w:tcW w:w="7933" w:type="dxa"/>
            <w:vAlign w:val="center"/>
          </w:tcPr>
          <w:p w14:paraId="10EE78EF" w14:textId="77AD16C2" w:rsidR="00AA541B" w:rsidRPr="00AA541B" w:rsidRDefault="00AA541B" w:rsidP="0097487C">
            <w:pPr>
              <w:rPr>
                <w:rFonts w:ascii="Times New Roman" w:hAnsi="Times New Roman" w:cs="Times New Roman"/>
                <w:sz w:val="28"/>
                <w:szCs w:val="28"/>
                <w:lang w:val="uk-UA"/>
              </w:rPr>
            </w:pPr>
            <w:r>
              <w:rPr>
                <w:rFonts w:ascii="Times New Roman" w:hAnsi="Times New Roman" w:cs="Times New Roman"/>
                <w:sz w:val="28"/>
                <w:szCs w:val="28"/>
                <w:lang w:val="uk-UA"/>
              </w:rPr>
              <w:t>Додатки</w:t>
            </w:r>
          </w:p>
        </w:tc>
        <w:tc>
          <w:tcPr>
            <w:tcW w:w="1134" w:type="dxa"/>
            <w:vAlign w:val="center"/>
          </w:tcPr>
          <w:p w14:paraId="27A2340E" w14:textId="094E340E" w:rsidR="00AA541B" w:rsidRPr="00C8349F" w:rsidRDefault="00AA541B" w:rsidP="00C8349F">
            <w:pPr>
              <w:spacing w:line="360" w:lineRule="auto"/>
              <w:jc w:val="center"/>
              <w:rPr>
                <w:rFonts w:ascii="Times New Roman" w:hAnsi="Times New Roman" w:cs="Times New Roman"/>
                <w:sz w:val="28"/>
                <w:szCs w:val="28"/>
                <w:lang w:val="uk-UA"/>
              </w:rPr>
            </w:pPr>
          </w:p>
        </w:tc>
      </w:tr>
    </w:tbl>
    <w:p w14:paraId="43B0197A" w14:textId="0686F211" w:rsidR="00585B6A" w:rsidRDefault="00585B6A" w:rsidP="0083615B">
      <w:pPr>
        <w:jc w:val="center"/>
        <w:rPr>
          <w:rFonts w:ascii="Times New Roman" w:hAnsi="Times New Roman" w:cs="Times New Roman"/>
          <w:b/>
          <w:sz w:val="28"/>
          <w:szCs w:val="28"/>
          <w:lang w:val="uk-UA"/>
        </w:rPr>
      </w:pPr>
    </w:p>
    <w:p w14:paraId="02013725" w14:textId="03AD2611" w:rsidR="00F873DF" w:rsidRDefault="00F873DF" w:rsidP="0083615B">
      <w:pPr>
        <w:jc w:val="center"/>
        <w:rPr>
          <w:rFonts w:ascii="Times New Roman" w:hAnsi="Times New Roman" w:cs="Times New Roman"/>
          <w:b/>
          <w:sz w:val="28"/>
          <w:szCs w:val="28"/>
          <w:lang w:val="uk-UA"/>
        </w:rPr>
      </w:pPr>
    </w:p>
    <w:p w14:paraId="249A0052" w14:textId="430AFF5B" w:rsidR="00F873DF" w:rsidRDefault="00F873DF" w:rsidP="0083615B">
      <w:pPr>
        <w:jc w:val="center"/>
        <w:rPr>
          <w:rFonts w:ascii="Times New Roman" w:hAnsi="Times New Roman" w:cs="Times New Roman"/>
          <w:b/>
          <w:sz w:val="28"/>
          <w:szCs w:val="28"/>
          <w:lang w:val="uk-UA"/>
        </w:rPr>
      </w:pPr>
    </w:p>
    <w:p w14:paraId="17F30BC8" w14:textId="6217BEFC" w:rsidR="00F873DF" w:rsidRDefault="00F873DF" w:rsidP="0083615B">
      <w:pPr>
        <w:jc w:val="center"/>
        <w:rPr>
          <w:rFonts w:ascii="Times New Roman" w:hAnsi="Times New Roman" w:cs="Times New Roman"/>
          <w:b/>
          <w:sz w:val="28"/>
          <w:szCs w:val="28"/>
          <w:lang w:val="uk-UA"/>
        </w:rPr>
      </w:pPr>
    </w:p>
    <w:p w14:paraId="4406C6C1" w14:textId="5303A198" w:rsidR="00F873DF" w:rsidRDefault="00F873DF" w:rsidP="0083615B">
      <w:pPr>
        <w:jc w:val="center"/>
        <w:rPr>
          <w:rFonts w:ascii="Times New Roman" w:hAnsi="Times New Roman" w:cs="Times New Roman"/>
          <w:b/>
          <w:sz w:val="28"/>
          <w:szCs w:val="28"/>
          <w:lang w:val="uk-UA"/>
        </w:rPr>
      </w:pPr>
    </w:p>
    <w:p w14:paraId="4D5B28FF" w14:textId="3D40A43D" w:rsidR="00F873DF" w:rsidRDefault="00F873DF" w:rsidP="0083615B">
      <w:pPr>
        <w:jc w:val="center"/>
        <w:rPr>
          <w:rFonts w:ascii="Times New Roman" w:hAnsi="Times New Roman" w:cs="Times New Roman"/>
          <w:b/>
          <w:sz w:val="28"/>
          <w:szCs w:val="28"/>
          <w:lang w:val="uk-UA"/>
        </w:rPr>
      </w:pPr>
    </w:p>
    <w:p w14:paraId="73E99DAF" w14:textId="6453477F" w:rsidR="00F873DF" w:rsidRDefault="00F873DF" w:rsidP="0083615B">
      <w:pPr>
        <w:jc w:val="center"/>
        <w:rPr>
          <w:rFonts w:ascii="Times New Roman" w:hAnsi="Times New Roman" w:cs="Times New Roman"/>
          <w:b/>
          <w:sz w:val="28"/>
          <w:szCs w:val="28"/>
          <w:lang w:val="uk-UA"/>
        </w:rPr>
      </w:pPr>
    </w:p>
    <w:p w14:paraId="69EAB5F7" w14:textId="6C53B4F8" w:rsidR="00F873DF" w:rsidRDefault="00F873DF" w:rsidP="0083615B">
      <w:pPr>
        <w:jc w:val="center"/>
        <w:rPr>
          <w:rFonts w:ascii="Times New Roman" w:hAnsi="Times New Roman" w:cs="Times New Roman"/>
          <w:b/>
          <w:sz w:val="28"/>
          <w:szCs w:val="28"/>
          <w:lang w:val="uk-UA"/>
        </w:rPr>
      </w:pPr>
    </w:p>
    <w:p w14:paraId="6252920A" w14:textId="14B984E5" w:rsidR="00F873DF" w:rsidRDefault="00F873DF" w:rsidP="0083615B">
      <w:pPr>
        <w:jc w:val="center"/>
        <w:rPr>
          <w:rFonts w:ascii="Times New Roman" w:hAnsi="Times New Roman" w:cs="Times New Roman"/>
          <w:b/>
          <w:sz w:val="28"/>
          <w:szCs w:val="28"/>
          <w:lang w:val="uk-UA"/>
        </w:rPr>
      </w:pPr>
    </w:p>
    <w:p w14:paraId="2C2BF0F3" w14:textId="2CC7771D" w:rsidR="00F873DF" w:rsidRDefault="00F873DF" w:rsidP="0083615B">
      <w:pPr>
        <w:jc w:val="center"/>
        <w:rPr>
          <w:rFonts w:ascii="Times New Roman" w:hAnsi="Times New Roman" w:cs="Times New Roman"/>
          <w:b/>
          <w:sz w:val="28"/>
          <w:szCs w:val="28"/>
          <w:lang w:val="uk-UA"/>
        </w:rPr>
      </w:pPr>
    </w:p>
    <w:p w14:paraId="7B316F65" w14:textId="328B6A0E" w:rsidR="00F873DF" w:rsidRDefault="00F873DF" w:rsidP="0083615B">
      <w:pPr>
        <w:jc w:val="center"/>
        <w:rPr>
          <w:rFonts w:ascii="Times New Roman" w:hAnsi="Times New Roman" w:cs="Times New Roman"/>
          <w:b/>
          <w:sz w:val="28"/>
          <w:szCs w:val="28"/>
          <w:lang w:val="uk-UA"/>
        </w:rPr>
      </w:pPr>
    </w:p>
    <w:p w14:paraId="29707860" w14:textId="5AC6B3D2" w:rsidR="00F873DF" w:rsidRDefault="00F873DF" w:rsidP="0083615B">
      <w:pPr>
        <w:jc w:val="center"/>
        <w:rPr>
          <w:rFonts w:ascii="Times New Roman" w:hAnsi="Times New Roman" w:cs="Times New Roman"/>
          <w:b/>
          <w:sz w:val="28"/>
          <w:szCs w:val="28"/>
          <w:lang w:val="uk-UA"/>
        </w:rPr>
      </w:pPr>
    </w:p>
    <w:p w14:paraId="13ED5AEE" w14:textId="13C6158F" w:rsidR="00F873DF" w:rsidRDefault="00F873DF" w:rsidP="0083615B">
      <w:pPr>
        <w:jc w:val="center"/>
        <w:rPr>
          <w:rFonts w:ascii="Times New Roman" w:hAnsi="Times New Roman" w:cs="Times New Roman"/>
          <w:b/>
          <w:sz w:val="28"/>
          <w:szCs w:val="28"/>
          <w:lang w:val="uk-UA"/>
        </w:rPr>
      </w:pPr>
    </w:p>
    <w:p w14:paraId="5D3856DC" w14:textId="77777777" w:rsidR="00F873DF" w:rsidRDefault="00F873DF" w:rsidP="00F873DF">
      <w:pPr>
        <w:rPr>
          <w:rFonts w:ascii="Times New Roman" w:hAnsi="Times New Roman" w:cs="Times New Roman"/>
          <w:b/>
          <w:sz w:val="28"/>
          <w:szCs w:val="28"/>
          <w:lang w:val="uk-UA"/>
        </w:rPr>
      </w:pPr>
    </w:p>
    <w:p w14:paraId="34EB72F9" w14:textId="0C814097" w:rsidR="00585B6A" w:rsidRPr="00585B6A" w:rsidRDefault="00585B6A" w:rsidP="00585B6A">
      <w:pPr>
        <w:jc w:val="center"/>
        <w:rPr>
          <w:rFonts w:ascii="Times New Roman" w:hAnsi="Times New Roman" w:cs="Times New Roman"/>
          <w:b/>
          <w:sz w:val="28"/>
          <w:szCs w:val="28"/>
          <w:lang w:val="uk-UA"/>
        </w:rPr>
      </w:pPr>
      <w:r w:rsidRPr="00585B6A">
        <w:rPr>
          <w:rFonts w:ascii="Times New Roman" w:hAnsi="Times New Roman" w:cs="Times New Roman"/>
          <w:b/>
          <w:sz w:val="28"/>
          <w:szCs w:val="28"/>
          <w:lang w:val="uk-UA"/>
        </w:rPr>
        <w:t>ВСТУП</w:t>
      </w:r>
    </w:p>
    <w:p w14:paraId="2A5E4B09" w14:textId="703DE385" w:rsidR="00DA05C9" w:rsidRPr="000561BD" w:rsidRDefault="00585B6A" w:rsidP="00C771C2">
      <w:pPr>
        <w:spacing w:after="0" w:line="240" w:lineRule="auto"/>
        <w:ind w:firstLine="709"/>
        <w:jc w:val="both"/>
        <w:rPr>
          <w:rFonts w:ascii="Times New Roman" w:hAnsi="Times New Roman" w:cs="Times New Roman"/>
          <w:sz w:val="28"/>
          <w:szCs w:val="28"/>
          <w:lang w:val="uk-UA"/>
        </w:rPr>
      </w:pPr>
      <w:r w:rsidRPr="000561BD">
        <w:rPr>
          <w:rFonts w:ascii="Times New Roman" w:hAnsi="Times New Roman" w:cs="Times New Roman"/>
          <w:sz w:val="28"/>
          <w:szCs w:val="28"/>
          <w:lang w:val="uk-UA"/>
        </w:rPr>
        <w:t xml:space="preserve">Заходи містобудівного моніторингу </w:t>
      </w:r>
      <w:r w:rsidR="00C771C2" w:rsidRPr="00C771C2">
        <w:rPr>
          <w:rFonts w:ascii="Times New Roman" w:hAnsi="Times New Roman" w:cs="Times New Roman"/>
          <w:sz w:val="28"/>
          <w:szCs w:val="28"/>
          <w:lang w:val="uk-UA"/>
        </w:rPr>
        <w:t>щодо внесення змін до Генерального плану села Курісове, поєднаного з зонінгом села Курісове Березівського району Одеської області</w:t>
      </w:r>
      <w:r w:rsidR="00176ACC" w:rsidRPr="00176ACC">
        <w:rPr>
          <w:rFonts w:ascii="Times New Roman" w:hAnsi="Times New Roman" w:cs="Times New Roman"/>
          <w:sz w:val="28"/>
          <w:szCs w:val="28"/>
          <w:lang w:val="uk-UA"/>
        </w:rPr>
        <w:t xml:space="preserve"> </w:t>
      </w:r>
      <w:r w:rsidRPr="000561BD">
        <w:rPr>
          <w:rFonts w:ascii="Times New Roman" w:hAnsi="Times New Roman" w:cs="Times New Roman"/>
          <w:sz w:val="28"/>
          <w:szCs w:val="28"/>
          <w:lang w:val="uk-UA"/>
        </w:rPr>
        <w:t xml:space="preserve">проведено відповідно до вимог статті 23 Закону України «Про регулювання містобудівної діяльності», </w:t>
      </w:r>
      <w:r w:rsidR="00F776B6" w:rsidRPr="00F776B6">
        <w:rPr>
          <w:rFonts w:ascii="Times New Roman" w:hAnsi="Times New Roman" w:cs="Times New Roman"/>
          <w:sz w:val="28"/>
          <w:szCs w:val="28"/>
          <w:lang w:val="uk-UA"/>
        </w:rPr>
        <w:t>Порядку розроблення містобудівної документації</w:t>
      </w:r>
      <w:r w:rsidR="00F776B6">
        <w:rPr>
          <w:rFonts w:ascii="Times New Roman" w:hAnsi="Times New Roman" w:cs="Times New Roman"/>
          <w:sz w:val="28"/>
          <w:szCs w:val="28"/>
          <w:lang w:val="uk-UA"/>
        </w:rPr>
        <w:t>, з</w:t>
      </w:r>
      <w:r w:rsidR="00F776B6" w:rsidRPr="00F776B6">
        <w:rPr>
          <w:rFonts w:ascii="Times New Roman" w:hAnsi="Times New Roman" w:cs="Times New Roman"/>
          <w:sz w:val="28"/>
          <w:szCs w:val="28"/>
          <w:lang w:val="uk-UA"/>
        </w:rPr>
        <w:t>атвердженого Наказом</w:t>
      </w:r>
      <w:r w:rsidR="00F776B6">
        <w:rPr>
          <w:rFonts w:ascii="Times New Roman" w:hAnsi="Times New Roman" w:cs="Times New Roman"/>
          <w:sz w:val="28"/>
          <w:szCs w:val="28"/>
          <w:lang w:val="uk-UA"/>
        </w:rPr>
        <w:t xml:space="preserve"> </w:t>
      </w:r>
      <w:r w:rsidR="00F776B6" w:rsidRPr="00F776B6">
        <w:rPr>
          <w:rFonts w:ascii="Times New Roman" w:hAnsi="Times New Roman" w:cs="Times New Roman"/>
          <w:sz w:val="28"/>
          <w:szCs w:val="28"/>
          <w:lang w:val="uk-UA"/>
        </w:rPr>
        <w:t>Міністерства</w:t>
      </w:r>
      <w:r w:rsidR="00F776B6" w:rsidRPr="00F776B6">
        <w:rPr>
          <w:rFonts w:ascii="Times New Roman" w:hAnsi="Times New Roman" w:cs="Times New Roman"/>
          <w:sz w:val="28"/>
          <w:szCs w:val="28"/>
          <w:lang w:val="uk-UA"/>
        </w:rPr>
        <w:tab/>
        <w:t>регіонального</w:t>
      </w:r>
      <w:r w:rsidR="00F776B6" w:rsidRPr="00F776B6">
        <w:rPr>
          <w:rFonts w:ascii="Times New Roman" w:hAnsi="Times New Roman" w:cs="Times New Roman"/>
          <w:sz w:val="28"/>
          <w:szCs w:val="28"/>
          <w:lang w:val="uk-UA"/>
        </w:rPr>
        <w:tab/>
        <w:t>розвитку,</w:t>
      </w:r>
      <w:r w:rsidR="00F776B6" w:rsidRPr="00F776B6">
        <w:rPr>
          <w:rFonts w:ascii="Times New Roman" w:hAnsi="Times New Roman" w:cs="Times New Roman"/>
          <w:sz w:val="28"/>
          <w:szCs w:val="28"/>
          <w:lang w:val="uk-UA"/>
        </w:rPr>
        <w:tab/>
        <w:t>будівництва</w:t>
      </w:r>
      <w:r w:rsidR="00F776B6">
        <w:rPr>
          <w:rFonts w:ascii="Times New Roman" w:hAnsi="Times New Roman" w:cs="Times New Roman"/>
          <w:sz w:val="28"/>
          <w:szCs w:val="28"/>
          <w:lang w:val="uk-UA"/>
        </w:rPr>
        <w:t xml:space="preserve"> </w:t>
      </w:r>
      <w:r w:rsidR="00F776B6" w:rsidRPr="00F776B6">
        <w:rPr>
          <w:rFonts w:ascii="Times New Roman" w:hAnsi="Times New Roman" w:cs="Times New Roman"/>
          <w:sz w:val="28"/>
          <w:szCs w:val="28"/>
          <w:lang w:val="uk-UA"/>
        </w:rPr>
        <w:t>та житлово-комунального господарства України 16.11.2011 року N 290</w:t>
      </w:r>
      <w:r w:rsidR="00F776B6">
        <w:rPr>
          <w:rFonts w:ascii="Times New Roman" w:hAnsi="Times New Roman" w:cs="Times New Roman"/>
          <w:sz w:val="28"/>
          <w:szCs w:val="28"/>
          <w:lang w:val="uk-UA"/>
        </w:rPr>
        <w:t xml:space="preserve">, </w:t>
      </w:r>
      <w:r w:rsidR="004330AD">
        <w:rPr>
          <w:rFonts w:ascii="Times New Roman" w:hAnsi="Times New Roman" w:cs="Times New Roman"/>
          <w:sz w:val="28"/>
          <w:szCs w:val="28"/>
          <w:lang w:val="uk-UA"/>
        </w:rPr>
        <w:t>П</w:t>
      </w:r>
      <w:r w:rsidRPr="000561BD">
        <w:rPr>
          <w:rFonts w:ascii="Times New Roman" w:hAnsi="Times New Roman" w:cs="Times New Roman"/>
          <w:sz w:val="28"/>
          <w:szCs w:val="28"/>
          <w:lang w:val="uk-UA"/>
        </w:rPr>
        <w:t xml:space="preserve">орядку, визначеному наказом Міністерства регіонального розвитку, будівництва та житлово-комунального господарства України від 01.09.2011 № 170 (у редакції наказу Міністерства розвитку громад та територій України від 14.12.2021 № 333). </w:t>
      </w:r>
    </w:p>
    <w:p w14:paraId="260E41DB" w14:textId="31A36828" w:rsidR="009A7345" w:rsidRPr="000561BD" w:rsidRDefault="00585B6A" w:rsidP="009A7345">
      <w:pPr>
        <w:pStyle w:val="a3"/>
        <w:shd w:val="clear" w:color="auto" w:fill="FFFFFF"/>
        <w:spacing w:before="0" w:beforeAutospacing="0" w:after="150" w:afterAutospacing="0"/>
        <w:ind w:firstLine="567"/>
        <w:jc w:val="both"/>
        <w:textAlignment w:val="baseline"/>
        <w:rPr>
          <w:sz w:val="28"/>
          <w:szCs w:val="28"/>
          <w:lang w:val="uk-UA"/>
        </w:rPr>
      </w:pPr>
      <w:r w:rsidRPr="000561BD">
        <w:rPr>
          <w:sz w:val="28"/>
          <w:szCs w:val="28"/>
          <w:lang w:val="uk-UA"/>
        </w:rPr>
        <w:t xml:space="preserve">Відділом </w:t>
      </w:r>
      <w:r w:rsidR="00162AE3">
        <w:rPr>
          <w:sz w:val="28"/>
          <w:szCs w:val="28"/>
          <w:lang w:val="uk-UA"/>
        </w:rPr>
        <w:t>управління комунальним майном та земельних ресурсів Курісовської сільської ради</w:t>
      </w:r>
      <w:r w:rsidRPr="000561BD">
        <w:rPr>
          <w:sz w:val="28"/>
          <w:szCs w:val="28"/>
          <w:lang w:val="uk-UA"/>
        </w:rPr>
        <w:t xml:space="preserve"> визначено об’єкт</w:t>
      </w:r>
      <w:r w:rsidR="009A7345" w:rsidRPr="000561BD">
        <w:rPr>
          <w:sz w:val="28"/>
          <w:szCs w:val="28"/>
          <w:lang w:val="uk-UA"/>
        </w:rPr>
        <w:t xml:space="preserve">ом </w:t>
      </w:r>
      <w:r w:rsidRPr="000561BD">
        <w:rPr>
          <w:sz w:val="28"/>
          <w:szCs w:val="28"/>
          <w:lang w:val="uk-UA"/>
        </w:rPr>
        <w:t>містобудівного моніторингу</w:t>
      </w:r>
      <w:r w:rsidR="009A7345" w:rsidRPr="000561BD">
        <w:rPr>
          <w:sz w:val="28"/>
          <w:szCs w:val="28"/>
          <w:lang w:val="uk-UA"/>
        </w:rPr>
        <w:t xml:space="preserve"> </w:t>
      </w:r>
      <w:r w:rsidR="00C771C2" w:rsidRPr="00C771C2">
        <w:rPr>
          <w:sz w:val="28"/>
          <w:szCs w:val="28"/>
          <w:lang w:val="uk-UA"/>
        </w:rPr>
        <w:t xml:space="preserve"> Генеральн</w:t>
      </w:r>
      <w:r w:rsidR="004330AD">
        <w:rPr>
          <w:sz w:val="28"/>
          <w:szCs w:val="28"/>
          <w:lang w:val="uk-UA"/>
        </w:rPr>
        <w:t>ий</w:t>
      </w:r>
      <w:r w:rsidR="00C771C2" w:rsidRPr="00C771C2">
        <w:rPr>
          <w:sz w:val="28"/>
          <w:szCs w:val="28"/>
          <w:lang w:val="uk-UA"/>
        </w:rPr>
        <w:t xml:space="preserve"> план села Курісове, поєднан</w:t>
      </w:r>
      <w:r w:rsidR="004330AD">
        <w:rPr>
          <w:sz w:val="28"/>
          <w:szCs w:val="28"/>
          <w:lang w:val="uk-UA"/>
        </w:rPr>
        <w:t>ий</w:t>
      </w:r>
      <w:r w:rsidR="00C771C2" w:rsidRPr="00C771C2">
        <w:rPr>
          <w:sz w:val="28"/>
          <w:szCs w:val="28"/>
          <w:lang w:val="uk-UA"/>
        </w:rPr>
        <w:t xml:space="preserve"> з зонінгом села Курісове Березівського району Одеської області</w:t>
      </w:r>
      <w:r w:rsidR="009A7345" w:rsidRPr="000561BD">
        <w:rPr>
          <w:sz w:val="28"/>
          <w:szCs w:val="28"/>
          <w:lang w:val="uk-UA"/>
        </w:rPr>
        <w:t>.</w:t>
      </w:r>
    </w:p>
    <w:p w14:paraId="2593F983" w14:textId="26C68C8F" w:rsidR="00EC13CD" w:rsidRPr="00E770A5" w:rsidRDefault="00585B6A" w:rsidP="00F776B6">
      <w:pPr>
        <w:ind w:firstLine="567"/>
        <w:jc w:val="both"/>
        <w:rPr>
          <w:rFonts w:ascii="Times New Roman" w:hAnsi="Times New Roman" w:cs="Times New Roman"/>
          <w:sz w:val="28"/>
          <w:szCs w:val="28"/>
          <w:lang w:val="uk-UA"/>
        </w:rPr>
      </w:pPr>
      <w:r w:rsidRPr="00E770A5">
        <w:rPr>
          <w:rFonts w:ascii="Times New Roman" w:hAnsi="Times New Roman" w:cs="Times New Roman"/>
          <w:sz w:val="28"/>
          <w:szCs w:val="28"/>
          <w:lang w:val="uk-UA"/>
        </w:rPr>
        <w:t xml:space="preserve"> Інформування громадськості щодо початку підготовки аналітичного звіту проведено шляхом опублікування повідомлення на офіційному веб-сайті </w:t>
      </w:r>
      <w:r w:rsidR="00162AE3" w:rsidRPr="00E770A5">
        <w:rPr>
          <w:rFonts w:ascii="Times New Roman" w:hAnsi="Times New Roman" w:cs="Times New Roman"/>
          <w:sz w:val="28"/>
          <w:szCs w:val="28"/>
          <w:lang w:val="uk-UA"/>
        </w:rPr>
        <w:t>Курісовської сільської ради 14</w:t>
      </w:r>
      <w:r w:rsidRPr="00E770A5">
        <w:rPr>
          <w:rFonts w:ascii="Times New Roman" w:hAnsi="Times New Roman" w:cs="Times New Roman"/>
          <w:sz w:val="28"/>
          <w:szCs w:val="28"/>
          <w:lang w:val="uk-UA"/>
        </w:rPr>
        <w:t>.</w:t>
      </w:r>
      <w:r w:rsidR="00162AE3" w:rsidRPr="00E770A5">
        <w:rPr>
          <w:rFonts w:ascii="Times New Roman" w:hAnsi="Times New Roman" w:cs="Times New Roman"/>
          <w:sz w:val="28"/>
          <w:szCs w:val="28"/>
          <w:lang w:val="uk-UA"/>
        </w:rPr>
        <w:t>10</w:t>
      </w:r>
      <w:r w:rsidRPr="00E770A5">
        <w:rPr>
          <w:rFonts w:ascii="Times New Roman" w:hAnsi="Times New Roman" w:cs="Times New Roman"/>
          <w:sz w:val="28"/>
          <w:szCs w:val="28"/>
          <w:lang w:val="uk-UA"/>
        </w:rPr>
        <w:t>.202</w:t>
      </w:r>
      <w:r w:rsidR="00162AE3" w:rsidRPr="00E770A5">
        <w:rPr>
          <w:rFonts w:ascii="Times New Roman" w:hAnsi="Times New Roman" w:cs="Times New Roman"/>
          <w:sz w:val="28"/>
          <w:szCs w:val="28"/>
          <w:lang w:val="uk-UA"/>
        </w:rPr>
        <w:t>4</w:t>
      </w:r>
      <w:r w:rsidRPr="00E770A5">
        <w:rPr>
          <w:rFonts w:ascii="Times New Roman" w:hAnsi="Times New Roman" w:cs="Times New Roman"/>
          <w:sz w:val="28"/>
          <w:szCs w:val="28"/>
          <w:lang w:val="uk-UA"/>
        </w:rPr>
        <w:t xml:space="preserve"> за посиланням </w:t>
      </w:r>
      <w:hyperlink r:id="rId8" w:history="1">
        <w:r w:rsidR="00162AE3" w:rsidRPr="00E770A5">
          <w:rPr>
            <w:rStyle w:val="a8"/>
            <w:rFonts w:ascii="Times New Roman" w:hAnsi="Times New Roman" w:cs="Times New Roman"/>
            <w:color w:val="auto"/>
            <w:sz w:val="28"/>
            <w:szCs w:val="28"/>
            <w:lang w:val="uk-UA"/>
          </w:rPr>
          <w:t xml:space="preserve">https://kurisovska.gr.org.ua/informuyemo-pro-pochatok-provedennya-mistobudivnogo-monitoryngu-shhodo-vnesennya-zmin-do-generalnogo-planu-sela-kurisove/ </w:t>
        </w:r>
      </w:hyperlink>
      <w:r w:rsidR="0080680E" w:rsidRPr="00E770A5">
        <w:rPr>
          <w:rStyle w:val="a8"/>
          <w:rFonts w:ascii="Times New Roman" w:hAnsi="Times New Roman" w:cs="Times New Roman"/>
          <w:color w:val="auto"/>
          <w:sz w:val="28"/>
          <w:szCs w:val="28"/>
          <w:u w:val="none"/>
          <w:lang w:val="uk-UA"/>
        </w:rPr>
        <w:t>(Додаток №1)</w:t>
      </w:r>
      <w:r w:rsidR="00642058" w:rsidRPr="00E770A5">
        <w:rPr>
          <w:rFonts w:ascii="Times New Roman" w:hAnsi="Times New Roman" w:cs="Times New Roman"/>
          <w:sz w:val="28"/>
          <w:szCs w:val="28"/>
          <w:lang w:val="uk-UA"/>
        </w:rPr>
        <w:t xml:space="preserve">. </w:t>
      </w:r>
      <w:r w:rsidRPr="00E770A5">
        <w:rPr>
          <w:rFonts w:ascii="Times New Roman" w:hAnsi="Times New Roman" w:cs="Times New Roman"/>
          <w:sz w:val="28"/>
          <w:szCs w:val="28"/>
          <w:lang w:val="uk-UA"/>
        </w:rPr>
        <w:t xml:space="preserve">Прийом пропозицій громадськості проведено в період з </w:t>
      </w:r>
      <w:r w:rsidR="00162AE3" w:rsidRPr="00E770A5">
        <w:rPr>
          <w:rFonts w:ascii="Times New Roman" w:hAnsi="Times New Roman" w:cs="Times New Roman"/>
          <w:sz w:val="28"/>
          <w:szCs w:val="28"/>
          <w:lang w:val="uk-UA"/>
        </w:rPr>
        <w:t>1</w:t>
      </w:r>
      <w:r w:rsidR="000422E9" w:rsidRPr="00E770A5">
        <w:rPr>
          <w:rFonts w:ascii="Times New Roman" w:hAnsi="Times New Roman" w:cs="Times New Roman"/>
          <w:sz w:val="28"/>
          <w:szCs w:val="28"/>
          <w:lang w:val="uk-UA"/>
        </w:rPr>
        <w:t>6</w:t>
      </w:r>
      <w:r w:rsidRPr="00E770A5">
        <w:rPr>
          <w:rFonts w:ascii="Times New Roman" w:hAnsi="Times New Roman" w:cs="Times New Roman"/>
          <w:sz w:val="28"/>
          <w:szCs w:val="28"/>
          <w:lang w:val="uk-UA"/>
        </w:rPr>
        <w:t>.</w:t>
      </w:r>
      <w:r w:rsidR="00162AE3" w:rsidRPr="00E770A5">
        <w:rPr>
          <w:rFonts w:ascii="Times New Roman" w:hAnsi="Times New Roman" w:cs="Times New Roman"/>
          <w:sz w:val="28"/>
          <w:szCs w:val="28"/>
          <w:lang w:val="uk-UA"/>
        </w:rPr>
        <w:t>10</w:t>
      </w:r>
      <w:r w:rsidRPr="00E770A5">
        <w:rPr>
          <w:rFonts w:ascii="Times New Roman" w:hAnsi="Times New Roman" w:cs="Times New Roman"/>
          <w:sz w:val="28"/>
          <w:szCs w:val="28"/>
          <w:lang w:val="uk-UA"/>
        </w:rPr>
        <w:t>.202</w:t>
      </w:r>
      <w:r w:rsidR="00162AE3" w:rsidRPr="00E770A5">
        <w:rPr>
          <w:rFonts w:ascii="Times New Roman" w:hAnsi="Times New Roman" w:cs="Times New Roman"/>
          <w:sz w:val="28"/>
          <w:szCs w:val="28"/>
          <w:lang w:val="uk-UA"/>
        </w:rPr>
        <w:t>4</w:t>
      </w:r>
      <w:r w:rsidRPr="00E770A5">
        <w:rPr>
          <w:rFonts w:ascii="Times New Roman" w:hAnsi="Times New Roman" w:cs="Times New Roman"/>
          <w:sz w:val="28"/>
          <w:szCs w:val="28"/>
          <w:lang w:val="uk-UA"/>
        </w:rPr>
        <w:t xml:space="preserve"> до </w:t>
      </w:r>
      <w:r w:rsidR="00162AE3" w:rsidRPr="00E770A5">
        <w:rPr>
          <w:rFonts w:ascii="Times New Roman" w:hAnsi="Times New Roman" w:cs="Times New Roman"/>
          <w:sz w:val="28"/>
          <w:szCs w:val="28"/>
          <w:lang w:val="uk-UA"/>
        </w:rPr>
        <w:t>29</w:t>
      </w:r>
      <w:r w:rsidRPr="00E770A5">
        <w:rPr>
          <w:rFonts w:ascii="Times New Roman" w:hAnsi="Times New Roman" w:cs="Times New Roman"/>
          <w:sz w:val="28"/>
          <w:szCs w:val="28"/>
          <w:lang w:val="uk-UA"/>
        </w:rPr>
        <w:t>.</w:t>
      </w:r>
      <w:r w:rsidR="00162AE3" w:rsidRPr="00E770A5">
        <w:rPr>
          <w:rFonts w:ascii="Times New Roman" w:hAnsi="Times New Roman" w:cs="Times New Roman"/>
          <w:sz w:val="28"/>
          <w:szCs w:val="28"/>
          <w:lang w:val="uk-UA"/>
        </w:rPr>
        <w:t>10</w:t>
      </w:r>
      <w:r w:rsidRPr="00E770A5">
        <w:rPr>
          <w:rFonts w:ascii="Times New Roman" w:hAnsi="Times New Roman" w:cs="Times New Roman"/>
          <w:sz w:val="28"/>
          <w:szCs w:val="28"/>
          <w:lang w:val="uk-UA"/>
        </w:rPr>
        <w:t>.202</w:t>
      </w:r>
      <w:r w:rsidR="00135C0E" w:rsidRPr="00E770A5">
        <w:rPr>
          <w:rFonts w:ascii="Times New Roman" w:hAnsi="Times New Roman" w:cs="Times New Roman"/>
          <w:sz w:val="28"/>
          <w:szCs w:val="28"/>
          <w:lang w:val="uk-UA"/>
        </w:rPr>
        <w:t>4</w:t>
      </w:r>
      <w:r w:rsidRPr="00E770A5">
        <w:rPr>
          <w:rFonts w:ascii="Times New Roman" w:hAnsi="Times New Roman" w:cs="Times New Roman"/>
          <w:sz w:val="28"/>
          <w:szCs w:val="28"/>
          <w:lang w:val="uk-UA"/>
        </w:rPr>
        <w:t xml:space="preserve">. Від </w:t>
      </w:r>
      <w:r w:rsidR="00135C0E" w:rsidRPr="00E770A5">
        <w:rPr>
          <w:rFonts w:ascii="Times New Roman" w:hAnsi="Times New Roman" w:cs="Times New Roman"/>
          <w:sz w:val="28"/>
          <w:szCs w:val="28"/>
          <w:lang w:val="uk-UA"/>
        </w:rPr>
        <w:t xml:space="preserve">Курісовського сільського голови </w:t>
      </w:r>
      <w:r w:rsidRPr="00E770A5">
        <w:rPr>
          <w:rFonts w:ascii="Times New Roman" w:hAnsi="Times New Roman" w:cs="Times New Roman"/>
          <w:sz w:val="28"/>
          <w:szCs w:val="28"/>
          <w:lang w:val="uk-UA"/>
        </w:rPr>
        <w:t xml:space="preserve">було отримано пропозиції щодо необхідності здійснення </w:t>
      </w:r>
      <w:r w:rsidR="00135C0E" w:rsidRPr="00E770A5">
        <w:rPr>
          <w:rFonts w:ascii="Times New Roman" w:hAnsi="Times New Roman" w:cs="Times New Roman"/>
          <w:sz w:val="28"/>
          <w:szCs w:val="28"/>
          <w:lang w:val="uk-UA"/>
        </w:rPr>
        <w:t xml:space="preserve">містобудівного </w:t>
      </w:r>
      <w:r w:rsidRPr="00E770A5">
        <w:rPr>
          <w:rFonts w:ascii="Times New Roman" w:hAnsi="Times New Roman" w:cs="Times New Roman"/>
          <w:sz w:val="28"/>
          <w:szCs w:val="28"/>
          <w:lang w:val="uk-UA"/>
        </w:rPr>
        <w:t xml:space="preserve">моніторингу </w:t>
      </w:r>
      <w:r w:rsidR="00135C0E" w:rsidRPr="00E770A5">
        <w:rPr>
          <w:rFonts w:ascii="Times New Roman" w:hAnsi="Times New Roman" w:cs="Times New Roman"/>
          <w:sz w:val="28"/>
          <w:szCs w:val="28"/>
          <w:lang w:val="uk-UA"/>
        </w:rPr>
        <w:t>щодо</w:t>
      </w:r>
      <w:r w:rsidR="000561BD" w:rsidRPr="00E770A5">
        <w:rPr>
          <w:rFonts w:ascii="Times New Roman" w:hAnsi="Times New Roman" w:cs="Times New Roman"/>
          <w:sz w:val="28"/>
          <w:szCs w:val="28"/>
          <w:lang w:val="uk-UA"/>
        </w:rPr>
        <w:t xml:space="preserve"> </w:t>
      </w:r>
      <w:r w:rsidRPr="00E770A5">
        <w:rPr>
          <w:rFonts w:ascii="Times New Roman" w:hAnsi="Times New Roman" w:cs="Times New Roman"/>
          <w:sz w:val="28"/>
          <w:szCs w:val="28"/>
          <w:lang w:val="uk-UA"/>
        </w:rPr>
        <w:t xml:space="preserve">внесення змін до </w:t>
      </w:r>
      <w:r w:rsidR="00135C0E" w:rsidRPr="00E770A5">
        <w:rPr>
          <w:rFonts w:ascii="Times New Roman" w:hAnsi="Times New Roman" w:cs="Times New Roman"/>
          <w:sz w:val="28"/>
          <w:szCs w:val="28"/>
          <w:lang w:val="uk-UA"/>
        </w:rPr>
        <w:t>Г</w:t>
      </w:r>
      <w:r w:rsidRPr="00E770A5">
        <w:rPr>
          <w:rFonts w:ascii="Times New Roman" w:hAnsi="Times New Roman" w:cs="Times New Roman"/>
          <w:sz w:val="28"/>
          <w:szCs w:val="28"/>
          <w:lang w:val="uk-UA"/>
        </w:rPr>
        <w:t xml:space="preserve">енерального плану </w:t>
      </w:r>
      <w:r w:rsidR="00135C0E" w:rsidRPr="00E770A5">
        <w:rPr>
          <w:rFonts w:ascii="Times New Roman" w:hAnsi="Times New Roman" w:cs="Times New Roman"/>
          <w:sz w:val="28"/>
          <w:szCs w:val="28"/>
          <w:lang w:val="uk-UA"/>
        </w:rPr>
        <w:t>села Курісове Березівського району Одеської області</w:t>
      </w:r>
      <w:r w:rsidR="0080680E" w:rsidRPr="00E770A5">
        <w:rPr>
          <w:rFonts w:ascii="Times New Roman" w:hAnsi="Times New Roman" w:cs="Times New Roman"/>
          <w:sz w:val="28"/>
          <w:szCs w:val="28"/>
          <w:lang w:val="uk-UA"/>
        </w:rPr>
        <w:t xml:space="preserve"> </w:t>
      </w:r>
      <w:r w:rsidR="0080680E" w:rsidRPr="00E770A5">
        <w:rPr>
          <w:rStyle w:val="a8"/>
          <w:rFonts w:ascii="Times New Roman" w:hAnsi="Times New Roman" w:cs="Times New Roman"/>
          <w:color w:val="auto"/>
          <w:sz w:val="28"/>
          <w:szCs w:val="28"/>
          <w:u w:val="none"/>
          <w:lang w:val="uk-UA"/>
        </w:rPr>
        <w:t>(Додаток №2)</w:t>
      </w:r>
      <w:r w:rsidR="0080680E" w:rsidRPr="00E770A5">
        <w:rPr>
          <w:rFonts w:ascii="Times New Roman" w:hAnsi="Times New Roman" w:cs="Times New Roman"/>
          <w:sz w:val="28"/>
          <w:szCs w:val="28"/>
          <w:lang w:val="uk-UA"/>
        </w:rPr>
        <w:t>.</w:t>
      </w:r>
    </w:p>
    <w:p w14:paraId="2B43F022" w14:textId="77777777" w:rsidR="00F127A8" w:rsidRPr="00F127A8" w:rsidRDefault="00F127A8" w:rsidP="00F127A8">
      <w:pPr>
        <w:spacing w:after="0" w:line="240" w:lineRule="auto"/>
        <w:ind w:firstLine="567"/>
        <w:jc w:val="both"/>
        <w:rPr>
          <w:rFonts w:ascii="Times New Roman" w:hAnsi="Times New Roman" w:cs="Times New Roman"/>
          <w:sz w:val="16"/>
          <w:szCs w:val="16"/>
          <w:lang w:val="uk-UA"/>
        </w:rPr>
      </w:pPr>
    </w:p>
    <w:p w14:paraId="204795DF" w14:textId="036F4269" w:rsidR="00145981" w:rsidRPr="00D27F88" w:rsidRDefault="00145981" w:rsidP="001F7DAF">
      <w:pPr>
        <w:shd w:val="clear" w:color="auto" w:fill="E2EFD9" w:themeFill="accent6" w:themeFillTint="33"/>
        <w:spacing w:after="0" w:line="240" w:lineRule="auto"/>
        <w:ind w:firstLine="567"/>
        <w:jc w:val="center"/>
        <w:rPr>
          <w:rFonts w:ascii="Times New Roman" w:hAnsi="Times New Roman" w:cs="Times New Roman"/>
          <w:b/>
          <w:sz w:val="28"/>
          <w:szCs w:val="28"/>
          <w:lang w:val="uk-UA"/>
        </w:rPr>
      </w:pPr>
      <w:r w:rsidRPr="00D27F88">
        <w:rPr>
          <w:rFonts w:ascii="Times New Roman" w:hAnsi="Times New Roman" w:cs="Times New Roman"/>
          <w:b/>
          <w:sz w:val="28"/>
          <w:szCs w:val="28"/>
          <w:lang w:val="uk-UA"/>
        </w:rPr>
        <w:t>РОЗДІЛ 1. «ТОПОГРАФІЧНИЙ МОНІТОРИНГ»</w:t>
      </w:r>
    </w:p>
    <w:p w14:paraId="5E537588" w14:textId="399C4F39" w:rsidR="006414CC" w:rsidRPr="00F127A8" w:rsidRDefault="006414CC" w:rsidP="006414CC">
      <w:pPr>
        <w:shd w:val="clear" w:color="auto" w:fill="FFFFFF" w:themeFill="background1"/>
        <w:ind w:firstLine="567"/>
        <w:jc w:val="both"/>
        <w:rPr>
          <w:rFonts w:ascii="Times New Roman" w:hAnsi="Times New Roman" w:cs="Times New Roman"/>
          <w:sz w:val="16"/>
          <w:szCs w:val="16"/>
          <w:lang w:val="uk-UA"/>
        </w:rPr>
      </w:pPr>
    </w:p>
    <w:p w14:paraId="2595B005" w14:textId="77777777" w:rsidR="00D24243" w:rsidRDefault="00D24243" w:rsidP="00D24243">
      <w:pPr>
        <w:pStyle w:val="11"/>
        <w:keepNext/>
        <w:keepLines/>
        <w:numPr>
          <w:ilvl w:val="1"/>
          <w:numId w:val="2"/>
        </w:numPr>
        <w:tabs>
          <w:tab w:val="left" w:pos="685"/>
        </w:tabs>
        <w:spacing w:after="0"/>
        <w:ind w:left="700" w:hanging="700"/>
        <w:jc w:val="both"/>
      </w:pPr>
      <w:bookmarkStart w:id="2" w:name="bookmark2"/>
      <w:r>
        <w:t xml:space="preserve">Здійснення </w:t>
      </w:r>
      <w:r>
        <w:rPr>
          <w:lang w:eastAsia="ru-RU" w:bidi="ru-RU"/>
        </w:rPr>
        <w:t xml:space="preserve">оновлення баз </w:t>
      </w:r>
      <w:r>
        <w:t xml:space="preserve">топографічних </w:t>
      </w:r>
      <w:r>
        <w:rPr>
          <w:lang w:eastAsia="ru-RU" w:bidi="ru-RU"/>
        </w:rPr>
        <w:t xml:space="preserve">даних (оновлення </w:t>
      </w:r>
      <w:r>
        <w:t xml:space="preserve">топографічної </w:t>
      </w:r>
      <w:r>
        <w:rPr>
          <w:lang w:eastAsia="ru-RU" w:bidi="ru-RU"/>
        </w:rPr>
        <w:t xml:space="preserve">основи </w:t>
      </w:r>
      <w:r>
        <w:t>території).</w:t>
      </w:r>
      <w:bookmarkEnd w:id="2"/>
    </w:p>
    <w:p w14:paraId="3D237306" w14:textId="77777777" w:rsidR="00D24243" w:rsidRDefault="00D24243" w:rsidP="00D16277">
      <w:pPr>
        <w:shd w:val="clear" w:color="auto" w:fill="FFFFFF" w:themeFill="background1"/>
        <w:ind w:firstLine="567"/>
        <w:jc w:val="both"/>
        <w:rPr>
          <w:rFonts w:ascii="Times New Roman" w:hAnsi="Times New Roman" w:cs="Times New Roman"/>
          <w:sz w:val="28"/>
          <w:szCs w:val="28"/>
          <w:lang w:val="uk-UA"/>
        </w:rPr>
      </w:pPr>
    </w:p>
    <w:p w14:paraId="4D9F6127" w14:textId="2A0B219E" w:rsidR="00981EB6" w:rsidRDefault="00876A10" w:rsidP="00D16277">
      <w:pPr>
        <w:shd w:val="clear" w:color="auto" w:fill="FFFFFF" w:themeFill="background1"/>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Генеральний план </w:t>
      </w:r>
      <w:r w:rsidRPr="00876A10">
        <w:rPr>
          <w:rFonts w:ascii="Times New Roman" w:hAnsi="Times New Roman" w:cs="Times New Roman"/>
          <w:sz w:val="28"/>
          <w:szCs w:val="28"/>
          <w:lang w:val="uk-UA"/>
        </w:rPr>
        <w:t xml:space="preserve">села Курісове Березівського району Одеської області </w:t>
      </w:r>
      <w:r w:rsidR="002256A5" w:rsidRPr="002256A5">
        <w:rPr>
          <w:rFonts w:ascii="Times New Roman" w:hAnsi="Times New Roman" w:cs="Times New Roman"/>
          <w:sz w:val="28"/>
          <w:szCs w:val="28"/>
          <w:lang w:val="uk-UA"/>
        </w:rPr>
        <w:t>виконан</w:t>
      </w:r>
      <w:r>
        <w:rPr>
          <w:rFonts w:ascii="Times New Roman" w:hAnsi="Times New Roman" w:cs="Times New Roman"/>
          <w:sz w:val="28"/>
          <w:szCs w:val="28"/>
          <w:lang w:val="uk-UA"/>
        </w:rPr>
        <w:t>ий на актуалізованій картографічній основі у цифровій формі, як набір профільних геопросторових даних у місцевій системі координат, що має зв</w:t>
      </w:r>
      <w:r w:rsidRPr="00876A10">
        <w:rPr>
          <w:rFonts w:ascii="Times New Roman" w:hAnsi="Times New Roman" w:cs="Times New Roman"/>
          <w:sz w:val="28"/>
          <w:szCs w:val="28"/>
          <w:lang w:val="uk-UA"/>
        </w:rPr>
        <w:t>’</w:t>
      </w:r>
      <w:r>
        <w:rPr>
          <w:rFonts w:ascii="Times New Roman" w:hAnsi="Times New Roman" w:cs="Times New Roman"/>
          <w:sz w:val="28"/>
          <w:szCs w:val="28"/>
          <w:lang w:val="uk-UA"/>
        </w:rPr>
        <w:t>язок із державною системою координат УСК-2000, виконаний ТОВ «Двадцять п</w:t>
      </w:r>
      <w:r w:rsidRPr="00876A10">
        <w:rPr>
          <w:rFonts w:ascii="Times New Roman" w:hAnsi="Times New Roman" w:cs="Times New Roman"/>
          <w:sz w:val="28"/>
          <w:szCs w:val="28"/>
          <w:lang w:val="uk-UA"/>
        </w:rPr>
        <w:t>’</w:t>
      </w:r>
      <w:r>
        <w:rPr>
          <w:rFonts w:ascii="Times New Roman" w:hAnsi="Times New Roman" w:cs="Times New Roman"/>
          <w:sz w:val="28"/>
          <w:szCs w:val="28"/>
          <w:lang w:val="uk-UA"/>
        </w:rPr>
        <w:t>ять»</w:t>
      </w:r>
      <w:r w:rsidR="009F6CD3">
        <w:rPr>
          <w:rFonts w:ascii="Times New Roman" w:hAnsi="Times New Roman" w:cs="Times New Roman"/>
          <w:sz w:val="28"/>
          <w:szCs w:val="28"/>
          <w:lang w:val="uk-UA"/>
        </w:rPr>
        <w:t xml:space="preserve"> у 2017 році (Акт здачі топографічної основи до архіву управління містобудування та архітектури Одеської ОДА від 04.05.2018 № 1).</w:t>
      </w:r>
    </w:p>
    <w:p w14:paraId="64F64EBD" w14:textId="77777777" w:rsidR="00D24243" w:rsidRDefault="00D24243" w:rsidP="00D16277">
      <w:pPr>
        <w:shd w:val="clear" w:color="auto" w:fill="FFFFFF" w:themeFill="background1"/>
        <w:spacing w:after="0" w:line="240" w:lineRule="auto"/>
        <w:ind w:firstLine="567"/>
        <w:jc w:val="both"/>
        <w:rPr>
          <w:rFonts w:ascii="Times New Roman" w:hAnsi="Times New Roman" w:cs="Times New Roman"/>
          <w:color w:val="FF0000"/>
          <w:sz w:val="28"/>
          <w:szCs w:val="28"/>
          <w:lang w:val="uk-UA"/>
        </w:rPr>
      </w:pPr>
    </w:p>
    <w:p w14:paraId="426D15EB" w14:textId="77777777" w:rsidR="00D24243" w:rsidRDefault="00D24243" w:rsidP="00D24243">
      <w:pPr>
        <w:pStyle w:val="11"/>
        <w:keepNext/>
        <w:keepLines/>
        <w:numPr>
          <w:ilvl w:val="1"/>
          <w:numId w:val="2"/>
        </w:numPr>
        <w:tabs>
          <w:tab w:val="left" w:pos="706"/>
        </w:tabs>
        <w:ind w:left="740" w:hanging="740"/>
        <w:jc w:val="both"/>
      </w:pPr>
      <w:bookmarkStart w:id="3" w:name="bookmark4"/>
      <w:r>
        <w:rPr>
          <w:lang w:eastAsia="ru-RU" w:bidi="ru-RU"/>
        </w:rPr>
        <w:lastRenderedPageBreak/>
        <w:t xml:space="preserve">Результат </w:t>
      </w:r>
      <w:r>
        <w:t xml:space="preserve">моніторингу змін місцевості, </w:t>
      </w:r>
      <w:r>
        <w:rPr>
          <w:lang w:eastAsia="ru-RU" w:bidi="ru-RU"/>
        </w:rPr>
        <w:t xml:space="preserve">що створюють </w:t>
      </w:r>
      <w:r>
        <w:t xml:space="preserve">необхідність </w:t>
      </w:r>
      <w:r>
        <w:rPr>
          <w:lang w:eastAsia="ru-RU" w:bidi="ru-RU"/>
        </w:rPr>
        <w:t xml:space="preserve">оновлення </w:t>
      </w:r>
      <w:r>
        <w:t xml:space="preserve">топографічних </w:t>
      </w:r>
      <w:r>
        <w:rPr>
          <w:lang w:eastAsia="ru-RU" w:bidi="ru-RU"/>
        </w:rPr>
        <w:t>даних.</w:t>
      </w:r>
      <w:bookmarkEnd w:id="3"/>
    </w:p>
    <w:p w14:paraId="6E07D8F8" w14:textId="5837996D" w:rsidR="00D16277" w:rsidRPr="00E770A5" w:rsidRDefault="00D16277" w:rsidP="00D16277">
      <w:pPr>
        <w:shd w:val="clear" w:color="auto" w:fill="FFFFFF" w:themeFill="background1"/>
        <w:spacing w:after="0" w:line="240" w:lineRule="auto"/>
        <w:ind w:firstLine="567"/>
        <w:jc w:val="both"/>
        <w:rPr>
          <w:rFonts w:ascii="Times New Roman" w:hAnsi="Times New Roman" w:cs="Times New Roman"/>
          <w:sz w:val="28"/>
          <w:szCs w:val="28"/>
          <w:lang w:val="uk-UA"/>
        </w:rPr>
      </w:pPr>
      <w:r w:rsidRPr="00E770A5">
        <w:rPr>
          <w:rFonts w:ascii="Times New Roman" w:hAnsi="Times New Roman" w:cs="Times New Roman"/>
          <w:sz w:val="28"/>
          <w:szCs w:val="28"/>
          <w:lang w:val="uk-UA"/>
        </w:rPr>
        <w:t xml:space="preserve">Основними змінами на місцевості, які обґрунтовують необхідність оновлення баз топографічних даних є: </w:t>
      </w:r>
    </w:p>
    <w:p w14:paraId="43B58039" w14:textId="42A45B72" w:rsidR="00D16277" w:rsidRPr="00E770A5" w:rsidRDefault="00D16277" w:rsidP="00D16277">
      <w:pPr>
        <w:shd w:val="clear" w:color="auto" w:fill="FFFFFF" w:themeFill="background1"/>
        <w:spacing w:after="0" w:line="240" w:lineRule="auto"/>
        <w:ind w:firstLine="567"/>
        <w:jc w:val="both"/>
        <w:rPr>
          <w:rFonts w:ascii="Times New Roman" w:hAnsi="Times New Roman" w:cs="Times New Roman"/>
          <w:sz w:val="28"/>
          <w:szCs w:val="28"/>
          <w:lang w:val="uk-UA"/>
        </w:rPr>
      </w:pPr>
      <w:r w:rsidRPr="00E770A5">
        <w:rPr>
          <w:rFonts w:ascii="Times New Roman" w:hAnsi="Times New Roman" w:cs="Times New Roman"/>
          <w:sz w:val="28"/>
          <w:szCs w:val="28"/>
          <w:lang w:val="uk-UA"/>
        </w:rPr>
        <w:sym w:font="Symbol" w:char="F02D"/>
      </w:r>
      <w:r w:rsidRPr="00E770A5">
        <w:rPr>
          <w:rFonts w:ascii="Times New Roman" w:hAnsi="Times New Roman" w:cs="Times New Roman"/>
          <w:sz w:val="28"/>
          <w:szCs w:val="28"/>
          <w:lang w:val="uk-UA"/>
        </w:rPr>
        <w:t xml:space="preserve"> забудова території у місцях, які не відображені у наявних топографічних матеріалах; </w:t>
      </w:r>
    </w:p>
    <w:p w14:paraId="3654FFD4" w14:textId="2409E2DF" w:rsidR="00C771C2" w:rsidRPr="00E770A5" w:rsidRDefault="00C771C2" w:rsidP="00D16277">
      <w:pPr>
        <w:shd w:val="clear" w:color="auto" w:fill="FFFFFF" w:themeFill="background1"/>
        <w:spacing w:after="0" w:line="240" w:lineRule="auto"/>
        <w:ind w:firstLine="567"/>
        <w:jc w:val="both"/>
        <w:rPr>
          <w:rFonts w:ascii="Times New Roman" w:hAnsi="Times New Roman" w:cs="Times New Roman"/>
          <w:sz w:val="28"/>
          <w:szCs w:val="28"/>
          <w:lang w:val="uk-UA"/>
        </w:rPr>
      </w:pPr>
      <w:r w:rsidRPr="00E770A5">
        <w:rPr>
          <w:rFonts w:ascii="Times New Roman" w:hAnsi="Times New Roman" w:cs="Times New Roman"/>
          <w:sz w:val="28"/>
          <w:szCs w:val="28"/>
          <w:lang w:val="uk-UA"/>
        </w:rPr>
        <w:t>-</w:t>
      </w:r>
      <w:r w:rsidRPr="00E770A5">
        <w:rPr>
          <w:rFonts w:ascii="Times New Roman" w:hAnsi="Times New Roman" w:cs="Times New Roman"/>
          <w:sz w:val="28"/>
          <w:szCs w:val="28"/>
          <w:lang w:val="uk-UA"/>
        </w:rPr>
        <w:tab/>
        <w:t>відображення існуючого функціонального використання територій, які не відображені у наявних топографічних матеріалах, що знаходиться в межах населених пунктів, а також земельних ділянок, щодо яких змінено цільове призначення;</w:t>
      </w:r>
    </w:p>
    <w:p w14:paraId="4819BC86" w14:textId="32E07448" w:rsidR="00D16277" w:rsidRPr="00E770A5" w:rsidRDefault="00D16277" w:rsidP="00D16277">
      <w:pPr>
        <w:shd w:val="clear" w:color="auto" w:fill="FFFFFF" w:themeFill="background1"/>
        <w:spacing w:after="0" w:line="240" w:lineRule="auto"/>
        <w:ind w:firstLine="567"/>
        <w:jc w:val="both"/>
        <w:rPr>
          <w:rFonts w:ascii="Times New Roman" w:hAnsi="Times New Roman" w:cs="Times New Roman"/>
          <w:sz w:val="28"/>
          <w:szCs w:val="28"/>
          <w:lang w:val="uk-UA"/>
        </w:rPr>
      </w:pPr>
      <w:r w:rsidRPr="00E770A5">
        <w:rPr>
          <w:rFonts w:ascii="Times New Roman" w:hAnsi="Times New Roman" w:cs="Times New Roman"/>
          <w:sz w:val="28"/>
          <w:szCs w:val="28"/>
          <w:lang w:val="uk-UA"/>
        </w:rPr>
        <w:sym w:font="Symbol" w:char="F02D"/>
      </w:r>
      <w:r w:rsidRPr="00E770A5">
        <w:rPr>
          <w:rFonts w:ascii="Times New Roman" w:hAnsi="Times New Roman" w:cs="Times New Roman"/>
          <w:sz w:val="28"/>
          <w:szCs w:val="28"/>
          <w:lang w:val="uk-UA"/>
        </w:rPr>
        <w:t xml:space="preserve"> зміна контурів земельних ділянок; </w:t>
      </w:r>
    </w:p>
    <w:p w14:paraId="3774C89F" w14:textId="77777777" w:rsidR="00D16277" w:rsidRPr="00E770A5" w:rsidRDefault="00D16277" w:rsidP="00D16277">
      <w:pPr>
        <w:shd w:val="clear" w:color="auto" w:fill="FFFFFF" w:themeFill="background1"/>
        <w:spacing w:after="0" w:line="240" w:lineRule="auto"/>
        <w:ind w:firstLine="567"/>
        <w:jc w:val="both"/>
        <w:rPr>
          <w:rFonts w:ascii="Times New Roman" w:hAnsi="Times New Roman" w:cs="Times New Roman"/>
          <w:sz w:val="28"/>
          <w:szCs w:val="28"/>
          <w:lang w:val="uk-UA"/>
        </w:rPr>
      </w:pPr>
      <w:r w:rsidRPr="00E770A5">
        <w:rPr>
          <w:rFonts w:ascii="Times New Roman" w:hAnsi="Times New Roman" w:cs="Times New Roman"/>
          <w:sz w:val="28"/>
          <w:szCs w:val="28"/>
          <w:lang w:val="uk-UA"/>
        </w:rPr>
        <w:sym w:font="Symbol" w:char="F02D"/>
      </w:r>
      <w:r w:rsidRPr="00E770A5">
        <w:rPr>
          <w:rFonts w:ascii="Times New Roman" w:hAnsi="Times New Roman" w:cs="Times New Roman"/>
          <w:sz w:val="28"/>
          <w:szCs w:val="28"/>
          <w:lang w:val="uk-UA"/>
        </w:rPr>
        <w:t xml:space="preserve"> переведення растрових даних на цифрові носії у відповідних державних та регіональних стандартах з прив’язкою до державної системи координат УСК-2000; </w:t>
      </w:r>
    </w:p>
    <w:p w14:paraId="3290F693" w14:textId="7433A8AA" w:rsidR="00981EB6" w:rsidRPr="00E770A5" w:rsidRDefault="00D16277" w:rsidP="00D16277">
      <w:pPr>
        <w:shd w:val="clear" w:color="auto" w:fill="FFFFFF" w:themeFill="background1"/>
        <w:spacing w:after="0" w:line="240" w:lineRule="auto"/>
        <w:ind w:firstLine="567"/>
        <w:jc w:val="both"/>
        <w:rPr>
          <w:rFonts w:ascii="Times New Roman" w:hAnsi="Times New Roman" w:cs="Times New Roman"/>
          <w:sz w:val="28"/>
          <w:szCs w:val="28"/>
          <w:lang w:val="uk-UA"/>
        </w:rPr>
      </w:pPr>
      <w:r w:rsidRPr="00E770A5">
        <w:rPr>
          <w:rFonts w:ascii="Times New Roman" w:hAnsi="Times New Roman" w:cs="Times New Roman"/>
          <w:sz w:val="28"/>
          <w:szCs w:val="28"/>
          <w:lang w:val="uk-UA"/>
        </w:rPr>
        <w:sym w:font="Symbol" w:char="F02D"/>
      </w:r>
      <w:r w:rsidRPr="00E770A5">
        <w:rPr>
          <w:rFonts w:ascii="Times New Roman" w:hAnsi="Times New Roman" w:cs="Times New Roman"/>
          <w:sz w:val="28"/>
          <w:szCs w:val="28"/>
          <w:lang w:val="uk-UA"/>
        </w:rPr>
        <w:t xml:space="preserve"> розроблення картографо-геодезичної основи на всю територію громади відповідно до постанови Кабінету Міністрів України від 01.09.2021 № 926 Про затвердження «Порядку розроблення, оновлення, внесення змін та затвердження містобудівної документації».</w:t>
      </w:r>
    </w:p>
    <w:p w14:paraId="5B56689F" w14:textId="6F7D8CD5" w:rsidR="00D16277" w:rsidRDefault="00D16277" w:rsidP="00D16277">
      <w:pPr>
        <w:shd w:val="clear" w:color="auto" w:fill="FFFFFF" w:themeFill="background1"/>
        <w:spacing w:after="0" w:line="240" w:lineRule="auto"/>
        <w:ind w:firstLine="567"/>
        <w:jc w:val="both"/>
        <w:rPr>
          <w:rFonts w:ascii="Times New Roman" w:hAnsi="Times New Roman" w:cs="Times New Roman"/>
          <w:sz w:val="28"/>
          <w:szCs w:val="28"/>
          <w:lang w:val="uk-UA"/>
        </w:rPr>
      </w:pPr>
    </w:p>
    <w:p w14:paraId="3E90B406" w14:textId="14A811A3" w:rsidR="00E73E2C" w:rsidRPr="00F1192D" w:rsidRDefault="00E73E2C" w:rsidP="001327DA">
      <w:pPr>
        <w:shd w:val="clear" w:color="auto" w:fill="E2EFD9" w:themeFill="accent6" w:themeFillTint="33"/>
        <w:spacing w:after="0" w:line="240" w:lineRule="auto"/>
        <w:ind w:firstLine="567"/>
        <w:jc w:val="center"/>
        <w:rPr>
          <w:rFonts w:ascii="Times New Roman" w:hAnsi="Times New Roman" w:cs="Times New Roman"/>
          <w:b/>
          <w:sz w:val="28"/>
          <w:szCs w:val="28"/>
          <w:lang w:val="uk-UA"/>
        </w:rPr>
      </w:pPr>
      <w:r w:rsidRPr="00F1192D">
        <w:rPr>
          <w:rFonts w:ascii="Times New Roman" w:hAnsi="Times New Roman" w:cs="Times New Roman"/>
          <w:b/>
          <w:sz w:val="28"/>
          <w:szCs w:val="28"/>
          <w:shd w:val="clear" w:color="auto" w:fill="E2EFD9" w:themeFill="accent6" w:themeFillTint="33"/>
          <w:lang w:val="uk-UA"/>
        </w:rPr>
        <w:t>РОЗДІЛ 2. «МОНІТОРИНГ НАВКОЛИШНЬОГО СЕРЕДОВИЩА</w:t>
      </w:r>
      <w:r w:rsidRPr="00F1192D">
        <w:rPr>
          <w:rFonts w:ascii="Times New Roman" w:hAnsi="Times New Roman" w:cs="Times New Roman"/>
          <w:b/>
          <w:sz w:val="28"/>
          <w:szCs w:val="28"/>
          <w:lang w:val="uk-UA"/>
        </w:rPr>
        <w:t>»</w:t>
      </w:r>
    </w:p>
    <w:p w14:paraId="0EB9648C" w14:textId="79530986" w:rsidR="00E73E2C" w:rsidRDefault="00E73E2C" w:rsidP="00D16277">
      <w:pPr>
        <w:shd w:val="clear" w:color="auto" w:fill="FFFFFF" w:themeFill="background1"/>
        <w:spacing w:after="0" w:line="240" w:lineRule="auto"/>
        <w:ind w:firstLine="567"/>
        <w:jc w:val="both"/>
        <w:rPr>
          <w:rFonts w:ascii="Times New Roman" w:hAnsi="Times New Roman" w:cs="Times New Roman"/>
          <w:sz w:val="28"/>
          <w:szCs w:val="28"/>
          <w:lang w:val="uk-UA"/>
        </w:rPr>
      </w:pPr>
    </w:p>
    <w:p w14:paraId="5C31EA11" w14:textId="77777777" w:rsidR="00D24243" w:rsidRDefault="00D24243" w:rsidP="00D24243">
      <w:pPr>
        <w:pStyle w:val="11"/>
        <w:keepNext/>
        <w:keepLines/>
        <w:numPr>
          <w:ilvl w:val="1"/>
          <w:numId w:val="3"/>
        </w:numPr>
        <w:tabs>
          <w:tab w:val="left" w:pos="706"/>
        </w:tabs>
        <w:ind w:left="740" w:hanging="740"/>
        <w:jc w:val="both"/>
      </w:pPr>
      <w:bookmarkStart w:id="4" w:name="bookmark6"/>
      <w:r>
        <w:rPr>
          <w:lang w:eastAsia="ru-RU" w:bidi="ru-RU"/>
        </w:rPr>
        <w:t xml:space="preserve">Результати </w:t>
      </w:r>
      <w:r>
        <w:t xml:space="preserve">моніторингу </w:t>
      </w:r>
      <w:r>
        <w:rPr>
          <w:lang w:eastAsia="ru-RU" w:bidi="ru-RU"/>
        </w:rPr>
        <w:t xml:space="preserve">стану </w:t>
      </w:r>
      <w:r>
        <w:t xml:space="preserve">довкілля, </w:t>
      </w:r>
      <w:r>
        <w:rPr>
          <w:lang w:eastAsia="ru-RU" w:bidi="ru-RU"/>
        </w:rPr>
        <w:t xml:space="preserve">узагальнення </w:t>
      </w:r>
      <w:r>
        <w:t>обсягів природно-ресурсного потенціалу, рівня та умов його використання</w:t>
      </w:r>
      <w:r>
        <w:rPr>
          <w:b w:val="0"/>
          <w:bCs w:val="0"/>
        </w:rPr>
        <w:t>.</w:t>
      </w:r>
      <w:bookmarkEnd w:id="4"/>
    </w:p>
    <w:p w14:paraId="01A16281" w14:textId="335F56D0" w:rsidR="00E73E2C" w:rsidRPr="00F94E5E" w:rsidRDefault="00FC0175" w:rsidP="00D16277">
      <w:pPr>
        <w:shd w:val="clear" w:color="auto" w:fill="FFFFFF" w:themeFill="background1"/>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Географічне положення села</w:t>
      </w:r>
      <w:r w:rsidR="008950EC" w:rsidRPr="00F94E5E">
        <w:rPr>
          <w:rFonts w:ascii="Times New Roman" w:hAnsi="Times New Roman" w:cs="Times New Roman"/>
          <w:sz w:val="28"/>
          <w:szCs w:val="28"/>
          <w:lang w:val="uk-UA"/>
        </w:rPr>
        <w:t xml:space="preserve"> </w:t>
      </w:r>
      <w:r w:rsidRPr="00FC0175">
        <w:rPr>
          <w:rFonts w:ascii="Times New Roman" w:hAnsi="Times New Roman" w:cs="Times New Roman"/>
          <w:sz w:val="28"/>
          <w:szCs w:val="28"/>
          <w:lang w:val="uk-UA"/>
        </w:rPr>
        <w:t>Курісове</w:t>
      </w:r>
      <w:r>
        <w:rPr>
          <w:rFonts w:ascii="Times New Roman" w:hAnsi="Times New Roman" w:cs="Times New Roman"/>
          <w:sz w:val="28"/>
          <w:szCs w:val="28"/>
          <w:lang w:val="uk-UA"/>
        </w:rPr>
        <w:t xml:space="preserve"> - </w:t>
      </w:r>
      <w:bookmarkStart w:id="5" w:name="_Hlk179980455"/>
      <w:r>
        <w:rPr>
          <w:rFonts w:ascii="Times New Roman" w:hAnsi="Times New Roman" w:cs="Times New Roman"/>
          <w:sz w:val="28"/>
          <w:szCs w:val="28"/>
          <w:lang w:val="uk-UA"/>
        </w:rPr>
        <w:t>46º 58´ 07ʺ</w:t>
      </w:r>
      <w:bookmarkEnd w:id="5"/>
      <w:r>
        <w:rPr>
          <w:rFonts w:ascii="Times New Roman" w:hAnsi="Times New Roman" w:cs="Times New Roman"/>
          <w:sz w:val="28"/>
          <w:szCs w:val="28"/>
          <w:lang w:val="uk-UA"/>
        </w:rPr>
        <w:t xml:space="preserve"> північної широти, </w:t>
      </w:r>
      <w:r w:rsidRPr="00FC0175">
        <w:rPr>
          <w:rFonts w:ascii="Times New Roman" w:hAnsi="Times New Roman" w:cs="Times New Roman"/>
          <w:sz w:val="28"/>
          <w:szCs w:val="28"/>
          <w:lang w:val="uk-UA"/>
        </w:rPr>
        <w:t xml:space="preserve"> </w:t>
      </w:r>
      <w:r>
        <w:rPr>
          <w:rFonts w:ascii="Times New Roman" w:hAnsi="Times New Roman" w:cs="Times New Roman"/>
          <w:sz w:val="28"/>
          <w:szCs w:val="28"/>
          <w:lang w:val="uk-UA"/>
        </w:rPr>
        <w:t>30</w:t>
      </w:r>
      <w:r w:rsidRPr="00FC0175">
        <w:rPr>
          <w:rFonts w:ascii="Times New Roman" w:hAnsi="Times New Roman" w:cs="Times New Roman"/>
          <w:sz w:val="28"/>
          <w:szCs w:val="28"/>
          <w:lang w:val="uk-UA"/>
        </w:rPr>
        <w:t>º 5</w:t>
      </w:r>
      <w:r>
        <w:rPr>
          <w:rFonts w:ascii="Times New Roman" w:hAnsi="Times New Roman" w:cs="Times New Roman"/>
          <w:sz w:val="28"/>
          <w:szCs w:val="28"/>
          <w:lang w:val="uk-UA"/>
        </w:rPr>
        <w:t>7</w:t>
      </w:r>
      <w:r w:rsidRPr="00FC0175">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r w:rsidRPr="00FC0175">
        <w:rPr>
          <w:rFonts w:ascii="Times New Roman" w:hAnsi="Times New Roman" w:cs="Times New Roman"/>
          <w:sz w:val="28"/>
          <w:szCs w:val="28"/>
          <w:lang w:val="uk-UA"/>
        </w:rPr>
        <w:t xml:space="preserve">7ʺ </w:t>
      </w:r>
      <w:r>
        <w:rPr>
          <w:rFonts w:ascii="Times New Roman" w:hAnsi="Times New Roman" w:cs="Times New Roman"/>
          <w:sz w:val="28"/>
          <w:szCs w:val="28"/>
          <w:lang w:val="uk-UA"/>
        </w:rPr>
        <w:t xml:space="preserve">східної довготи. Населений пункт розташований на Причорноморській низовині в балках, що впадають до </w:t>
      </w:r>
      <w:r w:rsidR="00391A4D">
        <w:rPr>
          <w:rFonts w:ascii="Times New Roman" w:hAnsi="Times New Roman" w:cs="Times New Roman"/>
          <w:sz w:val="28"/>
          <w:szCs w:val="28"/>
          <w:lang w:val="uk-UA"/>
        </w:rPr>
        <w:t>Тилігульського лиману. Село Курісове розташоване в балці, що впадає в річку Балай</w:t>
      </w:r>
      <w:r w:rsidR="008950EC" w:rsidRPr="00F94E5E">
        <w:rPr>
          <w:rFonts w:ascii="Times New Roman" w:hAnsi="Times New Roman" w:cs="Times New Roman"/>
          <w:sz w:val="28"/>
          <w:szCs w:val="28"/>
          <w:lang w:val="uk-UA"/>
        </w:rPr>
        <w:t>.</w:t>
      </w:r>
    </w:p>
    <w:p w14:paraId="202D4454" w14:textId="6634F66F" w:rsidR="008950EC" w:rsidRPr="00F94E5E" w:rsidRDefault="00391A4D" w:rsidP="00D16277">
      <w:pPr>
        <w:shd w:val="clear" w:color="auto" w:fill="FFFFFF" w:themeFill="background1"/>
        <w:spacing w:after="0" w:line="240" w:lineRule="auto"/>
        <w:ind w:firstLine="567"/>
        <w:jc w:val="both"/>
        <w:rPr>
          <w:rFonts w:ascii="Times New Roman" w:hAnsi="Times New Roman" w:cs="Times New Roman"/>
          <w:sz w:val="28"/>
          <w:szCs w:val="28"/>
          <w:lang w:val="uk-UA"/>
        </w:rPr>
      </w:pPr>
      <w:r w:rsidRPr="00391A4D">
        <w:rPr>
          <w:rFonts w:ascii="Times New Roman" w:hAnsi="Times New Roman" w:cs="Times New Roman"/>
          <w:sz w:val="28"/>
          <w:szCs w:val="28"/>
          <w:lang w:val="uk-UA"/>
        </w:rPr>
        <w:t xml:space="preserve">Клімат помірно континентальний. Середня температура січня -2 °C, липня +22 °C. </w:t>
      </w:r>
    </w:p>
    <w:p w14:paraId="566DFD99" w14:textId="28DA8B41" w:rsidR="008950EC" w:rsidRDefault="008950EC" w:rsidP="00D16277">
      <w:pPr>
        <w:shd w:val="clear" w:color="auto" w:fill="FFFFFF" w:themeFill="background1"/>
        <w:spacing w:after="0" w:line="240" w:lineRule="auto"/>
        <w:ind w:firstLine="567"/>
        <w:jc w:val="both"/>
        <w:rPr>
          <w:rFonts w:ascii="Times New Roman" w:hAnsi="Times New Roman" w:cs="Times New Roman"/>
          <w:sz w:val="28"/>
          <w:szCs w:val="28"/>
          <w:lang w:val="uk-UA"/>
        </w:rPr>
      </w:pPr>
      <w:r w:rsidRPr="00F94E5E">
        <w:rPr>
          <w:rFonts w:ascii="Times New Roman" w:hAnsi="Times New Roman" w:cs="Times New Roman"/>
          <w:sz w:val="28"/>
          <w:szCs w:val="28"/>
          <w:lang w:val="uk-UA"/>
        </w:rPr>
        <w:t>У цілому кліматичні умови району за кількістю тепла, світла, вологи сприятливі для вирощування всіх районованих сільськогосподарських культур.</w:t>
      </w:r>
    </w:p>
    <w:p w14:paraId="775157F1" w14:textId="4F337D24" w:rsidR="006E03D3" w:rsidRPr="00E770A5" w:rsidRDefault="005C45FF" w:rsidP="00D16277">
      <w:pPr>
        <w:shd w:val="clear" w:color="auto" w:fill="FFFFFF" w:themeFill="background1"/>
        <w:spacing w:after="0" w:line="240" w:lineRule="auto"/>
        <w:ind w:firstLine="567"/>
        <w:jc w:val="both"/>
        <w:rPr>
          <w:rFonts w:ascii="Times New Roman" w:hAnsi="Times New Roman" w:cs="Times New Roman"/>
          <w:sz w:val="28"/>
          <w:szCs w:val="28"/>
          <w:lang w:val="uk-UA"/>
        </w:rPr>
      </w:pPr>
      <w:r w:rsidRPr="00E770A5">
        <w:rPr>
          <w:rFonts w:ascii="Times New Roman" w:hAnsi="Times New Roman" w:cs="Times New Roman"/>
          <w:sz w:val="28"/>
          <w:szCs w:val="28"/>
          <w:lang w:val="uk-UA"/>
        </w:rPr>
        <w:t xml:space="preserve">Моніторингові спостереження за станом довкілля, зокрема забруднення якості атмосферного повітря, водних ресурсів, ґрунту </w:t>
      </w:r>
      <w:r w:rsidR="006E03D3" w:rsidRPr="00E770A5">
        <w:rPr>
          <w:rFonts w:ascii="Times New Roman" w:hAnsi="Times New Roman" w:cs="Times New Roman"/>
          <w:sz w:val="28"/>
          <w:szCs w:val="28"/>
          <w:lang w:val="uk-UA"/>
        </w:rPr>
        <w:t xml:space="preserve">на території у межах </w:t>
      </w:r>
      <w:r w:rsidR="00F776B6" w:rsidRPr="00E770A5">
        <w:rPr>
          <w:rFonts w:ascii="Times New Roman" w:hAnsi="Times New Roman" w:cs="Times New Roman"/>
          <w:sz w:val="28"/>
          <w:szCs w:val="28"/>
          <w:lang w:val="uk-UA"/>
        </w:rPr>
        <w:t xml:space="preserve">Курісовської </w:t>
      </w:r>
      <w:r w:rsidRPr="00E770A5">
        <w:rPr>
          <w:rFonts w:ascii="Times New Roman" w:hAnsi="Times New Roman" w:cs="Times New Roman"/>
          <w:sz w:val="28"/>
          <w:szCs w:val="28"/>
          <w:lang w:val="uk-UA"/>
        </w:rPr>
        <w:t>територіальної громади окремо не проводилися. Джерела забруднення, які б створювали небезпеку для довкілля, відсутні</w:t>
      </w:r>
      <w:r w:rsidR="005E1302" w:rsidRPr="00E770A5">
        <w:rPr>
          <w:rFonts w:ascii="Times New Roman" w:hAnsi="Times New Roman" w:cs="Times New Roman"/>
          <w:sz w:val="28"/>
          <w:szCs w:val="28"/>
          <w:lang w:val="uk-UA"/>
        </w:rPr>
        <w:t>.</w:t>
      </w:r>
    </w:p>
    <w:p w14:paraId="0554B449" w14:textId="1D94FEB5" w:rsidR="00D24243" w:rsidRDefault="00D24243" w:rsidP="00D16277">
      <w:pPr>
        <w:shd w:val="clear" w:color="auto" w:fill="FFFFFF" w:themeFill="background1"/>
        <w:spacing w:after="0" w:line="240" w:lineRule="auto"/>
        <w:ind w:firstLine="567"/>
        <w:jc w:val="both"/>
        <w:rPr>
          <w:rFonts w:ascii="Times New Roman" w:hAnsi="Times New Roman" w:cs="Times New Roman"/>
          <w:color w:val="FF0000"/>
          <w:sz w:val="28"/>
          <w:szCs w:val="28"/>
          <w:lang w:val="uk-UA"/>
        </w:rPr>
      </w:pPr>
    </w:p>
    <w:p w14:paraId="1EE4CCA6" w14:textId="77777777" w:rsidR="00D24243" w:rsidRDefault="00D24243" w:rsidP="00D24243">
      <w:pPr>
        <w:pStyle w:val="12"/>
        <w:numPr>
          <w:ilvl w:val="1"/>
          <w:numId w:val="3"/>
        </w:numPr>
        <w:tabs>
          <w:tab w:val="left" w:pos="706"/>
        </w:tabs>
        <w:spacing w:after="320"/>
        <w:jc w:val="both"/>
      </w:pPr>
      <w:r>
        <w:rPr>
          <w:b/>
          <w:bCs/>
        </w:rPr>
        <w:t>Моніторинг характеристик природної та техногенної безпеки.</w:t>
      </w:r>
    </w:p>
    <w:p w14:paraId="4A8BC283" w14:textId="65391855" w:rsidR="00D24243" w:rsidRDefault="00D24243" w:rsidP="00917FA2">
      <w:pPr>
        <w:pStyle w:val="12"/>
        <w:ind w:firstLine="708"/>
        <w:jc w:val="both"/>
      </w:pPr>
      <w:r>
        <w:t xml:space="preserve">Моніторинг </w:t>
      </w:r>
      <w:r w:rsidRPr="008B4AB0">
        <w:rPr>
          <w:lang w:eastAsia="ru-RU" w:bidi="ru-RU"/>
        </w:rPr>
        <w:t xml:space="preserve">характеристик </w:t>
      </w:r>
      <w:r>
        <w:t xml:space="preserve">природної </w:t>
      </w:r>
      <w:r w:rsidRPr="008B4AB0">
        <w:rPr>
          <w:lang w:eastAsia="ru-RU" w:bidi="ru-RU"/>
        </w:rPr>
        <w:t xml:space="preserve">та </w:t>
      </w:r>
      <w:r>
        <w:t xml:space="preserve">техногенної </w:t>
      </w:r>
      <w:r w:rsidRPr="008B4AB0">
        <w:rPr>
          <w:lang w:eastAsia="ru-RU" w:bidi="ru-RU"/>
        </w:rPr>
        <w:t xml:space="preserve">безпеки </w:t>
      </w:r>
      <w:r>
        <w:t xml:space="preserve">виконує </w:t>
      </w:r>
      <w:r w:rsidRPr="008B4AB0">
        <w:rPr>
          <w:lang w:eastAsia="ru-RU" w:bidi="ru-RU"/>
        </w:rPr>
        <w:t xml:space="preserve">Головне </w:t>
      </w:r>
      <w:r>
        <w:t xml:space="preserve">управління Державної </w:t>
      </w:r>
      <w:r w:rsidRPr="008B4AB0">
        <w:rPr>
          <w:lang w:eastAsia="ru-RU" w:bidi="ru-RU"/>
        </w:rPr>
        <w:t xml:space="preserve">служби </w:t>
      </w:r>
      <w:r>
        <w:t xml:space="preserve">України </w:t>
      </w:r>
      <w:r w:rsidRPr="008B4AB0">
        <w:rPr>
          <w:lang w:eastAsia="ru-RU" w:bidi="ru-RU"/>
        </w:rPr>
        <w:t xml:space="preserve">з надзвичайних </w:t>
      </w:r>
      <w:r>
        <w:t xml:space="preserve">ситуацій </w:t>
      </w:r>
      <w:r w:rsidRPr="008B4AB0">
        <w:rPr>
          <w:lang w:eastAsia="ru-RU" w:bidi="ru-RU"/>
        </w:rPr>
        <w:t xml:space="preserve">в </w:t>
      </w:r>
      <w:r>
        <w:t xml:space="preserve">Одеській області відповідно </w:t>
      </w:r>
      <w:r w:rsidRPr="008B4AB0">
        <w:rPr>
          <w:lang w:eastAsia="ru-RU" w:bidi="ru-RU"/>
        </w:rPr>
        <w:t xml:space="preserve">затвердженого </w:t>
      </w:r>
      <w:r>
        <w:t xml:space="preserve">переліку потенційно </w:t>
      </w:r>
      <w:r w:rsidRPr="008B4AB0">
        <w:rPr>
          <w:lang w:eastAsia="ru-RU" w:bidi="ru-RU"/>
        </w:rPr>
        <w:t xml:space="preserve">небезпечних </w:t>
      </w:r>
      <w:r>
        <w:t xml:space="preserve">об’єктів, </w:t>
      </w:r>
      <w:r w:rsidRPr="008B4AB0">
        <w:rPr>
          <w:lang w:eastAsia="ru-RU" w:bidi="ru-RU"/>
        </w:rPr>
        <w:t xml:space="preserve">та </w:t>
      </w:r>
      <w:r>
        <w:t xml:space="preserve">відповідних паспортів </w:t>
      </w:r>
      <w:r w:rsidRPr="008B4AB0">
        <w:rPr>
          <w:lang w:eastAsia="ru-RU" w:bidi="ru-RU"/>
        </w:rPr>
        <w:t xml:space="preserve">цих </w:t>
      </w:r>
      <w:r>
        <w:t xml:space="preserve">об’єктів. </w:t>
      </w:r>
      <w:r w:rsidRPr="008B4AB0">
        <w:rPr>
          <w:lang w:eastAsia="ru-RU" w:bidi="ru-RU"/>
        </w:rPr>
        <w:t xml:space="preserve">Головною метою </w:t>
      </w:r>
      <w:r>
        <w:t xml:space="preserve">моніторингу </w:t>
      </w:r>
      <w:r>
        <w:lastRenderedPageBreak/>
        <w:t xml:space="preserve">є збір, </w:t>
      </w:r>
      <w:r w:rsidRPr="008B4AB0">
        <w:rPr>
          <w:lang w:eastAsia="ru-RU" w:bidi="ru-RU"/>
        </w:rPr>
        <w:t xml:space="preserve">обробка та </w:t>
      </w:r>
      <w:r>
        <w:t xml:space="preserve">зберігання інформації </w:t>
      </w:r>
      <w:r w:rsidRPr="008B4AB0">
        <w:rPr>
          <w:lang w:eastAsia="ru-RU" w:bidi="ru-RU"/>
        </w:rPr>
        <w:t xml:space="preserve">про параметри стану </w:t>
      </w:r>
      <w:r>
        <w:t xml:space="preserve">потенційно </w:t>
      </w:r>
      <w:r w:rsidRPr="008B4AB0">
        <w:rPr>
          <w:lang w:eastAsia="ru-RU" w:bidi="ru-RU"/>
        </w:rPr>
        <w:t xml:space="preserve">небезпечних </w:t>
      </w:r>
      <w:r>
        <w:t xml:space="preserve">об’єктів під </w:t>
      </w:r>
      <w:r w:rsidRPr="008B4AB0">
        <w:rPr>
          <w:lang w:eastAsia="ru-RU" w:bidi="ru-RU"/>
        </w:rPr>
        <w:t xml:space="preserve">впливом природних, техногенних та </w:t>
      </w:r>
      <w:r>
        <w:t xml:space="preserve">інших факторів. </w:t>
      </w:r>
      <w:r>
        <w:rPr>
          <w:lang w:eastAsia="ru-RU" w:bidi="ru-RU"/>
        </w:rPr>
        <w:t xml:space="preserve">Узагальнена </w:t>
      </w:r>
      <w:r>
        <w:t xml:space="preserve">інформація </w:t>
      </w:r>
      <w:r>
        <w:rPr>
          <w:lang w:eastAsia="ru-RU" w:bidi="ru-RU"/>
        </w:rPr>
        <w:t xml:space="preserve">про </w:t>
      </w:r>
      <w:r>
        <w:t xml:space="preserve">моніторинг </w:t>
      </w:r>
      <w:r>
        <w:rPr>
          <w:lang w:eastAsia="ru-RU" w:bidi="ru-RU"/>
        </w:rPr>
        <w:t xml:space="preserve">характеристик </w:t>
      </w:r>
      <w:r>
        <w:t xml:space="preserve">природної </w:t>
      </w:r>
      <w:r>
        <w:rPr>
          <w:lang w:eastAsia="ru-RU" w:bidi="ru-RU"/>
        </w:rPr>
        <w:t xml:space="preserve">та </w:t>
      </w:r>
      <w:r>
        <w:t xml:space="preserve">техногенної </w:t>
      </w:r>
      <w:r>
        <w:rPr>
          <w:lang w:eastAsia="ru-RU" w:bidi="ru-RU"/>
        </w:rPr>
        <w:t xml:space="preserve">безпеки </w:t>
      </w:r>
      <w:r>
        <w:t xml:space="preserve">концентрується </w:t>
      </w:r>
      <w:r>
        <w:rPr>
          <w:lang w:eastAsia="ru-RU" w:bidi="ru-RU"/>
        </w:rPr>
        <w:t xml:space="preserve">в головному </w:t>
      </w:r>
      <w:r>
        <w:t xml:space="preserve">Управлінні </w:t>
      </w:r>
      <w:r>
        <w:rPr>
          <w:lang w:eastAsia="ru-RU" w:bidi="ru-RU"/>
        </w:rPr>
        <w:t xml:space="preserve">ДСНС </w:t>
      </w:r>
      <w:r>
        <w:t xml:space="preserve">України </w:t>
      </w:r>
      <w:r>
        <w:rPr>
          <w:lang w:eastAsia="ru-RU" w:bidi="ru-RU"/>
        </w:rPr>
        <w:t xml:space="preserve">в </w:t>
      </w:r>
      <w:r>
        <w:t>Одеській області.</w:t>
      </w:r>
    </w:p>
    <w:p w14:paraId="5A6763B2" w14:textId="77777777" w:rsidR="00917FA2" w:rsidRDefault="00917FA2" w:rsidP="00917FA2">
      <w:pPr>
        <w:pStyle w:val="12"/>
        <w:jc w:val="both"/>
      </w:pPr>
    </w:p>
    <w:p w14:paraId="3411DF64" w14:textId="77777777" w:rsidR="00D24243" w:rsidRDefault="00D24243" w:rsidP="00917FA2">
      <w:pPr>
        <w:pStyle w:val="12"/>
        <w:numPr>
          <w:ilvl w:val="1"/>
          <w:numId w:val="3"/>
        </w:numPr>
        <w:tabs>
          <w:tab w:val="left" w:pos="706"/>
        </w:tabs>
        <w:jc w:val="both"/>
      </w:pPr>
      <w:r>
        <w:rPr>
          <w:b/>
          <w:bCs/>
        </w:rPr>
        <w:t xml:space="preserve">Моніторинг екологічного </w:t>
      </w:r>
      <w:r>
        <w:rPr>
          <w:b/>
          <w:bCs/>
          <w:lang w:eastAsia="ru-RU" w:bidi="ru-RU"/>
        </w:rPr>
        <w:t xml:space="preserve">та </w:t>
      </w:r>
      <w:r>
        <w:rPr>
          <w:b/>
          <w:bCs/>
        </w:rPr>
        <w:t xml:space="preserve">санітарно-гігієнічного </w:t>
      </w:r>
      <w:r>
        <w:rPr>
          <w:b/>
          <w:bCs/>
          <w:lang w:eastAsia="ru-RU" w:bidi="ru-RU"/>
        </w:rPr>
        <w:t xml:space="preserve">стану земель, водного та </w:t>
      </w:r>
      <w:r>
        <w:rPr>
          <w:b/>
          <w:bCs/>
        </w:rPr>
        <w:t xml:space="preserve">повітряного басейнів, рівнів </w:t>
      </w:r>
      <w:r>
        <w:rPr>
          <w:b/>
          <w:bCs/>
          <w:lang w:eastAsia="ru-RU" w:bidi="ru-RU"/>
        </w:rPr>
        <w:t xml:space="preserve">шумового, </w:t>
      </w:r>
      <w:r>
        <w:rPr>
          <w:b/>
          <w:bCs/>
        </w:rPr>
        <w:t xml:space="preserve">електромагнітного радіаційного </w:t>
      </w:r>
      <w:r>
        <w:rPr>
          <w:b/>
          <w:bCs/>
          <w:lang w:eastAsia="ru-RU" w:bidi="ru-RU"/>
        </w:rPr>
        <w:t>забруднення.</w:t>
      </w:r>
    </w:p>
    <w:p w14:paraId="01FC729E" w14:textId="77777777" w:rsidR="00917FA2" w:rsidRDefault="00917FA2" w:rsidP="00917FA2">
      <w:pPr>
        <w:pStyle w:val="12"/>
        <w:ind w:firstLine="708"/>
        <w:jc w:val="both"/>
        <w:rPr>
          <w:lang w:eastAsia="ru-RU" w:bidi="ru-RU"/>
        </w:rPr>
      </w:pPr>
    </w:p>
    <w:p w14:paraId="2CB3CD08" w14:textId="7AB4B7CF" w:rsidR="00D24243" w:rsidRDefault="00D24243" w:rsidP="00917FA2">
      <w:pPr>
        <w:pStyle w:val="12"/>
        <w:ind w:firstLine="708"/>
        <w:jc w:val="both"/>
        <w:rPr>
          <w:lang w:eastAsia="ru-RU" w:bidi="ru-RU"/>
        </w:rPr>
      </w:pPr>
      <w:r>
        <w:rPr>
          <w:lang w:eastAsia="ru-RU" w:bidi="ru-RU"/>
        </w:rPr>
        <w:t xml:space="preserve">Зазначений </w:t>
      </w:r>
      <w:r>
        <w:t xml:space="preserve">моніторинг </w:t>
      </w:r>
      <w:r>
        <w:rPr>
          <w:lang w:eastAsia="ru-RU" w:bidi="ru-RU"/>
        </w:rPr>
        <w:t xml:space="preserve">не проводився, </w:t>
      </w:r>
      <w:r>
        <w:t xml:space="preserve">відповідні </w:t>
      </w:r>
      <w:r>
        <w:rPr>
          <w:lang w:eastAsia="ru-RU" w:bidi="ru-RU"/>
        </w:rPr>
        <w:t xml:space="preserve">спостереження можливо виконати за окремими угодами </w:t>
      </w:r>
      <w:r>
        <w:t xml:space="preserve">із кваліфікованими фахівцями, які </w:t>
      </w:r>
      <w:r>
        <w:rPr>
          <w:lang w:eastAsia="ru-RU" w:bidi="ru-RU"/>
        </w:rPr>
        <w:t xml:space="preserve">мають повноваження та </w:t>
      </w:r>
      <w:r>
        <w:t xml:space="preserve">досвід відповідного </w:t>
      </w:r>
      <w:r>
        <w:rPr>
          <w:lang w:eastAsia="ru-RU" w:bidi="ru-RU"/>
        </w:rPr>
        <w:t>напрямку.</w:t>
      </w:r>
    </w:p>
    <w:p w14:paraId="065B04BB" w14:textId="77777777" w:rsidR="00917FA2" w:rsidRDefault="00917FA2" w:rsidP="00917FA2">
      <w:pPr>
        <w:pStyle w:val="12"/>
        <w:jc w:val="both"/>
        <w:rPr>
          <w:lang w:eastAsia="ru-RU" w:bidi="ru-RU"/>
        </w:rPr>
      </w:pPr>
    </w:p>
    <w:p w14:paraId="55E0280A" w14:textId="77777777" w:rsidR="00D24243" w:rsidRDefault="00D24243" w:rsidP="00D24243">
      <w:pPr>
        <w:pStyle w:val="12"/>
        <w:numPr>
          <w:ilvl w:val="1"/>
          <w:numId w:val="3"/>
        </w:numPr>
        <w:tabs>
          <w:tab w:val="left" w:pos="706"/>
        </w:tabs>
        <w:spacing w:after="320"/>
        <w:jc w:val="both"/>
      </w:pPr>
      <w:r>
        <w:rPr>
          <w:b/>
          <w:bCs/>
        </w:rPr>
        <w:t xml:space="preserve">Моніторинг наявності </w:t>
      </w:r>
      <w:r w:rsidRPr="008B4AB0">
        <w:rPr>
          <w:b/>
          <w:bCs/>
          <w:lang w:eastAsia="ru-RU" w:bidi="ru-RU"/>
        </w:rPr>
        <w:t xml:space="preserve">та площ небезпечних зон </w:t>
      </w:r>
      <w:r>
        <w:rPr>
          <w:b/>
          <w:bCs/>
        </w:rPr>
        <w:t xml:space="preserve">відвалів </w:t>
      </w:r>
      <w:r w:rsidRPr="008B4AB0">
        <w:rPr>
          <w:b/>
          <w:bCs/>
          <w:lang w:eastAsia="ru-RU" w:bidi="ru-RU"/>
        </w:rPr>
        <w:t xml:space="preserve">породи </w:t>
      </w:r>
      <w:r>
        <w:rPr>
          <w:b/>
          <w:bCs/>
        </w:rPr>
        <w:t xml:space="preserve">гірничодобувних підприємств, вугільних </w:t>
      </w:r>
      <w:r w:rsidRPr="008B4AB0">
        <w:rPr>
          <w:b/>
          <w:bCs/>
          <w:lang w:eastAsia="ru-RU" w:bidi="ru-RU"/>
        </w:rPr>
        <w:t xml:space="preserve">шахт, зон </w:t>
      </w:r>
      <w:r>
        <w:rPr>
          <w:b/>
          <w:bCs/>
        </w:rPr>
        <w:t xml:space="preserve">катастрофічних </w:t>
      </w:r>
      <w:r w:rsidRPr="008B4AB0">
        <w:rPr>
          <w:b/>
          <w:bCs/>
          <w:lang w:eastAsia="ru-RU" w:bidi="ru-RU"/>
        </w:rPr>
        <w:t xml:space="preserve">затоплень, затоплення паводковими водами, районам </w:t>
      </w:r>
      <w:r>
        <w:rPr>
          <w:b/>
          <w:bCs/>
        </w:rPr>
        <w:t xml:space="preserve">імовірних провалів </w:t>
      </w:r>
      <w:r w:rsidRPr="008B4AB0">
        <w:rPr>
          <w:b/>
          <w:bCs/>
          <w:lang w:eastAsia="ru-RU" w:bidi="ru-RU"/>
        </w:rPr>
        <w:t xml:space="preserve">та </w:t>
      </w:r>
      <w:r>
        <w:rPr>
          <w:b/>
          <w:bCs/>
        </w:rPr>
        <w:t xml:space="preserve">процесів зсувів, </w:t>
      </w:r>
      <w:r w:rsidRPr="008B4AB0">
        <w:rPr>
          <w:b/>
          <w:bCs/>
          <w:lang w:eastAsia="ru-RU" w:bidi="ru-RU"/>
        </w:rPr>
        <w:t xml:space="preserve">а також </w:t>
      </w:r>
      <w:r>
        <w:rPr>
          <w:b/>
          <w:bCs/>
        </w:rPr>
        <w:t xml:space="preserve">динаміки </w:t>
      </w:r>
      <w:r w:rsidRPr="008B4AB0">
        <w:rPr>
          <w:b/>
          <w:bCs/>
          <w:lang w:eastAsia="ru-RU" w:bidi="ru-RU"/>
        </w:rPr>
        <w:t xml:space="preserve">цих </w:t>
      </w:r>
      <w:r>
        <w:rPr>
          <w:b/>
          <w:bCs/>
        </w:rPr>
        <w:t>процесів</w:t>
      </w:r>
    </w:p>
    <w:p w14:paraId="136CE333" w14:textId="77777777" w:rsidR="00D24243" w:rsidRPr="00E770A5" w:rsidRDefault="00D24243" w:rsidP="00D24243">
      <w:pPr>
        <w:pStyle w:val="12"/>
        <w:ind w:firstLine="708"/>
        <w:jc w:val="both"/>
      </w:pPr>
      <w:r w:rsidRPr="00E770A5">
        <w:t xml:space="preserve">Небезпечні </w:t>
      </w:r>
      <w:r w:rsidRPr="00E770A5">
        <w:rPr>
          <w:lang w:eastAsia="ru-RU" w:bidi="ru-RU"/>
        </w:rPr>
        <w:t xml:space="preserve">зони </w:t>
      </w:r>
      <w:r w:rsidRPr="00E770A5">
        <w:t xml:space="preserve">відвалів </w:t>
      </w:r>
      <w:r w:rsidRPr="00E770A5">
        <w:rPr>
          <w:lang w:eastAsia="ru-RU" w:bidi="ru-RU"/>
        </w:rPr>
        <w:t xml:space="preserve">породи </w:t>
      </w:r>
      <w:r w:rsidRPr="00E770A5">
        <w:t xml:space="preserve">гірничодобувних підприємств, вугільних </w:t>
      </w:r>
      <w:r w:rsidRPr="00E770A5">
        <w:rPr>
          <w:lang w:eastAsia="ru-RU" w:bidi="ru-RU"/>
        </w:rPr>
        <w:t xml:space="preserve">шахт, зон </w:t>
      </w:r>
      <w:r w:rsidRPr="00E770A5">
        <w:t xml:space="preserve">катастрофічних </w:t>
      </w:r>
      <w:r w:rsidRPr="00E770A5">
        <w:rPr>
          <w:lang w:eastAsia="ru-RU" w:bidi="ru-RU"/>
        </w:rPr>
        <w:t xml:space="preserve">затоплень та зон затоплення паводковими водами на </w:t>
      </w:r>
      <w:r w:rsidRPr="00E770A5">
        <w:t xml:space="preserve">території </w:t>
      </w:r>
      <w:r w:rsidRPr="00E770A5">
        <w:rPr>
          <w:lang w:eastAsia="ru-RU" w:bidi="ru-RU"/>
        </w:rPr>
        <w:t xml:space="preserve">громади </w:t>
      </w:r>
      <w:r w:rsidRPr="00E770A5">
        <w:t>відсутні.</w:t>
      </w:r>
    </w:p>
    <w:p w14:paraId="5354CDA7" w14:textId="173ED6E2" w:rsidR="00D24243" w:rsidRPr="00E770A5" w:rsidRDefault="00D24243" w:rsidP="00D24243">
      <w:pPr>
        <w:pStyle w:val="12"/>
        <w:spacing w:after="320"/>
        <w:ind w:firstLine="708"/>
        <w:jc w:val="both"/>
        <w:rPr>
          <w:lang w:eastAsia="ru-RU" w:bidi="ru-RU"/>
        </w:rPr>
      </w:pPr>
      <w:r w:rsidRPr="00E770A5">
        <w:rPr>
          <w:lang w:eastAsia="ru-RU" w:bidi="ru-RU"/>
        </w:rPr>
        <w:t xml:space="preserve">На </w:t>
      </w:r>
      <w:r w:rsidRPr="00E770A5">
        <w:t xml:space="preserve">території </w:t>
      </w:r>
      <w:r w:rsidRPr="00E770A5">
        <w:rPr>
          <w:lang w:eastAsia="ru-RU" w:bidi="ru-RU"/>
        </w:rPr>
        <w:t xml:space="preserve">села </w:t>
      </w:r>
      <w:r w:rsidRPr="00E770A5">
        <w:t>К</w:t>
      </w:r>
      <w:r w:rsidRPr="00E770A5">
        <w:rPr>
          <w:lang w:val="uk-UA"/>
        </w:rPr>
        <w:t>урісове</w:t>
      </w:r>
      <w:r w:rsidRPr="00E770A5">
        <w:rPr>
          <w:lang w:eastAsia="ru-RU" w:bidi="ru-RU"/>
        </w:rPr>
        <w:t xml:space="preserve"> </w:t>
      </w:r>
      <w:r w:rsidRPr="00E770A5">
        <w:t xml:space="preserve">розташовані території, </w:t>
      </w:r>
      <w:r w:rsidRPr="00E770A5">
        <w:rPr>
          <w:lang w:eastAsia="ru-RU" w:bidi="ru-RU"/>
        </w:rPr>
        <w:t xml:space="preserve">де </w:t>
      </w:r>
      <w:r w:rsidRPr="00E770A5">
        <w:t xml:space="preserve">можливі </w:t>
      </w:r>
      <w:r w:rsidRPr="00E770A5">
        <w:rPr>
          <w:lang w:eastAsia="ru-RU" w:bidi="ru-RU"/>
        </w:rPr>
        <w:t xml:space="preserve">процеси </w:t>
      </w:r>
      <w:r w:rsidRPr="00E770A5">
        <w:t xml:space="preserve">зсувів, </w:t>
      </w:r>
      <w:r w:rsidRPr="00E770A5">
        <w:rPr>
          <w:lang w:eastAsia="ru-RU" w:bidi="ru-RU"/>
        </w:rPr>
        <w:t xml:space="preserve">та </w:t>
      </w:r>
      <w:r w:rsidRPr="00E770A5">
        <w:t xml:space="preserve">які </w:t>
      </w:r>
      <w:r w:rsidRPr="00E770A5">
        <w:rPr>
          <w:lang w:eastAsia="ru-RU" w:bidi="ru-RU"/>
        </w:rPr>
        <w:t xml:space="preserve">потребують проведення </w:t>
      </w:r>
      <w:r w:rsidRPr="00E770A5">
        <w:t xml:space="preserve">берегоукріплюючих заходів </w:t>
      </w:r>
      <w:r w:rsidRPr="00E770A5">
        <w:rPr>
          <w:lang w:eastAsia="ru-RU" w:bidi="ru-RU"/>
        </w:rPr>
        <w:t xml:space="preserve">з </w:t>
      </w:r>
      <w:r w:rsidRPr="00E770A5">
        <w:t xml:space="preserve">будівництва </w:t>
      </w:r>
      <w:r w:rsidRPr="00E770A5">
        <w:rPr>
          <w:lang w:eastAsia="ru-RU" w:bidi="ru-RU"/>
        </w:rPr>
        <w:t xml:space="preserve">протизсувних споруд. </w:t>
      </w:r>
    </w:p>
    <w:p w14:paraId="1E16A092" w14:textId="77777777" w:rsidR="00D24243" w:rsidRDefault="00D24243" w:rsidP="00D24243">
      <w:pPr>
        <w:pStyle w:val="11"/>
        <w:keepNext/>
        <w:keepLines/>
        <w:numPr>
          <w:ilvl w:val="1"/>
          <w:numId w:val="3"/>
        </w:numPr>
        <w:tabs>
          <w:tab w:val="left" w:pos="706"/>
        </w:tabs>
        <w:jc w:val="both"/>
      </w:pPr>
      <w:bookmarkStart w:id="6" w:name="bookmark8"/>
      <w:r>
        <w:t xml:space="preserve">Моніторинг результатів інженерних, геологічних і гідрологічних </w:t>
      </w:r>
      <w:r w:rsidRPr="008B4AB0">
        <w:rPr>
          <w:lang w:eastAsia="ru-RU" w:bidi="ru-RU"/>
        </w:rPr>
        <w:t xml:space="preserve">вишукувань та </w:t>
      </w:r>
      <w:r>
        <w:t xml:space="preserve">відомостей </w:t>
      </w:r>
      <w:r w:rsidRPr="008B4AB0">
        <w:rPr>
          <w:lang w:eastAsia="ru-RU" w:bidi="ru-RU"/>
        </w:rPr>
        <w:t xml:space="preserve">про </w:t>
      </w:r>
      <w:r>
        <w:t xml:space="preserve">наявність </w:t>
      </w:r>
      <w:r w:rsidRPr="008B4AB0">
        <w:rPr>
          <w:lang w:eastAsia="ru-RU" w:bidi="ru-RU"/>
        </w:rPr>
        <w:t xml:space="preserve">корисних копалин </w:t>
      </w:r>
      <w:r>
        <w:t xml:space="preserve">і підземних </w:t>
      </w:r>
      <w:r w:rsidRPr="008B4AB0">
        <w:rPr>
          <w:lang w:eastAsia="ru-RU" w:bidi="ru-RU"/>
        </w:rPr>
        <w:t>вод.</w:t>
      </w:r>
      <w:bookmarkEnd w:id="6"/>
    </w:p>
    <w:p w14:paraId="651ACE4A" w14:textId="77777777" w:rsidR="00D24243" w:rsidRDefault="00D24243" w:rsidP="00D24243">
      <w:pPr>
        <w:pStyle w:val="12"/>
        <w:ind w:firstLine="708"/>
        <w:jc w:val="both"/>
      </w:pPr>
      <w:r>
        <w:t xml:space="preserve">Інженерні </w:t>
      </w:r>
      <w:r w:rsidRPr="008B4AB0">
        <w:rPr>
          <w:lang w:eastAsia="ru-RU" w:bidi="ru-RU"/>
        </w:rPr>
        <w:t xml:space="preserve">вишукування, зокрема </w:t>
      </w:r>
      <w:r>
        <w:t xml:space="preserve">топографічне знімання </w:t>
      </w:r>
      <w:r w:rsidRPr="008B4AB0">
        <w:rPr>
          <w:lang w:eastAsia="ru-RU" w:bidi="ru-RU"/>
        </w:rPr>
        <w:t xml:space="preserve">в </w:t>
      </w:r>
      <w:r>
        <w:t xml:space="preserve">масштабі </w:t>
      </w:r>
      <w:r w:rsidRPr="008B4AB0">
        <w:rPr>
          <w:lang w:eastAsia="ru-RU" w:bidi="ru-RU"/>
        </w:rPr>
        <w:t xml:space="preserve">М 1:500 та </w:t>
      </w:r>
      <w:r>
        <w:t xml:space="preserve">геологічні </w:t>
      </w:r>
      <w:r w:rsidRPr="008B4AB0">
        <w:rPr>
          <w:lang w:eastAsia="ru-RU" w:bidi="ru-RU"/>
        </w:rPr>
        <w:t xml:space="preserve">вишукування виконуються на </w:t>
      </w:r>
      <w:r>
        <w:t xml:space="preserve">ділянках, </w:t>
      </w:r>
      <w:r w:rsidRPr="008B4AB0">
        <w:rPr>
          <w:lang w:eastAsia="ru-RU" w:bidi="ru-RU"/>
        </w:rPr>
        <w:t xml:space="preserve">наданих для </w:t>
      </w:r>
      <w:r>
        <w:t xml:space="preserve">будівництва </w:t>
      </w:r>
      <w:r w:rsidRPr="008B4AB0">
        <w:rPr>
          <w:lang w:eastAsia="ru-RU" w:bidi="ru-RU"/>
        </w:rPr>
        <w:t xml:space="preserve">житлових, громадських, виробничих та </w:t>
      </w:r>
      <w:r>
        <w:t xml:space="preserve">інших об’єктів під </w:t>
      </w:r>
      <w:r w:rsidRPr="008B4AB0">
        <w:rPr>
          <w:lang w:eastAsia="ru-RU" w:bidi="ru-RU"/>
        </w:rPr>
        <w:t xml:space="preserve">час збору </w:t>
      </w:r>
      <w:r>
        <w:t xml:space="preserve">вихідних </w:t>
      </w:r>
      <w:r w:rsidRPr="008B4AB0">
        <w:rPr>
          <w:lang w:eastAsia="ru-RU" w:bidi="ru-RU"/>
        </w:rPr>
        <w:t xml:space="preserve">даних. </w:t>
      </w:r>
      <w:r>
        <w:t xml:space="preserve">Дані </w:t>
      </w:r>
      <w:r w:rsidRPr="008B4AB0">
        <w:rPr>
          <w:lang w:eastAsia="ru-RU" w:bidi="ru-RU"/>
        </w:rPr>
        <w:t xml:space="preserve">вишукування виконуються </w:t>
      </w:r>
      <w:r>
        <w:t xml:space="preserve">відповідними підприємствами </w:t>
      </w:r>
      <w:r w:rsidRPr="008B4AB0">
        <w:rPr>
          <w:lang w:eastAsia="ru-RU" w:bidi="ru-RU"/>
        </w:rPr>
        <w:t xml:space="preserve">та </w:t>
      </w:r>
      <w:r>
        <w:t xml:space="preserve">фахівцями, </w:t>
      </w:r>
      <w:r w:rsidRPr="008B4AB0">
        <w:rPr>
          <w:lang w:eastAsia="ru-RU" w:bidi="ru-RU"/>
        </w:rPr>
        <w:t xml:space="preserve">що мають </w:t>
      </w:r>
      <w:r>
        <w:t>відповідні сертифікати.</w:t>
      </w:r>
    </w:p>
    <w:p w14:paraId="5068D123" w14:textId="77777777" w:rsidR="00D24243" w:rsidRDefault="00D24243" w:rsidP="00D24243">
      <w:pPr>
        <w:pStyle w:val="12"/>
        <w:jc w:val="both"/>
      </w:pPr>
      <w:r w:rsidRPr="008B4AB0">
        <w:rPr>
          <w:lang w:eastAsia="ru-RU" w:bidi="ru-RU"/>
        </w:rPr>
        <w:t xml:space="preserve">Також </w:t>
      </w:r>
      <w:r>
        <w:t xml:space="preserve">топографічне знімання території </w:t>
      </w:r>
      <w:r w:rsidRPr="008B4AB0">
        <w:rPr>
          <w:lang w:eastAsia="ru-RU" w:bidi="ru-RU"/>
        </w:rPr>
        <w:t xml:space="preserve">з прив’язкою до </w:t>
      </w:r>
      <w:r>
        <w:t xml:space="preserve">державної </w:t>
      </w:r>
      <w:r w:rsidRPr="008B4AB0">
        <w:rPr>
          <w:lang w:eastAsia="ru-RU" w:bidi="ru-RU"/>
        </w:rPr>
        <w:t xml:space="preserve">системи координат, </w:t>
      </w:r>
      <w:r>
        <w:t xml:space="preserve">виконується під </w:t>
      </w:r>
      <w:r w:rsidRPr="008B4AB0">
        <w:rPr>
          <w:lang w:eastAsia="ru-RU" w:bidi="ru-RU"/>
        </w:rPr>
        <w:t xml:space="preserve">час виготовлення </w:t>
      </w:r>
      <w:r>
        <w:t xml:space="preserve">землевпорядної </w:t>
      </w:r>
      <w:r w:rsidRPr="008B4AB0">
        <w:rPr>
          <w:lang w:eastAsia="ru-RU" w:bidi="ru-RU"/>
        </w:rPr>
        <w:t xml:space="preserve">та </w:t>
      </w:r>
      <w:r>
        <w:t xml:space="preserve">містобудівної документації. Гідрологічні </w:t>
      </w:r>
      <w:r>
        <w:rPr>
          <w:lang w:eastAsia="ru-RU" w:bidi="ru-RU"/>
        </w:rPr>
        <w:t>вишукування не проводились.</w:t>
      </w:r>
    </w:p>
    <w:p w14:paraId="602C06E7" w14:textId="3649F1E6" w:rsidR="00D24243" w:rsidRPr="00E770A5" w:rsidRDefault="00D24243" w:rsidP="00D24243">
      <w:pPr>
        <w:pStyle w:val="12"/>
        <w:spacing w:after="320"/>
        <w:ind w:firstLine="740"/>
        <w:jc w:val="both"/>
      </w:pPr>
      <w:r w:rsidRPr="00E770A5">
        <w:rPr>
          <w:lang w:eastAsia="ru-RU" w:bidi="ru-RU"/>
        </w:rPr>
        <w:t xml:space="preserve">На </w:t>
      </w:r>
      <w:r w:rsidRPr="00E770A5">
        <w:t xml:space="preserve">території </w:t>
      </w:r>
      <w:r w:rsidRPr="00E770A5">
        <w:rPr>
          <w:lang w:eastAsia="ru-RU" w:bidi="ru-RU"/>
        </w:rPr>
        <w:t xml:space="preserve">села </w:t>
      </w:r>
      <w:r w:rsidRPr="00E770A5">
        <w:t>К</w:t>
      </w:r>
      <w:r w:rsidR="00B21BDD" w:rsidRPr="00E770A5">
        <w:rPr>
          <w:lang w:val="uk-UA"/>
        </w:rPr>
        <w:t>урісове</w:t>
      </w:r>
      <w:r w:rsidRPr="00E770A5">
        <w:t xml:space="preserve"> </w:t>
      </w:r>
      <w:r w:rsidR="009D4A91" w:rsidRPr="00E770A5">
        <w:rPr>
          <w:lang w:val="uk-UA"/>
        </w:rPr>
        <w:t xml:space="preserve">розташовані </w:t>
      </w:r>
      <w:r w:rsidRPr="00E770A5">
        <w:t xml:space="preserve">водоносні </w:t>
      </w:r>
      <w:r w:rsidRPr="00E770A5">
        <w:rPr>
          <w:lang w:eastAsia="ru-RU" w:bidi="ru-RU"/>
        </w:rPr>
        <w:t xml:space="preserve">свердловини </w:t>
      </w:r>
      <w:r w:rsidR="009D4A91" w:rsidRPr="00E770A5">
        <w:rPr>
          <w:lang w:val="uk-UA"/>
        </w:rPr>
        <w:t>в кількості 9</w:t>
      </w:r>
      <w:r w:rsidR="004B78EC" w:rsidRPr="00E770A5">
        <w:rPr>
          <w:lang w:val="uk-UA"/>
        </w:rPr>
        <w:t xml:space="preserve"> </w:t>
      </w:r>
      <w:r w:rsidR="009D4A91" w:rsidRPr="00E770A5">
        <w:rPr>
          <w:lang w:val="uk-UA"/>
        </w:rPr>
        <w:t>шт</w:t>
      </w:r>
      <w:r w:rsidRPr="00E770A5">
        <w:t>.</w:t>
      </w:r>
    </w:p>
    <w:p w14:paraId="5B7D5F6F" w14:textId="77777777" w:rsidR="00B21BDD" w:rsidRDefault="00B21BDD" w:rsidP="00B21BDD">
      <w:pPr>
        <w:pStyle w:val="11"/>
        <w:keepNext/>
        <w:keepLines/>
        <w:numPr>
          <w:ilvl w:val="1"/>
          <w:numId w:val="3"/>
        </w:numPr>
        <w:tabs>
          <w:tab w:val="left" w:pos="709"/>
        </w:tabs>
        <w:jc w:val="both"/>
      </w:pPr>
      <w:bookmarkStart w:id="7" w:name="bookmark10"/>
      <w:r>
        <w:t xml:space="preserve">Моніторинг гідрологічних </w:t>
      </w:r>
      <w:r>
        <w:rPr>
          <w:lang w:eastAsia="ru-RU" w:bidi="ru-RU"/>
        </w:rPr>
        <w:t>явищ.</w:t>
      </w:r>
      <w:bookmarkEnd w:id="7"/>
    </w:p>
    <w:p w14:paraId="73C2FC17" w14:textId="4D40A093" w:rsidR="00B21BDD" w:rsidRPr="00E770A5" w:rsidRDefault="00B21BDD" w:rsidP="00B21BDD">
      <w:pPr>
        <w:pStyle w:val="12"/>
        <w:ind w:firstLine="708"/>
        <w:jc w:val="both"/>
      </w:pPr>
      <w:r w:rsidRPr="00E770A5">
        <w:t xml:space="preserve">Гідрологічні </w:t>
      </w:r>
      <w:r w:rsidRPr="00E770A5">
        <w:rPr>
          <w:lang w:eastAsia="ru-RU" w:bidi="ru-RU"/>
        </w:rPr>
        <w:t xml:space="preserve">явища, зокрема: град, лавини та </w:t>
      </w:r>
      <w:r w:rsidRPr="00E770A5">
        <w:t xml:space="preserve">селі </w:t>
      </w:r>
      <w:r w:rsidRPr="00E770A5">
        <w:rPr>
          <w:lang w:eastAsia="ru-RU" w:bidi="ru-RU"/>
        </w:rPr>
        <w:t xml:space="preserve">на </w:t>
      </w:r>
      <w:r w:rsidRPr="00E770A5">
        <w:t xml:space="preserve">території </w:t>
      </w:r>
      <w:r w:rsidRPr="00E770A5">
        <w:rPr>
          <w:lang w:eastAsia="ru-RU" w:bidi="ru-RU"/>
        </w:rPr>
        <w:t xml:space="preserve">села </w:t>
      </w:r>
      <w:r w:rsidRPr="00E770A5">
        <w:t>К</w:t>
      </w:r>
      <w:r w:rsidRPr="00E770A5">
        <w:rPr>
          <w:lang w:val="uk-UA"/>
        </w:rPr>
        <w:t>урісове</w:t>
      </w:r>
      <w:r w:rsidRPr="00E770A5">
        <w:t xml:space="preserve"> </w:t>
      </w:r>
      <w:r w:rsidRPr="00E770A5">
        <w:rPr>
          <w:lang w:eastAsia="ru-RU" w:bidi="ru-RU"/>
        </w:rPr>
        <w:t xml:space="preserve">не </w:t>
      </w:r>
      <w:r w:rsidRPr="00E770A5">
        <w:t>спостерігалися.</w:t>
      </w:r>
    </w:p>
    <w:p w14:paraId="1A4DE53C" w14:textId="111F4A63" w:rsidR="00B21BDD" w:rsidRPr="00E770A5" w:rsidRDefault="00B21BDD" w:rsidP="00B21BDD">
      <w:pPr>
        <w:pStyle w:val="12"/>
        <w:spacing w:after="320"/>
        <w:jc w:val="both"/>
        <w:rPr>
          <w:lang w:eastAsia="ru-RU" w:bidi="ru-RU"/>
        </w:rPr>
      </w:pPr>
      <w:r w:rsidRPr="00E770A5">
        <w:lastRenderedPageBreak/>
        <w:t xml:space="preserve">Територія є </w:t>
      </w:r>
      <w:r w:rsidRPr="00E770A5">
        <w:rPr>
          <w:lang w:eastAsia="ru-RU" w:bidi="ru-RU"/>
        </w:rPr>
        <w:t xml:space="preserve">сприятлива для розселення та </w:t>
      </w:r>
      <w:r w:rsidRPr="00E770A5">
        <w:t xml:space="preserve">життєдіяльності </w:t>
      </w:r>
      <w:r w:rsidRPr="00E770A5">
        <w:rPr>
          <w:lang w:eastAsia="ru-RU" w:bidi="ru-RU"/>
        </w:rPr>
        <w:t xml:space="preserve">с точки зору </w:t>
      </w:r>
      <w:r w:rsidRPr="00E770A5">
        <w:t xml:space="preserve">санітарно- гігієнічних </w:t>
      </w:r>
      <w:r w:rsidRPr="00E770A5">
        <w:rPr>
          <w:lang w:eastAsia="ru-RU" w:bidi="ru-RU"/>
        </w:rPr>
        <w:t xml:space="preserve">та </w:t>
      </w:r>
      <w:r w:rsidRPr="00E770A5">
        <w:t xml:space="preserve">екологічних </w:t>
      </w:r>
      <w:r w:rsidRPr="00E770A5">
        <w:rPr>
          <w:lang w:eastAsia="ru-RU" w:bidi="ru-RU"/>
        </w:rPr>
        <w:t>вимог.</w:t>
      </w:r>
    </w:p>
    <w:p w14:paraId="1F9AF228" w14:textId="77777777" w:rsidR="00B21BDD" w:rsidRDefault="00B21BDD" w:rsidP="00B21BDD">
      <w:pPr>
        <w:pStyle w:val="11"/>
        <w:keepNext/>
        <w:keepLines/>
        <w:numPr>
          <w:ilvl w:val="1"/>
          <w:numId w:val="3"/>
        </w:numPr>
        <w:tabs>
          <w:tab w:val="left" w:pos="709"/>
        </w:tabs>
        <w:ind w:left="740" w:hanging="740"/>
        <w:jc w:val="both"/>
      </w:pPr>
      <w:bookmarkStart w:id="8" w:name="bookmark12"/>
      <w:r>
        <w:t xml:space="preserve">Моніторинг </w:t>
      </w:r>
      <w:r>
        <w:rPr>
          <w:lang w:eastAsia="ru-RU" w:bidi="ru-RU"/>
        </w:rPr>
        <w:t>стану здоров’я населення та впливу навколишнього природного середовища на здоров’я населення.</w:t>
      </w:r>
      <w:bookmarkEnd w:id="8"/>
    </w:p>
    <w:p w14:paraId="78756D76" w14:textId="28C9D6E3" w:rsidR="00B21BDD" w:rsidRPr="00E770A5" w:rsidRDefault="00B21BDD" w:rsidP="00B21BDD">
      <w:pPr>
        <w:pStyle w:val="12"/>
        <w:spacing w:after="320"/>
        <w:ind w:firstLine="708"/>
        <w:jc w:val="both"/>
      </w:pPr>
      <w:r w:rsidRPr="00E770A5">
        <w:t xml:space="preserve">Погіршення </w:t>
      </w:r>
      <w:r w:rsidRPr="00E770A5">
        <w:rPr>
          <w:lang w:eastAsia="ru-RU" w:bidi="ru-RU"/>
        </w:rPr>
        <w:t xml:space="preserve">здоров’я населення, яке </w:t>
      </w:r>
      <w:r w:rsidRPr="00E770A5">
        <w:t xml:space="preserve">мешкає </w:t>
      </w:r>
      <w:r w:rsidRPr="00E770A5">
        <w:rPr>
          <w:lang w:eastAsia="ru-RU" w:bidi="ru-RU"/>
        </w:rPr>
        <w:t xml:space="preserve">на </w:t>
      </w:r>
      <w:r w:rsidRPr="00E770A5">
        <w:t xml:space="preserve">території </w:t>
      </w:r>
      <w:r w:rsidRPr="00E770A5">
        <w:rPr>
          <w:lang w:eastAsia="ru-RU" w:bidi="ru-RU"/>
        </w:rPr>
        <w:t xml:space="preserve">села </w:t>
      </w:r>
      <w:r w:rsidRPr="00E770A5">
        <w:t>К</w:t>
      </w:r>
      <w:r w:rsidRPr="00E770A5">
        <w:rPr>
          <w:lang w:val="uk-UA"/>
        </w:rPr>
        <w:t>урісове</w:t>
      </w:r>
      <w:r w:rsidRPr="00E770A5">
        <w:t xml:space="preserve"> </w:t>
      </w:r>
      <w:r w:rsidRPr="00E770A5">
        <w:rPr>
          <w:lang w:eastAsia="ru-RU" w:bidi="ru-RU"/>
        </w:rPr>
        <w:t xml:space="preserve">через вплив навколишнього природного середовища не </w:t>
      </w:r>
      <w:r w:rsidRPr="00E770A5">
        <w:t>зафіксовано.</w:t>
      </w:r>
    </w:p>
    <w:p w14:paraId="466EC467" w14:textId="77777777" w:rsidR="00B21BDD" w:rsidRDefault="00B21BDD" w:rsidP="00B21BDD">
      <w:pPr>
        <w:pStyle w:val="11"/>
        <w:keepNext/>
        <w:keepLines/>
        <w:numPr>
          <w:ilvl w:val="1"/>
          <w:numId w:val="3"/>
        </w:numPr>
        <w:tabs>
          <w:tab w:val="left" w:pos="709"/>
        </w:tabs>
        <w:jc w:val="both"/>
      </w:pPr>
      <w:bookmarkStart w:id="9" w:name="bookmark14"/>
      <w:r>
        <w:t xml:space="preserve">Моніторинг наслідків реалізованих рішень містобудівної документації </w:t>
      </w:r>
      <w:r>
        <w:rPr>
          <w:lang w:eastAsia="ru-RU" w:bidi="ru-RU"/>
        </w:rPr>
        <w:t xml:space="preserve">для </w:t>
      </w:r>
      <w:r>
        <w:t xml:space="preserve">довкілля, </w:t>
      </w:r>
      <w:r>
        <w:rPr>
          <w:lang w:eastAsia="ru-RU" w:bidi="ru-RU"/>
        </w:rPr>
        <w:t xml:space="preserve">у тому </w:t>
      </w:r>
      <w:r>
        <w:t xml:space="preserve">числі </w:t>
      </w:r>
      <w:r>
        <w:rPr>
          <w:lang w:eastAsia="ru-RU" w:bidi="ru-RU"/>
        </w:rPr>
        <w:t>для здоров’я населення.</w:t>
      </w:r>
      <w:bookmarkEnd w:id="9"/>
    </w:p>
    <w:p w14:paraId="06A7BC81" w14:textId="1C795272" w:rsidR="006E03D3" w:rsidRDefault="00B21BDD" w:rsidP="00917FA2">
      <w:pPr>
        <w:pStyle w:val="12"/>
        <w:spacing w:after="320"/>
        <w:ind w:firstLine="708"/>
        <w:jc w:val="both"/>
        <w:rPr>
          <w:lang w:val="uk-UA"/>
        </w:rPr>
      </w:pPr>
      <w:r>
        <w:t xml:space="preserve">Шкідливого </w:t>
      </w:r>
      <w:r w:rsidRPr="008B4AB0">
        <w:rPr>
          <w:lang w:eastAsia="ru-RU" w:bidi="ru-RU"/>
        </w:rPr>
        <w:t xml:space="preserve">впливу </w:t>
      </w:r>
      <w:r>
        <w:t xml:space="preserve">від реалізованих містобудівних рішень, які передбачені </w:t>
      </w:r>
      <w:r w:rsidRPr="008B4AB0">
        <w:rPr>
          <w:lang w:eastAsia="ru-RU" w:bidi="ru-RU"/>
        </w:rPr>
        <w:t xml:space="preserve">у </w:t>
      </w:r>
      <w:r>
        <w:t xml:space="preserve">діючої містобудівної документації (генеральні </w:t>
      </w:r>
      <w:r w:rsidRPr="008B4AB0">
        <w:rPr>
          <w:lang w:eastAsia="ru-RU" w:bidi="ru-RU"/>
        </w:rPr>
        <w:t xml:space="preserve">плани та </w:t>
      </w:r>
      <w:r>
        <w:t xml:space="preserve">детальні </w:t>
      </w:r>
      <w:r w:rsidRPr="008B4AB0">
        <w:rPr>
          <w:lang w:eastAsia="ru-RU" w:bidi="ru-RU"/>
        </w:rPr>
        <w:t xml:space="preserve">плани </w:t>
      </w:r>
      <w:r>
        <w:t xml:space="preserve">територій) </w:t>
      </w:r>
      <w:r w:rsidRPr="008B4AB0">
        <w:rPr>
          <w:lang w:eastAsia="ru-RU" w:bidi="ru-RU"/>
        </w:rPr>
        <w:t xml:space="preserve">села </w:t>
      </w:r>
      <w:r>
        <w:t>К</w:t>
      </w:r>
      <w:r>
        <w:rPr>
          <w:lang w:val="uk-UA"/>
        </w:rPr>
        <w:t>урісове</w:t>
      </w:r>
      <w:r>
        <w:t xml:space="preserve"> </w:t>
      </w:r>
      <w:r w:rsidRPr="008B4AB0">
        <w:rPr>
          <w:lang w:eastAsia="ru-RU" w:bidi="ru-RU"/>
        </w:rPr>
        <w:t xml:space="preserve">на </w:t>
      </w:r>
      <w:r>
        <w:t xml:space="preserve">довкілля </w:t>
      </w:r>
      <w:r w:rsidRPr="008B4AB0">
        <w:rPr>
          <w:lang w:eastAsia="ru-RU" w:bidi="ru-RU"/>
        </w:rPr>
        <w:t xml:space="preserve">та здоров’я населення громади не </w:t>
      </w:r>
      <w:r>
        <w:t>зафіксовано.</w:t>
      </w:r>
    </w:p>
    <w:p w14:paraId="767FE7CC" w14:textId="23EC79F1" w:rsidR="005E1302" w:rsidRPr="005E1302" w:rsidRDefault="005E1302" w:rsidP="005E1302">
      <w:pPr>
        <w:shd w:val="clear" w:color="auto" w:fill="FFFFFF" w:themeFill="background1"/>
        <w:spacing w:after="0" w:line="240" w:lineRule="auto"/>
        <w:ind w:firstLine="567"/>
        <w:jc w:val="center"/>
        <w:rPr>
          <w:rFonts w:ascii="Times New Roman" w:hAnsi="Times New Roman" w:cs="Times New Roman"/>
          <w:b/>
          <w:sz w:val="28"/>
          <w:szCs w:val="28"/>
          <w:lang w:val="uk-UA"/>
        </w:rPr>
      </w:pPr>
    </w:p>
    <w:p w14:paraId="420EDDB4" w14:textId="56A6ABEC" w:rsidR="005E1302" w:rsidRDefault="005E1302" w:rsidP="005E1302">
      <w:pPr>
        <w:shd w:val="clear" w:color="auto" w:fill="E2EFD9" w:themeFill="accent6" w:themeFillTint="33"/>
        <w:spacing w:after="0" w:line="240" w:lineRule="auto"/>
        <w:ind w:firstLine="567"/>
        <w:jc w:val="center"/>
        <w:rPr>
          <w:rFonts w:ascii="Times New Roman" w:hAnsi="Times New Roman" w:cs="Times New Roman"/>
          <w:b/>
          <w:sz w:val="28"/>
          <w:szCs w:val="28"/>
        </w:rPr>
      </w:pPr>
      <w:r w:rsidRPr="005E1302">
        <w:rPr>
          <w:rFonts w:ascii="Times New Roman" w:hAnsi="Times New Roman" w:cs="Times New Roman"/>
          <w:b/>
          <w:sz w:val="28"/>
          <w:szCs w:val="28"/>
        </w:rPr>
        <w:t>РОЗДІЛ 3. «МОНІТОРИНГ ВИКОРИСТАННЯ ЗЕМЛІ»</w:t>
      </w:r>
    </w:p>
    <w:p w14:paraId="531E6B8D" w14:textId="04087D40" w:rsidR="005E1302" w:rsidRDefault="005E1302" w:rsidP="005E1302">
      <w:pPr>
        <w:shd w:val="clear" w:color="auto" w:fill="FFFFFF" w:themeFill="background1"/>
        <w:spacing w:after="0" w:line="240" w:lineRule="auto"/>
        <w:ind w:firstLine="567"/>
        <w:jc w:val="center"/>
        <w:rPr>
          <w:rFonts w:ascii="Times New Roman" w:hAnsi="Times New Roman" w:cs="Times New Roman"/>
          <w:b/>
          <w:sz w:val="28"/>
          <w:szCs w:val="28"/>
          <w:lang w:val="uk-UA"/>
        </w:rPr>
      </w:pPr>
    </w:p>
    <w:p w14:paraId="23D3A5CB" w14:textId="749FED33" w:rsidR="00A72B3E" w:rsidRDefault="00E858FC" w:rsidP="00766373">
      <w:pPr>
        <w:shd w:val="clear" w:color="auto" w:fill="FFFFFF" w:themeFill="background1"/>
        <w:spacing w:after="0" w:line="240" w:lineRule="auto"/>
        <w:ind w:firstLine="567"/>
        <w:jc w:val="both"/>
        <w:rPr>
          <w:rFonts w:ascii="Times New Roman" w:hAnsi="Times New Roman" w:cs="Times New Roman"/>
          <w:sz w:val="28"/>
          <w:szCs w:val="28"/>
          <w:lang w:val="uk-UA"/>
        </w:rPr>
      </w:pPr>
      <w:r w:rsidRPr="00E858FC">
        <w:rPr>
          <w:rFonts w:ascii="Times New Roman" w:hAnsi="Times New Roman" w:cs="Times New Roman"/>
          <w:sz w:val="28"/>
          <w:szCs w:val="28"/>
          <w:lang w:val="uk-UA"/>
        </w:rPr>
        <w:t>Відповідно до положен</w:t>
      </w:r>
      <w:r>
        <w:rPr>
          <w:rFonts w:ascii="Times New Roman" w:hAnsi="Times New Roman" w:cs="Times New Roman"/>
          <w:sz w:val="28"/>
          <w:szCs w:val="28"/>
          <w:lang w:val="uk-UA"/>
        </w:rPr>
        <w:t>ня</w:t>
      </w:r>
      <w:r w:rsidRPr="00E858FC">
        <w:rPr>
          <w:rFonts w:ascii="Times New Roman" w:hAnsi="Times New Roman" w:cs="Times New Roman"/>
          <w:sz w:val="28"/>
          <w:szCs w:val="28"/>
          <w:lang w:val="uk-UA"/>
        </w:rPr>
        <w:t xml:space="preserve"> генеральн</w:t>
      </w:r>
      <w:r>
        <w:rPr>
          <w:rFonts w:ascii="Times New Roman" w:hAnsi="Times New Roman" w:cs="Times New Roman"/>
          <w:sz w:val="28"/>
          <w:szCs w:val="28"/>
          <w:lang w:val="uk-UA"/>
        </w:rPr>
        <w:t>ого</w:t>
      </w:r>
      <w:r w:rsidRPr="00E858FC">
        <w:rPr>
          <w:rFonts w:ascii="Times New Roman" w:hAnsi="Times New Roman" w:cs="Times New Roman"/>
          <w:sz w:val="28"/>
          <w:szCs w:val="28"/>
          <w:lang w:val="uk-UA"/>
        </w:rPr>
        <w:t xml:space="preserve"> план</w:t>
      </w:r>
      <w:r>
        <w:rPr>
          <w:rFonts w:ascii="Times New Roman" w:hAnsi="Times New Roman" w:cs="Times New Roman"/>
          <w:sz w:val="28"/>
          <w:szCs w:val="28"/>
          <w:lang w:val="uk-UA"/>
        </w:rPr>
        <w:t>у</w:t>
      </w:r>
      <w:r w:rsidRPr="00E858FC">
        <w:rPr>
          <w:rFonts w:ascii="Times New Roman" w:hAnsi="Times New Roman" w:cs="Times New Roman"/>
          <w:sz w:val="28"/>
          <w:szCs w:val="28"/>
          <w:lang w:val="uk-UA"/>
        </w:rPr>
        <w:t xml:space="preserve"> </w:t>
      </w:r>
      <w:bookmarkStart w:id="10" w:name="_Hlk180150691"/>
      <w:r>
        <w:rPr>
          <w:rFonts w:ascii="Times New Roman" w:hAnsi="Times New Roman" w:cs="Times New Roman"/>
          <w:sz w:val="28"/>
          <w:szCs w:val="28"/>
          <w:lang w:val="uk-UA"/>
        </w:rPr>
        <w:t>сел</w:t>
      </w:r>
      <w:r w:rsidR="00F1192D">
        <w:rPr>
          <w:rFonts w:ascii="Times New Roman" w:hAnsi="Times New Roman" w:cs="Times New Roman"/>
          <w:sz w:val="28"/>
          <w:szCs w:val="28"/>
          <w:lang w:val="uk-UA"/>
        </w:rPr>
        <w:t>о</w:t>
      </w:r>
      <w:r>
        <w:rPr>
          <w:rFonts w:ascii="Times New Roman" w:hAnsi="Times New Roman" w:cs="Times New Roman"/>
          <w:sz w:val="28"/>
          <w:szCs w:val="28"/>
          <w:lang w:val="uk-UA"/>
        </w:rPr>
        <w:t xml:space="preserve"> </w:t>
      </w:r>
      <w:r w:rsidR="00C771C2">
        <w:rPr>
          <w:rFonts w:ascii="Times New Roman" w:hAnsi="Times New Roman" w:cs="Times New Roman"/>
          <w:sz w:val="28"/>
          <w:szCs w:val="28"/>
          <w:lang w:val="uk-UA"/>
        </w:rPr>
        <w:t>Курісове</w:t>
      </w:r>
      <w:r w:rsidRPr="00E858FC">
        <w:rPr>
          <w:rFonts w:ascii="Times New Roman" w:hAnsi="Times New Roman" w:cs="Times New Roman"/>
          <w:sz w:val="28"/>
          <w:szCs w:val="28"/>
          <w:lang w:val="uk-UA"/>
        </w:rPr>
        <w:t xml:space="preserve"> </w:t>
      </w:r>
      <w:r w:rsidR="00C771C2" w:rsidRPr="00C771C2">
        <w:rPr>
          <w:rFonts w:ascii="Times New Roman" w:hAnsi="Times New Roman" w:cs="Times New Roman"/>
          <w:sz w:val="28"/>
          <w:szCs w:val="28"/>
          <w:lang w:val="uk-UA"/>
        </w:rPr>
        <w:t>Березівського району Одеської області</w:t>
      </w:r>
      <w:bookmarkEnd w:id="10"/>
      <w:r w:rsidR="00C771C2" w:rsidRPr="00C771C2">
        <w:rPr>
          <w:rFonts w:ascii="Times New Roman" w:hAnsi="Times New Roman" w:cs="Times New Roman"/>
          <w:sz w:val="28"/>
          <w:szCs w:val="28"/>
          <w:lang w:val="uk-UA"/>
        </w:rPr>
        <w:t xml:space="preserve"> </w:t>
      </w:r>
      <w:r w:rsidRPr="00E858FC">
        <w:rPr>
          <w:rFonts w:ascii="Times New Roman" w:hAnsi="Times New Roman" w:cs="Times New Roman"/>
          <w:sz w:val="28"/>
          <w:szCs w:val="28"/>
          <w:lang w:val="uk-UA"/>
        </w:rPr>
        <w:t xml:space="preserve">умовно розділено на наступні </w:t>
      </w:r>
      <w:r w:rsidR="004F1E4D">
        <w:rPr>
          <w:rFonts w:ascii="Times New Roman" w:hAnsi="Times New Roman" w:cs="Times New Roman"/>
          <w:sz w:val="28"/>
          <w:szCs w:val="28"/>
          <w:lang w:val="uk-UA"/>
        </w:rPr>
        <w:t xml:space="preserve">територіальні </w:t>
      </w:r>
      <w:r w:rsidRPr="00E858FC">
        <w:rPr>
          <w:rFonts w:ascii="Times New Roman" w:hAnsi="Times New Roman" w:cs="Times New Roman"/>
          <w:sz w:val="28"/>
          <w:szCs w:val="28"/>
          <w:lang w:val="uk-UA"/>
        </w:rPr>
        <w:t xml:space="preserve">зони: </w:t>
      </w:r>
    </w:p>
    <w:p w14:paraId="61847C45" w14:textId="57AC481F" w:rsidR="00A72B3E" w:rsidRDefault="00E858FC" w:rsidP="00766373">
      <w:pPr>
        <w:shd w:val="clear" w:color="auto" w:fill="FFFFFF" w:themeFill="background1"/>
        <w:spacing w:after="0" w:line="240" w:lineRule="auto"/>
        <w:ind w:firstLine="567"/>
        <w:jc w:val="both"/>
        <w:rPr>
          <w:rFonts w:ascii="Times New Roman" w:hAnsi="Times New Roman" w:cs="Times New Roman"/>
          <w:sz w:val="28"/>
          <w:szCs w:val="28"/>
          <w:lang w:val="uk-UA"/>
        </w:rPr>
      </w:pPr>
      <w:r w:rsidRPr="00E858FC">
        <w:rPr>
          <w:rFonts w:ascii="Times New Roman" w:hAnsi="Times New Roman" w:cs="Times New Roman"/>
          <w:sz w:val="28"/>
          <w:szCs w:val="28"/>
          <w:lang w:val="uk-UA"/>
        </w:rPr>
        <w:sym w:font="Symbol" w:char="F0B7"/>
      </w:r>
      <w:r w:rsidRPr="00E858FC">
        <w:rPr>
          <w:rFonts w:ascii="Times New Roman" w:hAnsi="Times New Roman" w:cs="Times New Roman"/>
          <w:sz w:val="28"/>
          <w:szCs w:val="28"/>
          <w:lang w:val="uk-UA"/>
        </w:rPr>
        <w:t xml:space="preserve"> </w:t>
      </w:r>
      <w:r w:rsidR="004F1E4D">
        <w:rPr>
          <w:rFonts w:ascii="Times New Roman" w:hAnsi="Times New Roman" w:cs="Times New Roman"/>
          <w:sz w:val="28"/>
          <w:szCs w:val="28"/>
          <w:lang w:val="uk-UA"/>
        </w:rPr>
        <w:t>Громадська</w:t>
      </w:r>
      <w:r w:rsidRPr="00E858FC">
        <w:rPr>
          <w:rFonts w:ascii="Times New Roman" w:hAnsi="Times New Roman" w:cs="Times New Roman"/>
          <w:sz w:val="28"/>
          <w:szCs w:val="28"/>
          <w:lang w:val="uk-UA"/>
        </w:rPr>
        <w:t xml:space="preserve">, </w:t>
      </w:r>
    </w:p>
    <w:p w14:paraId="4875A024" w14:textId="29090D32" w:rsidR="00A72B3E" w:rsidRDefault="00E858FC" w:rsidP="00766373">
      <w:pPr>
        <w:shd w:val="clear" w:color="auto" w:fill="FFFFFF" w:themeFill="background1"/>
        <w:spacing w:after="0" w:line="240" w:lineRule="auto"/>
        <w:ind w:firstLine="567"/>
        <w:jc w:val="both"/>
        <w:rPr>
          <w:rFonts w:ascii="Times New Roman" w:hAnsi="Times New Roman" w:cs="Times New Roman"/>
          <w:sz w:val="28"/>
          <w:szCs w:val="28"/>
          <w:lang w:val="uk-UA"/>
        </w:rPr>
      </w:pPr>
      <w:r w:rsidRPr="00E858FC">
        <w:rPr>
          <w:rFonts w:ascii="Times New Roman" w:hAnsi="Times New Roman" w:cs="Times New Roman"/>
          <w:sz w:val="28"/>
          <w:szCs w:val="28"/>
          <w:lang w:val="uk-UA"/>
        </w:rPr>
        <w:sym w:font="Symbol" w:char="F0B7"/>
      </w:r>
      <w:r w:rsidRPr="00E858FC">
        <w:rPr>
          <w:rFonts w:ascii="Times New Roman" w:hAnsi="Times New Roman" w:cs="Times New Roman"/>
          <w:sz w:val="28"/>
          <w:szCs w:val="28"/>
          <w:lang w:val="uk-UA"/>
        </w:rPr>
        <w:t xml:space="preserve"> </w:t>
      </w:r>
      <w:r w:rsidR="004F1E4D">
        <w:rPr>
          <w:rFonts w:ascii="Times New Roman" w:hAnsi="Times New Roman" w:cs="Times New Roman"/>
          <w:sz w:val="28"/>
          <w:szCs w:val="28"/>
          <w:lang w:val="uk-UA"/>
        </w:rPr>
        <w:t>Житлова</w:t>
      </w:r>
      <w:r w:rsidRPr="00E858FC">
        <w:rPr>
          <w:rFonts w:ascii="Times New Roman" w:hAnsi="Times New Roman" w:cs="Times New Roman"/>
          <w:sz w:val="28"/>
          <w:szCs w:val="28"/>
          <w:lang w:val="uk-UA"/>
        </w:rPr>
        <w:t xml:space="preserve">, </w:t>
      </w:r>
    </w:p>
    <w:p w14:paraId="44480EF8" w14:textId="33BB54AD" w:rsidR="00A72B3E" w:rsidRDefault="00E858FC" w:rsidP="00766373">
      <w:pPr>
        <w:shd w:val="clear" w:color="auto" w:fill="FFFFFF" w:themeFill="background1"/>
        <w:spacing w:after="0" w:line="240" w:lineRule="auto"/>
        <w:ind w:firstLine="567"/>
        <w:jc w:val="both"/>
        <w:rPr>
          <w:rFonts w:ascii="Times New Roman" w:hAnsi="Times New Roman" w:cs="Times New Roman"/>
          <w:sz w:val="28"/>
          <w:szCs w:val="28"/>
          <w:lang w:val="uk-UA"/>
        </w:rPr>
      </w:pPr>
      <w:r w:rsidRPr="00E858FC">
        <w:rPr>
          <w:rFonts w:ascii="Times New Roman" w:hAnsi="Times New Roman" w:cs="Times New Roman"/>
          <w:sz w:val="28"/>
          <w:szCs w:val="28"/>
          <w:lang w:val="uk-UA"/>
        </w:rPr>
        <w:sym w:font="Symbol" w:char="F0B7"/>
      </w:r>
      <w:r w:rsidRPr="00E858FC">
        <w:rPr>
          <w:rFonts w:ascii="Times New Roman" w:hAnsi="Times New Roman" w:cs="Times New Roman"/>
          <w:sz w:val="28"/>
          <w:szCs w:val="28"/>
          <w:lang w:val="uk-UA"/>
        </w:rPr>
        <w:t xml:space="preserve"> </w:t>
      </w:r>
      <w:r w:rsidR="004F1E4D">
        <w:rPr>
          <w:rFonts w:ascii="Times New Roman" w:hAnsi="Times New Roman" w:cs="Times New Roman"/>
          <w:sz w:val="28"/>
          <w:szCs w:val="28"/>
          <w:lang w:val="uk-UA"/>
        </w:rPr>
        <w:t>Рекреаційна</w:t>
      </w:r>
      <w:r w:rsidRPr="00E858FC">
        <w:rPr>
          <w:rFonts w:ascii="Times New Roman" w:hAnsi="Times New Roman" w:cs="Times New Roman"/>
          <w:sz w:val="28"/>
          <w:szCs w:val="28"/>
          <w:lang w:val="uk-UA"/>
        </w:rPr>
        <w:t xml:space="preserve">, </w:t>
      </w:r>
    </w:p>
    <w:p w14:paraId="2BB6607A" w14:textId="41875782" w:rsidR="00A72B3E" w:rsidRDefault="00E858FC" w:rsidP="00766373">
      <w:pPr>
        <w:shd w:val="clear" w:color="auto" w:fill="FFFFFF" w:themeFill="background1"/>
        <w:spacing w:after="0" w:line="240" w:lineRule="auto"/>
        <w:ind w:firstLine="567"/>
        <w:jc w:val="both"/>
        <w:rPr>
          <w:rFonts w:ascii="Times New Roman" w:hAnsi="Times New Roman" w:cs="Times New Roman"/>
          <w:sz w:val="28"/>
          <w:szCs w:val="28"/>
          <w:lang w:val="uk-UA"/>
        </w:rPr>
      </w:pPr>
      <w:r w:rsidRPr="00E858FC">
        <w:rPr>
          <w:rFonts w:ascii="Times New Roman" w:hAnsi="Times New Roman" w:cs="Times New Roman"/>
          <w:sz w:val="28"/>
          <w:szCs w:val="28"/>
          <w:lang w:val="uk-UA"/>
        </w:rPr>
        <w:sym w:font="Symbol" w:char="F0B7"/>
      </w:r>
      <w:r w:rsidRPr="00E858FC">
        <w:rPr>
          <w:rFonts w:ascii="Times New Roman" w:hAnsi="Times New Roman" w:cs="Times New Roman"/>
          <w:sz w:val="28"/>
          <w:szCs w:val="28"/>
          <w:lang w:val="uk-UA"/>
        </w:rPr>
        <w:t xml:space="preserve"> З</w:t>
      </w:r>
      <w:r w:rsidR="004F1E4D">
        <w:rPr>
          <w:rFonts w:ascii="Times New Roman" w:hAnsi="Times New Roman" w:cs="Times New Roman"/>
          <w:sz w:val="28"/>
          <w:szCs w:val="28"/>
          <w:lang w:val="uk-UA"/>
        </w:rPr>
        <w:t>она транспортної інфраструктури</w:t>
      </w:r>
      <w:r w:rsidRPr="00E858FC">
        <w:rPr>
          <w:rFonts w:ascii="Times New Roman" w:hAnsi="Times New Roman" w:cs="Times New Roman"/>
          <w:sz w:val="28"/>
          <w:szCs w:val="28"/>
          <w:lang w:val="uk-UA"/>
        </w:rPr>
        <w:t xml:space="preserve">, </w:t>
      </w:r>
    </w:p>
    <w:p w14:paraId="7475EBE2" w14:textId="77777777" w:rsidR="004F1E4D" w:rsidRDefault="00E858FC" w:rsidP="00766373">
      <w:pPr>
        <w:shd w:val="clear" w:color="auto" w:fill="FFFFFF" w:themeFill="background1"/>
        <w:spacing w:after="0" w:line="240" w:lineRule="auto"/>
        <w:ind w:firstLine="567"/>
        <w:jc w:val="both"/>
        <w:rPr>
          <w:rFonts w:ascii="Times New Roman" w:hAnsi="Times New Roman" w:cs="Times New Roman"/>
          <w:sz w:val="28"/>
          <w:szCs w:val="28"/>
          <w:lang w:val="uk-UA"/>
        </w:rPr>
      </w:pPr>
      <w:r w:rsidRPr="00E858FC">
        <w:rPr>
          <w:rFonts w:ascii="Times New Roman" w:hAnsi="Times New Roman" w:cs="Times New Roman"/>
          <w:sz w:val="28"/>
          <w:szCs w:val="28"/>
          <w:lang w:val="uk-UA"/>
        </w:rPr>
        <w:sym w:font="Symbol" w:char="F0B7"/>
      </w:r>
      <w:r w:rsidRPr="00E858FC">
        <w:rPr>
          <w:rFonts w:ascii="Times New Roman" w:hAnsi="Times New Roman" w:cs="Times New Roman"/>
          <w:sz w:val="28"/>
          <w:szCs w:val="28"/>
          <w:lang w:val="uk-UA"/>
        </w:rPr>
        <w:t xml:space="preserve"> </w:t>
      </w:r>
      <w:r w:rsidR="004F1E4D">
        <w:rPr>
          <w:rFonts w:ascii="Times New Roman" w:hAnsi="Times New Roman" w:cs="Times New Roman"/>
          <w:sz w:val="28"/>
          <w:szCs w:val="28"/>
          <w:lang w:val="uk-UA"/>
        </w:rPr>
        <w:t>Зона інженерної інфраструктури,</w:t>
      </w:r>
    </w:p>
    <w:p w14:paraId="5E7D67DA" w14:textId="479FF7B7" w:rsidR="004F1E4D" w:rsidRDefault="004F1E4D" w:rsidP="004F1E4D">
      <w:pPr>
        <w:shd w:val="clear" w:color="auto" w:fill="FFFFFF" w:themeFill="background1"/>
        <w:spacing w:after="0" w:line="240" w:lineRule="auto"/>
        <w:ind w:firstLine="567"/>
        <w:jc w:val="both"/>
        <w:rPr>
          <w:rFonts w:ascii="Times New Roman" w:hAnsi="Times New Roman" w:cs="Times New Roman"/>
          <w:sz w:val="28"/>
          <w:szCs w:val="28"/>
          <w:lang w:val="uk-UA"/>
        </w:rPr>
      </w:pPr>
      <w:r w:rsidRPr="00E858FC">
        <w:rPr>
          <w:rFonts w:ascii="Times New Roman" w:hAnsi="Times New Roman" w:cs="Times New Roman"/>
          <w:sz w:val="28"/>
          <w:szCs w:val="28"/>
          <w:lang w:val="uk-UA"/>
        </w:rPr>
        <w:sym w:font="Symbol" w:char="F0B7"/>
      </w:r>
      <w:r w:rsidRPr="00E858FC">
        <w:rPr>
          <w:rFonts w:ascii="Times New Roman" w:hAnsi="Times New Roman" w:cs="Times New Roman"/>
          <w:sz w:val="28"/>
          <w:szCs w:val="28"/>
          <w:lang w:val="uk-UA"/>
        </w:rPr>
        <w:t xml:space="preserve"> </w:t>
      </w:r>
      <w:r>
        <w:rPr>
          <w:rFonts w:ascii="Times New Roman" w:hAnsi="Times New Roman" w:cs="Times New Roman"/>
          <w:sz w:val="28"/>
          <w:szCs w:val="28"/>
          <w:lang w:val="uk-UA"/>
        </w:rPr>
        <w:t>Комунально-складська,</w:t>
      </w:r>
    </w:p>
    <w:p w14:paraId="128B3308" w14:textId="1D474147" w:rsidR="004F1E4D" w:rsidRDefault="004F1E4D" w:rsidP="004F1E4D">
      <w:pPr>
        <w:shd w:val="clear" w:color="auto" w:fill="FFFFFF" w:themeFill="background1"/>
        <w:spacing w:after="0" w:line="240" w:lineRule="auto"/>
        <w:ind w:firstLine="567"/>
        <w:jc w:val="both"/>
        <w:rPr>
          <w:rFonts w:ascii="Times New Roman" w:hAnsi="Times New Roman" w:cs="Times New Roman"/>
          <w:sz w:val="28"/>
          <w:szCs w:val="28"/>
          <w:lang w:val="uk-UA"/>
        </w:rPr>
      </w:pPr>
      <w:bookmarkStart w:id="11" w:name="_Hlk180146021"/>
      <w:r w:rsidRPr="00E858FC">
        <w:rPr>
          <w:rFonts w:ascii="Times New Roman" w:hAnsi="Times New Roman" w:cs="Times New Roman"/>
          <w:sz w:val="28"/>
          <w:szCs w:val="28"/>
          <w:lang w:val="uk-UA"/>
        </w:rPr>
        <w:sym w:font="Symbol" w:char="F0B7"/>
      </w:r>
      <w:r w:rsidRPr="00E858FC">
        <w:rPr>
          <w:rFonts w:ascii="Times New Roman" w:hAnsi="Times New Roman" w:cs="Times New Roman"/>
          <w:sz w:val="28"/>
          <w:szCs w:val="28"/>
          <w:lang w:val="uk-UA"/>
        </w:rPr>
        <w:t xml:space="preserve"> </w:t>
      </w:r>
      <w:r>
        <w:rPr>
          <w:rFonts w:ascii="Times New Roman" w:hAnsi="Times New Roman" w:cs="Times New Roman"/>
          <w:sz w:val="28"/>
          <w:szCs w:val="28"/>
          <w:lang w:val="uk-UA"/>
        </w:rPr>
        <w:t>Зона земель сільськогосподарського призначення,</w:t>
      </w:r>
    </w:p>
    <w:p w14:paraId="3636C352" w14:textId="6BAAE083" w:rsidR="004F1E4D" w:rsidRDefault="004F1E4D" w:rsidP="004F1E4D">
      <w:pPr>
        <w:shd w:val="clear" w:color="auto" w:fill="FFFFFF" w:themeFill="background1"/>
        <w:spacing w:after="0" w:line="240" w:lineRule="auto"/>
        <w:ind w:firstLine="567"/>
        <w:jc w:val="both"/>
        <w:rPr>
          <w:rFonts w:ascii="Times New Roman" w:hAnsi="Times New Roman" w:cs="Times New Roman"/>
          <w:sz w:val="28"/>
          <w:szCs w:val="28"/>
          <w:lang w:val="uk-UA"/>
        </w:rPr>
      </w:pPr>
      <w:bookmarkStart w:id="12" w:name="_Hlk180146211"/>
      <w:bookmarkEnd w:id="11"/>
      <w:r w:rsidRPr="00E858FC">
        <w:rPr>
          <w:rFonts w:ascii="Times New Roman" w:hAnsi="Times New Roman" w:cs="Times New Roman"/>
          <w:sz w:val="28"/>
          <w:szCs w:val="28"/>
          <w:lang w:val="uk-UA"/>
        </w:rPr>
        <w:sym w:font="Symbol" w:char="F0B7"/>
      </w:r>
      <w:r w:rsidRPr="00E858FC">
        <w:rPr>
          <w:rFonts w:ascii="Times New Roman" w:hAnsi="Times New Roman" w:cs="Times New Roman"/>
          <w:sz w:val="28"/>
          <w:szCs w:val="28"/>
          <w:lang w:val="uk-UA"/>
        </w:rPr>
        <w:t xml:space="preserve"> </w:t>
      </w:r>
      <w:r>
        <w:rPr>
          <w:rFonts w:ascii="Times New Roman" w:hAnsi="Times New Roman" w:cs="Times New Roman"/>
          <w:sz w:val="28"/>
          <w:szCs w:val="28"/>
          <w:lang w:val="uk-UA"/>
        </w:rPr>
        <w:t>Зона земель сільськогосподарських підприємств, установ і організацій,</w:t>
      </w:r>
    </w:p>
    <w:p w14:paraId="7B84970C" w14:textId="5A91A027" w:rsidR="004F1E4D" w:rsidRDefault="004F1E4D" w:rsidP="004F1E4D">
      <w:pPr>
        <w:shd w:val="clear" w:color="auto" w:fill="FFFFFF" w:themeFill="background1"/>
        <w:spacing w:after="0" w:line="240" w:lineRule="auto"/>
        <w:ind w:firstLine="567"/>
        <w:jc w:val="both"/>
        <w:rPr>
          <w:rFonts w:ascii="Times New Roman" w:hAnsi="Times New Roman" w:cs="Times New Roman"/>
          <w:sz w:val="28"/>
          <w:szCs w:val="28"/>
          <w:lang w:val="uk-UA"/>
        </w:rPr>
      </w:pPr>
      <w:bookmarkStart w:id="13" w:name="_Hlk180146245"/>
      <w:bookmarkEnd w:id="12"/>
      <w:r w:rsidRPr="00E858FC">
        <w:rPr>
          <w:rFonts w:ascii="Times New Roman" w:hAnsi="Times New Roman" w:cs="Times New Roman"/>
          <w:sz w:val="28"/>
          <w:szCs w:val="28"/>
          <w:lang w:val="uk-UA"/>
        </w:rPr>
        <w:sym w:font="Symbol" w:char="F0B7"/>
      </w:r>
      <w:r w:rsidRPr="00E858FC">
        <w:rPr>
          <w:rFonts w:ascii="Times New Roman" w:hAnsi="Times New Roman" w:cs="Times New Roman"/>
          <w:sz w:val="28"/>
          <w:szCs w:val="28"/>
          <w:lang w:val="uk-UA"/>
        </w:rPr>
        <w:t xml:space="preserve"> </w:t>
      </w:r>
      <w:r>
        <w:rPr>
          <w:rFonts w:ascii="Times New Roman" w:hAnsi="Times New Roman" w:cs="Times New Roman"/>
          <w:sz w:val="28"/>
          <w:szCs w:val="28"/>
          <w:lang w:val="uk-UA"/>
        </w:rPr>
        <w:t>Спеціальна зона,</w:t>
      </w:r>
    </w:p>
    <w:bookmarkEnd w:id="13"/>
    <w:p w14:paraId="131C619B" w14:textId="5E321BDA" w:rsidR="004F1E4D" w:rsidRDefault="004F1E4D" w:rsidP="004F1E4D">
      <w:pPr>
        <w:shd w:val="clear" w:color="auto" w:fill="FFFFFF" w:themeFill="background1"/>
        <w:spacing w:after="0" w:line="240" w:lineRule="auto"/>
        <w:ind w:firstLine="567"/>
        <w:jc w:val="both"/>
        <w:rPr>
          <w:rFonts w:ascii="Times New Roman" w:hAnsi="Times New Roman" w:cs="Times New Roman"/>
          <w:sz w:val="28"/>
          <w:szCs w:val="28"/>
          <w:lang w:val="uk-UA"/>
        </w:rPr>
      </w:pPr>
      <w:r w:rsidRPr="00E858FC">
        <w:rPr>
          <w:rFonts w:ascii="Times New Roman" w:hAnsi="Times New Roman" w:cs="Times New Roman"/>
          <w:sz w:val="28"/>
          <w:szCs w:val="28"/>
          <w:lang w:val="uk-UA"/>
        </w:rPr>
        <w:sym w:font="Symbol" w:char="F0B7"/>
      </w:r>
      <w:r w:rsidRPr="00E858FC">
        <w:rPr>
          <w:rFonts w:ascii="Times New Roman" w:hAnsi="Times New Roman" w:cs="Times New Roman"/>
          <w:sz w:val="28"/>
          <w:szCs w:val="28"/>
          <w:lang w:val="uk-UA"/>
        </w:rPr>
        <w:t xml:space="preserve"> </w:t>
      </w:r>
      <w:r>
        <w:rPr>
          <w:rFonts w:ascii="Times New Roman" w:hAnsi="Times New Roman" w:cs="Times New Roman"/>
          <w:sz w:val="28"/>
          <w:szCs w:val="28"/>
          <w:lang w:val="uk-UA"/>
        </w:rPr>
        <w:t>Виробнича зона,</w:t>
      </w:r>
    </w:p>
    <w:p w14:paraId="0C05F8A8" w14:textId="641EBF08" w:rsidR="004F1E4D" w:rsidRDefault="004F1E4D" w:rsidP="004F1E4D">
      <w:pPr>
        <w:shd w:val="clear" w:color="auto" w:fill="FFFFFF" w:themeFill="background1"/>
        <w:spacing w:after="0" w:line="240" w:lineRule="auto"/>
        <w:ind w:firstLine="567"/>
        <w:jc w:val="both"/>
        <w:rPr>
          <w:rFonts w:ascii="Times New Roman" w:hAnsi="Times New Roman" w:cs="Times New Roman"/>
          <w:sz w:val="28"/>
          <w:szCs w:val="28"/>
          <w:lang w:val="uk-UA"/>
        </w:rPr>
      </w:pPr>
      <w:r w:rsidRPr="00E858FC">
        <w:rPr>
          <w:rFonts w:ascii="Times New Roman" w:hAnsi="Times New Roman" w:cs="Times New Roman"/>
          <w:sz w:val="28"/>
          <w:szCs w:val="28"/>
          <w:lang w:val="uk-UA"/>
        </w:rPr>
        <w:sym w:font="Symbol" w:char="F0B7"/>
      </w:r>
      <w:r w:rsidRPr="00E858FC">
        <w:rPr>
          <w:rFonts w:ascii="Times New Roman" w:hAnsi="Times New Roman" w:cs="Times New Roman"/>
          <w:sz w:val="28"/>
          <w:szCs w:val="28"/>
          <w:lang w:val="uk-UA"/>
        </w:rPr>
        <w:t xml:space="preserve"> </w:t>
      </w:r>
      <w:r>
        <w:rPr>
          <w:rFonts w:ascii="Times New Roman" w:hAnsi="Times New Roman" w:cs="Times New Roman"/>
          <w:sz w:val="28"/>
          <w:szCs w:val="28"/>
          <w:lang w:val="uk-UA"/>
        </w:rPr>
        <w:t>Зона земель історико-культурного призначення.</w:t>
      </w:r>
    </w:p>
    <w:p w14:paraId="2ABC395D" w14:textId="5C20EC11" w:rsidR="00A72B3E" w:rsidRDefault="00A72B3E" w:rsidP="00766373">
      <w:pPr>
        <w:shd w:val="clear" w:color="auto" w:fill="FFFFFF" w:themeFill="background1"/>
        <w:spacing w:after="0" w:line="240" w:lineRule="auto"/>
        <w:ind w:firstLine="567"/>
        <w:jc w:val="both"/>
        <w:rPr>
          <w:rFonts w:ascii="Times New Roman" w:hAnsi="Times New Roman" w:cs="Times New Roman"/>
          <w:sz w:val="28"/>
          <w:szCs w:val="28"/>
          <w:lang w:val="uk-UA"/>
        </w:rPr>
      </w:pPr>
    </w:p>
    <w:p w14:paraId="1CF026B5" w14:textId="3602EE43" w:rsidR="00895813" w:rsidRPr="00E770A5" w:rsidRDefault="00166609" w:rsidP="005B3C1B">
      <w:pPr>
        <w:shd w:val="clear" w:color="auto" w:fill="FFFFFF" w:themeFill="background1"/>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Загальна площа населеного пункту </w:t>
      </w:r>
      <w:bookmarkStart w:id="14" w:name="_Hlk180399759"/>
      <w:r w:rsidRPr="00166609">
        <w:rPr>
          <w:rFonts w:ascii="Times New Roman" w:hAnsi="Times New Roman" w:cs="Times New Roman"/>
          <w:b/>
          <w:sz w:val="28"/>
          <w:szCs w:val="28"/>
          <w:lang w:val="uk-UA"/>
        </w:rPr>
        <w:t xml:space="preserve">села </w:t>
      </w:r>
      <w:r w:rsidR="00622456">
        <w:rPr>
          <w:rFonts w:ascii="Times New Roman" w:hAnsi="Times New Roman" w:cs="Times New Roman"/>
          <w:b/>
          <w:sz w:val="28"/>
          <w:szCs w:val="28"/>
          <w:lang w:val="uk-UA"/>
        </w:rPr>
        <w:t>Курісове</w:t>
      </w:r>
      <w:r w:rsidRPr="00166609">
        <w:rPr>
          <w:rFonts w:ascii="Times New Roman" w:hAnsi="Times New Roman" w:cs="Times New Roman"/>
          <w:b/>
          <w:sz w:val="28"/>
          <w:szCs w:val="28"/>
          <w:lang w:val="uk-UA"/>
        </w:rPr>
        <w:t xml:space="preserve"> </w:t>
      </w:r>
      <w:r w:rsidR="00622456">
        <w:rPr>
          <w:rFonts w:ascii="Times New Roman" w:hAnsi="Times New Roman" w:cs="Times New Roman"/>
          <w:b/>
          <w:sz w:val="28"/>
          <w:szCs w:val="28"/>
          <w:lang w:val="uk-UA"/>
        </w:rPr>
        <w:t>Березівського</w:t>
      </w:r>
      <w:r w:rsidRPr="00166609">
        <w:rPr>
          <w:rFonts w:ascii="Times New Roman" w:hAnsi="Times New Roman" w:cs="Times New Roman"/>
          <w:b/>
          <w:sz w:val="28"/>
          <w:szCs w:val="28"/>
          <w:lang w:val="uk-UA"/>
        </w:rPr>
        <w:t xml:space="preserve"> району </w:t>
      </w:r>
      <w:r w:rsidR="00622456">
        <w:rPr>
          <w:rFonts w:ascii="Times New Roman" w:hAnsi="Times New Roman" w:cs="Times New Roman"/>
          <w:b/>
          <w:sz w:val="28"/>
          <w:szCs w:val="28"/>
          <w:lang w:val="uk-UA"/>
        </w:rPr>
        <w:t>Одеської</w:t>
      </w:r>
      <w:r w:rsidRPr="00166609">
        <w:rPr>
          <w:rFonts w:ascii="Times New Roman" w:hAnsi="Times New Roman" w:cs="Times New Roman"/>
          <w:b/>
          <w:sz w:val="28"/>
          <w:szCs w:val="28"/>
          <w:lang w:val="uk-UA"/>
        </w:rPr>
        <w:t xml:space="preserve"> області</w:t>
      </w:r>
      <w:r>
        <w:rPr>
          <w:rFonts w:ascii="Times New Roman" w:hAnsi="Times New Roman" w:cs="Times New Roman"/>
          <w:b/>
          <w:sz w:val="28"/>
          <w:szCs w:val="28"/>
          <w:lang w:val="uk-UA"/>
        </w:rPr>
        <w:t xml:space="preserve"> </w:t>
      </w:r>
      <w:bookmarkEnd w:id="14"/>
      <w:r>
        <w:rPr>
          <w:rFonts w:ascii="Times New Roman" w:hAnsi="Times New Roman" w:cs="Times New Roman"/>
          <w:b/>
          <w:sz w:val="28"/>
          <w:szCs w:val="28"/>
          <w:lang w:val="uk-UA"/>
        </w:rPr>
        <w:t xml:space="preserve">– </w:t>
      </w:r>
      <w:r w:rsidR="00622456" w:rsidRPr="00E770A5">
        <w:rPr>
          <w:rFonts w:ascii="Times New Roman" w:hAnsi="Times New Roman" w:cs="Times New Roman"/>
          <w:b/>
          <w:sz w:val="28"/>
          <w:szCs w:val="28"/>
          <w:lang w:val="uk-UA"/>
        </w:rPr>
        <w:t>270,</w:t>
      </w:r>
      <w:r w:rsidR="008A59A5" w:rsidRPr="00E770A5">
        <w:rPr>
          <w:rFonts w:ascii="Times New Roman" w:hAnsi="Times New Roman" w:cs="Times New Roman"/>
          <w:b/>
          <w:sz w:val="28"/>
          <w:szCs w:val="28"/>
          <w:lang w:val="uk-UA"/>
        </w:rPr>
        <w:t>00</w:t>
      </w:r>
      <w:r w:rsidR="009A48B5" w:rsidRPr="00E770A5">
        <w:rPr>
          <w:rFonts w:ascii="Times New Roman" w:hAnsi="Times New Roman" w:cs="Times New Roman"/>
          <w:b/>
          <w:sz w:val="28"/>
          <w:szCs w:val="28"/>
          <w:lang w:val="uk-UA"/>
        </w:rPr>
        <w:t xml:space="preserve"> </w:t>
      </w:r>
      <w:r w:rsidRPr="00E770A5">
        <w:rPr>
          <w:rFonts w:ascii="Times New Roman" w:hAnsi="Times New Roman" w:cs="Times New Roman"/>
          <w:b/>
          <w:sz w:val="28"/>
          <w:szCs w:val="28"/>
          <w:lang w:val="uk-UA"/>
        </w:rPr>
        <w:t>га.</w:t>
      </w:r>
    </w:p>
    <w:p w14:paraId="4337FC66" w14:textId="55DAB21D" w:rsidR="006D6A49" w:rsidRPr="00E770A5" w:rsidRDefault="006D6A49" w:rsidP="005B3C1B">
      <w:pPr>
        <w:shd w:val="clear" w:color="auto" w:fill="FFFFFF" w:themeFill="background1"/>
        <w:spacing w:after="0" w:line="240" w:lineRule="auto"/>
        <w:ind w:firstLine="567"/>
        <w:jc w:val="both"/>
        <w:rPr>
          <w:rFonts w:ascii="Times New Roman" w:hAnsi="Times New Roman" w:cs="Times New Roman"/>
          <w:b/>
          <w:sz w:val="28"/>
          <w:szCs w:val="28"/>
          <w:lang w:val="uk-UA"/>
        </w:rPr>
      </w:pPr>
    </w:p>
    <w:p w14:paraId="41EFF34D" w14:textId="77238F6E" w:rsidR="006D6A49" w:rsidRPr="00E770A5" w:rsidRDefault="006D6A49" w:rsidP="005B3C1B">
      <w:pPr>
        <w:shd w:val="clear" w:color="auto" w:fill="FFFFFF" w:themeFill="background1"/>
        <w:spacing w:after="0" w:line="240" w:lineRule="auto"/>
        <w:ind w:firstLine="567"/>
        <w:jc w:val="both"/>
        <w:rPr>
          <w:rFonts w:ascii="Times New Roman" w:hAnsi="Times New Roman" w:cs="Times New Roman"/>
          <w:bCs/>
          <w:sz w:val="28"/>
          <w:szCs w:val="28"/>
          <w:lang w:val="uk-UA"/>
        </w:rPr>
      </w:pPr>
      <w:r w:rsidRPr="00E770A5">
        <w:rPr>
          <w:rFonts w:ascii="Times New Roman" w:hAnsi="Times New Roman" w:cs="Times New Roman"/>
          <w:bCs/>
          <w:sz w:val="28"/>
          <w:szCs w:val="28"/>
          <w:lang w:val="uk-UA"/>
        </w:rPr>
        <w:t xml:space="preserve">Село Курісове не характеризується наявністю великих промислових підприємств, а лише наявністю невеликих сільсько-господарських підприємств та господарських дворів. За межами населеного пункту з заходу розташований комплекс будівель та споруд недіючого фермерського господарства. Частково будівлі та споруди передані до приватних інвесторів </w:t>
      </w:r>
      <w:r w:rsidRPr="00E770A5">
        <w:rPr>
          <w:rFonts w:ascii="Times New Roman" w:hAnsi="Times New Roman" w:cs="Times New Roman"/>
          <w:bCs/>
          <w:sz w:val="28"/>
          <w:szCs w:val="28"/>
          <w:lang w:val="uk-UA"/>
        </w:rPr>
        <w:lastRenderedPageBreak/>
        <w:t>та експлуатуються за призначенням, як малі сільськогосподарські підприємства (підприємство з переробки та зберігання продукції).</w:t>
      </w:r>
    </w:p>
    <w:p w14:paraId="4E483646" w14:textId="08EE6952" w:rsidR="006D6A49" w:rsidRPr="00E770A5" w:rsidRDefault="00156688" w:rsidP="005B3C1B">
      <w:pPr>
        <w:shd w:val="clear" w:color="auto" w:fill="FFFFFF" w:themeFill="background1"/>
        <w:spacing w:after="0" w:line="240" w:lineRule="auto"/>
        <w:ind w:firstLine="567"/>
        <w:jc w:val="both"/>
        <w:rPr>
          <w:rFonts w:ascii="Times New Roman" w:hAnsi="Times New Roman" w:cs="Times New Roman"/>
          <w:b/>
          <w:sz w:val="28"/>
          <w:szCs w:val="28"/>
          <w:lang w:val="uk-UA"/>
        </w:rPr>
      </w:pPr>
      <w:r w:rsidRPr="00E770A5">
        <w:rPr>
          <w:rFonts w:ascii="Times New Roman" w:hAnsi="Times New Roman" w:cs="Times New Roman"/>
          <w:bCs/>
          <w:sz w:val="28"/>
          <w:szCs w:val="28"/>
          <w:lang w:val="uk-UA"/>
        </w:rPr>
        <w:t xml:space="preserve">В межах території населеного пункту Курісове в наявності амбулаторія, дитячий садок, </w:t>
      </w:r>
      <w:r w:rsidR="00902AAE" w:rsidRPr="00E770A5">
        <w:rPr>
          <w:rFonts w:ascii="Times New Roman" w:hAnsi="Times New Roman" w:cs="Times New Roman"/>
          <w:bCs/>
          <w:sz w:val="28"/>
          <w:szCs w:val="28"/>
          <w:lang w:val="uk-UA"/>
        </w:rPr>
        <w:t>заклад загальної середньої освіти</w:t>
      </w:r>
      <w:r w:rsidRPr="00E770A5">
        <w:rPr>
          <w:rFonts w:ascii="Times New Roman" w:hAnsi="Times New Roman" w:cs="Times New Roman"/>
          <w:bCs/>
          <w:sz w:val="28"/>
          <w:szCs w:val="28"/>
          <w:lang w:val="uk-UA"/>
        </w:rPr>
        <w:t>, магазин</w:t>
      </w:r>
      <w:r w:rsidR="00006A73" w:rsidRPr="00E770A5">
        <w:rPr>
          <w:rFonts w:ascii="Times New Roman" w:hAnsi="Times New Roman" w:cs="Times New Roman"/>
          <w:bCs/>
          <w:sz w:val="28"/>
          <w:szCs w:val="28"/>
          <w:lang w:val="uk-UA"/>
        </w:rPr>
        <w:t>и</w:t>
      </w:r>
      <w:r w:rsidRPr="00E770A5">
        <w:rPr>
          <w:rFonts w:ascii="Times New Roman" w:hAnsi="Times New Roman" w:cs="Times New Roman"/>
          <w:bCs/>
          <w:sz w:val="28"/>
          <w:szCs w:val="28"/>
          <w:lang w:val="uk-UA"/>
        </w:rPr>
        <w:t xml:space="preserve"> продовольчих та непродовольчих товарів, адміністративна будівля сільської ради, бібліотека, відділення зв’</w:t>
      </w:r>
      <w:r w:rsidR="00006A73" w:rsidRPr="00E770A5">
        <w:rPr>
          <w:rFonts w:ascii="Times New Roman" w:hAnsi="Times New Roman" w:cs="Times New Roman"/>
          <w:bCs/>
          <w:sz w:val="28"/>
          <w:szCs w:val="28"/>
          <w:lang w:val="uk-UA"/>
        </w:rPr>
        <w:t xml:space="preserve">язку, будинок культури, </w:t>
      </w:r>
      <w:r w:rsidRPr="00E770A5">
        <w:rPr>
          <w:rFonts w:ascii="Times New Roman" w:hAnsi="Times New Roman" w:cs="Times New Roman"/>
          <w:bCs/>
          <w:sz w:val="28"/>
          <w:szCs w:val="28"/>
          <w:lang w:val="uk-UA"/>
        </w:rPr>
        <w:t>культова споруда і інш.</w:t>
      </w:r>
    </w:p>
    <w:p w14:paraId="09B87FAC" w14:textId="77777777" w:rsidR="006D6A49" w:rsidRPr="006D6A49" w:rsidRDefault="006D6A49" w:rsidP="006D6A49">
      <w:pPr>
        <w:pStyle w:val="12"/>
        <w:ind w:firstLine="567"/>
        <w:jc w:val="both"/>
        <w:rPr>
          <w:lang w:val="uk-UA"/>
        </w:rPr>
      </w:pPr>
      <w:r w:rsidRPr="006D6A49">
        <w:rPr>
          <w:lang w:val="uk-UA" w:eastAsia="ru-RU" w:bidi="ru-RU"/>
        </w:rPr>
        <w:t xml:space="preserve">Надання </w:t>
      </w:r>
      <w:r w:rsidRPr="006D6A49">
        <w:rPr>
          <w:lang w:val="uk-UA"/>
        </w:rPr>
        <w:t xml:space="preserve">будівельних паспортів </w:t>
      </w:r>
      <w:r w:rsidRPr="006D6A49">
        <w:rPr>
          <w:lang w:val="uk-UA" w:eastAsia="ru-RU" w:bidi="ru-RU"/>
        </w:rPr>
        <w:t xml:space="preserve">та </w:t>
      </w:r>
      <w:r w:rsidRPr="006D6A49">
        <w:rPr>
          <w:lang w:val="uk-UA"/>
        </w:rPr>
        <w:t xml:space="preserve">містобудівних </w:t>
      </w:r>
      <w:r w:rsidRPr="006D6A49">
        <w:rPr>
          <w:lang w:val="uk-UA" w:eastAsia="ru-RU" w:bidi="ru-RU"/>
        </w:rPr>
        <w:t xml:space="preserve">умов та обмежень для проектування </w:t>
      </w:r>
      <w:r w:rsidRPr="006D6A49">
        <w:rPr>
          <w:lang w:val="uk-UA"/>
        </w:rPr>
        <w:t xml:space="preserve">об’єктів будівництва здійснюється </w:t>
      </w:r>
      <w:r w:rsidRPr="006D6A49">
        <w:rPr>
          <w:lang w:val="uk-UA" w:eastAsia="ru-RU" w:bidi="ru-RU"/>
        </w:rPr>
        <w:t xml:space="preserve">суворо у </w:t>
      </w:r>
      <w:r w:rsidRPr="006D6A49">
        <w:rPr>
          <w:lang w:val="uk-UA"/>
        </w:rPr>
        <w:t xml:space="preserve">відповідності </w:t>
      </w:r>
      <w:r w:rsidRPr="006D6A49">
        <w:rPr>
          <w:lang w:val="uk-UA" w:eastAsia="ru-RU" w:bidi="ru-RU"/>
        </w:rPr>
        <w:t xml:space="preserve">до </w:t>
      </w:r>
      <w:r w:rsidRPr="006D6A49">
        <w:rPr>
          <w:lang w:val="uk-UA"/>
        </w:rPr>
        <w:t xml:space="preserve">діючих будівельних </w:t>
      </w:r>
      <w:r w:rsidRPr="006D6A49">
        <w:rPr>
          <w:lang w:val="uk-UA" w:eastAsia="ru-RU" w:bidi="ru-RU"/>
        </w:rPr>
        <w:t xml:space="preserve">норм та правил з врахуванням положень </w:t>
      </w:r>
      <w:r w:rsidRPr="006D6A49">
        <w:rPr>
          <w:lang w:val="uk-UA"/>
        </w:rPr>
        <w:t xml:space="preserve">містобудівної </w:t>
      </w:r>
      <w:r w:rsidRPr="006D6A49">
        <w:rPr>
          <w:lang w:val="uk-UA" w:eastAsia="ru-RU" w:bidi="ru-RU"/>
        </w:rPr>
        <w:t xml:space="preserve">та </w:t>
      </w:r>
      <w:r w:rsidRPr="006D6A49">
        <w:rPr>
          <w:lang w:val="uk-UA"/>
        </w:rPr>
        <w:t xml:space="preserve">землевпорядної документації </w:t>
      </w:r>
      <w:r w:rsidRPr="006D6A49">
        <w:rPr>
          <w:lang w:val="uk-UA" w:eastAsia="ru-RU" w:bidi="ru-RU"/>
        </w:rPr>
        <w:t xml:space="preserve">населених </w:t>
      </w:r>
      <w:r w:rsidRPr="006D6A49">
        <w:rPr>
          <w:lang w:val="uk-UA"/>
        </w:rPr>
        <w:t>пунктів.</w:t>
      </w:r>
    </w:p>
    <w:p w14:paraId="0606A7C1" w14:textId="77777777" w:rsidR="006D6A49" w:rsidRPr="00E770A5" w:rsidRDefault="006D6A49" w:rsidP="006D6A49">
      <w:pPr>
        <w:pStyle w:val="12"/>
        <w:spacing w:after="320"/>
        <w:ind w:firstLine="567"/>
        <w:jc w:val="both"/>
      </w:pPr>
      <w:r w:rsidRPr="00E770A5">
        <w:rPr>
          <w:lang w:eastAsia="ru-RU" w:bidi="ru-RU"/>
        </w:rPr>
        <w:t xml:space="preserve">Разом з тим мають </w:t>
      </w:r>
      <w:r w:rsidRPr="00E770A5">
        <w:t xml:space="preserve">місце </w:t>
      </w:r>
      <w:r w:rsidRPr="00E770A5">
        <w:rPr>
          <w:lang w:eastAsia="ru-RU" w:bidi="ru-RU"/>
        </w:rPr>
        <w:t xml:space="preserve">випадки фактичного використання земельних </w:t>
      </w:r>
      <w:r w:rsidRPr="00E770A5">
        <w:t xml:space="preserve">ділянок, </w:t>
      </w:r>
      <w:r w:rsidRPr="00E770A5">
        <w:rPr>
          <w:lang w:eastAsia="ru-RU" w:bidi="ru-RU"/>
        </w:rPr>
        <w:t xml:space="preserve">зокрема забудови земельних </w:t>
      </w:r>
      <w:r w:rsidRPr="00E770A5">
        <w:t xml:space="preserve">ділянок </w:t>
      </w:r>
      <w:r w:rsidRPr="00E770A5">
        <w:rPr>
          <w:lang w:eastAsia="ru-RU" w:bidi="ru-RU"/>
        </w:rPr>
        <w:t xml:space="preserve">без </w:t>
      </w:r>
      <w:r w:rsidRPr="00E770A5">
        <w:t xml:space="preserve">документів дозвільного </w:t>
      </w:r>
      <w:r w:rsidRPr="00E770A5">
        <w:rPr>
          <w:lang w:eastAsia="ru-RU" w:bidi="ru-RU"/>
        </w:rPr>
        <w:t xml:space="preserve">характеру та не за </w:t>
      </w:r>
      <w:r w:rsidRPr="00E770A5">
        <w:t xml:space="preserve">цільовим </w:t>
      </w:r>
      <w:r w:rsidRPr="00E770A5">
        <w:rPr>
          <w:lang w:eastAsia="ru-RU" w:bidi="ru-RU"/>
        </w:rPr>
        <w:t xml:space="preserve">та </w:t>
      </w:r>
      <w:r w:rsidRPr="00E770A5">
        <w:t xml:space="preserve">функціональним </w:t>
      </w:r>
      <w:r w:rsidRPr="00E770A5">
        <w:rPr>
          <w:lang w:eastAsia="ru-RU" w:bidi="ru-RU"/>
        </w:rPr>
        <w:t xml:space="preserve">призначенням </w:t>
      </w:r>
      <w:r w:rsidRPr="00E770A5">
        <w:t>території.</w:t>
      </w:r>
    </w:p>
    <w:p w14:paraId="7F5D98D1" w14:textId="55FAFE4E" w:rsidR="006128DD" w:rsidRDefault="006128DD" w:rsidP="00766373">
      <w:pPr>
        <w:shd w:val="clear" w:color="auto" w:fill="FFFFFF" w:themeFill="background1"/>
        <w:spacing w:after="0" w:line="240" w:lineRule="auto"/>
        <w:ind w:firstLine="567"/>
        <w:jc w:val="both"/>
        <w:rPr>
          <w:rFonts w:ascii="Times New Roman" w:hAnsi="Times New Roman" w:cs="Times New Roman"/>
          <w:b/>
          <w:sz w:val="28"/>
          <w:szCs w:val="28"/>
          <w:lang w:val="uk-UA"/>
        </w:rPr>
      </w:pPr>
    </w:p>
    <w:p w14:paraId="18FAD712" w14:textId="4324740C" w:rsidR="002E7294" w:rsidRPr="00AA541B" w:rsidRDefault="002E7294" w:rsidP="00A45BAE">
      <w:pPr>
        <w:shd w:val="clear" w:color="auto" w:fill="E2EFD9" w:themeFill="accent6" w:themeFillTint="33"/>
        <w:spacing w:after="0" w:line="240" w:lineRule="auto"/>
        <w:ind w:firstLine="567"/>
        <w:jc w:val="center"/>
        <w:rPr>
          <w:rFonts w:ascii="Times New Roman" w:hAnsi="Times New Roman" w:cs="Times New Roman"/>
          <w:b/>
          <w:sz w:val="28"/>
          <w:szCs w:val="28"/>
          <w:lang w:val="uk-UA"/>
        </w:rPr>
      </w:pPr>
      <w:r w:rsidRPr="00AA541B">
        <w:rPr>
          <w:rFonts w:ascii="Times New Roman" w:hAnsi="Times New Roman" w:cs="Times New Roman"/>
          <w:b/>
          <w:sz w:val="28"/>
          <w:szCs w:val="28"/>
          <w:lang w:val="uk-UA"/>
        </w:rPr>
        <w:t>РОЗДІЛ 4. МОНІТОРИНГ ЗАБУДОВИ</w:t>
      </w:r>
    </w:p>
    <w:p w14:paraId="6884D07D" w14:textId="3FD057A1" w:rsidR="00A45BAE" w:rsidRDefault="00A45BAE" w:rsidP="00A45BAE">
      <w:pPr>
        <w:shd w:val="clear" w:color="auto" w:fill="FFFFFF" w:themeFill="background1"/>
        <w:spacing w:after="0" w:line="240" w:lineRule="auto"/>
        <w:ind w:firstLine="567"/>
        <w:jc w:val="center"/>
        <w:rPr>
          <w:rFonts w:ascii="Times New Roman" w:hAnsi="Times New Roman" w:cs="Times New Roman"/>
          <w:b/>
          <w:sz w:val="28"/>
          <w:szCs w:val="28"/>
          <w:lang w:val="uk-UA"/>
        </w:rPr>
      </w:pPr>
    </w:p>
    <w:p w14:paraId="331E7562" w14:textId="7EC4E057" w:rsidR="005021A3" w:rsidRPr="00314A0F" w:rsidRDefault="00156688" w:rsidP="00053DD4">
      <w:pPr>
        <w:pStyle w:val="12"/>
        <w:ind w:firstLine="567"/>
        <w:jc w:val="both"/>
        <w:rPr>
          <w:lang w:val="uk-UA" w:eastAsia="ru-RU" w:bidi="ru-RU"/>
        </w:rPr>
      </w:pPr>
      <w:r w:rsidRPr="00053DD4">
        <w:rPr>
          <w:lang w:val="uk-UA"/>
        </w:rPr>
        <w:t xml:space="preserve">Будівельні </w:t>
      </w:r>
      <w:r w:rsidRPr="00053DD4">
        <w:rPr>
          <w:lang w:val="uk-UA" w:eastAsia="ru-RU" w:bidi="ru-RU"/>
        </w:rPr>
        <w:t xml:space="preserve">паспорти забудови </w:t>
      </w:r>
      <w:r w:rsidRPr="00053DD4">
        <w:rPr>
          <w:lang w:val="uk-UA"/>
        </w:rPr>
        <w:t>земельної ділянки</w:t>
      </w:r>
      <w:r w:rsidRPr="00053DD4">
        <w:rPr>
          <w:lang w:val="uk-UA" w:eastAsia="ru-RU" w:bidi="ru-RU"/>
        </w:rPr>
        <w:t xml:space="preserve">, </w:t>
      </w:r>
      <w:r w:rsidRPr="00053DD4">
        <w:rPr>
          <w:lang w:val="uk-UA"/>
        </w:rPr>
        <w:t xml:space="preserve">містобудівні </w:t>
      </w:r>
      <w:r w:rsidRPr="00053DD4">
        <w:rPr>
          <w:lang w:val="uk-UA" w:eastAsia="ru-RU" w:bidi="ru-RU"/>
        </w:rPr>
        <w:t xml:space="preserve">умови та обмеження для проектування </w:t>
      </w:r>
      <w:r w:rsidRPr="00053DD4">
        <w:rPr>
          <w:lang w:val="uk-UA"/>
        </w:rPr>
        <w:t>об’єктів будівництва</w:t>
      </w:r>
      <w:r w:rsidRPr="00053DD4">
        <w:rPr>
          <w:lang w:val="uk-UA" w:eastAsia="ru-RU" w:bidi="ru-RU"/>
        </w:rPr>
        <w:t xml:space="preserve">, </w:t>
      </w:r>
      <w:r w:rsidRPr="00053DD4">
        <w:rPr>
          <w:lang w:val="uk-UA"/>
        </w:rPr>
        <w:t xml:space="preserve">які оформлені відділом </w:t>
      </w:r>
      <w:bookmarkStart w:id="15" w:name="_Hlk180149048"/>
      <w:r w:rsidR="00245D90" w:rsidRPr="00053DD4">
        <w:rPr>
          <w:lang w:val="uk-UA"/>
        </w:rPr>
        <w:t xml:space="preserve">управління комунальним майном та земельних ресурсів Курісовської </w:t>
      </w:r>
      <w:r w:rsidRPr="00053DD4">
        <w:rPr>
          <w:lang w:val="uk-UA"/>
        </w:rPr>
        <w:t xml:space="preserve"> сільської ради </w:t>
      </w:r>
      <w:r w:rsidR="00245D90" w:rsidRPr="00053DD4">
        <w:rPr>
          <w:lang w:val="uk-UA"/>
        </w:rPr>
        <w:t>Березівського</w:t>
      </w:r>
      <w:r w:rsidRPr="00053DD4">
        <w:rPr>
          <w:lang w:val="uk-UA"/>
        </w:rPr>
        <w:t xml:space="preserve"> району Одеської області</w:t>
      </w:r>
      <w:bookmarkEnd w:id="15"/>
      <w:r w:rsidRPr="00053DD4">
        <w:rPr>
          <w:lang w:val="uk-UA"/>
        </w:rPr>
        <w:t xml:space="preserve"> (далі - Відділ) в період з </w:t>
      </w:r>
      <w:r w:rsidR="00245D90" w:rsidRPr="00053DD4">
        <w:rPr>
          <w:lang w:val="uk-UA"/>
        </w:rPr>
        <w:t>21</w:t>
      </w:r>
      <w:r w:rsidRPr="00053DD4">
        <w:rPr>
          <w:lang w:val="uk-UA"/>
        </w:rPr>
        <w:t>.12.2020 по 2</w:t>
      </w:r>
      <w:r w:rsidR="00245D90" w:rsidRPr="00053DD4">
        <w:rPr>
          <w:lang w:val="uk-UA"/>
        </w:rPr>
        <w:t>1</w:t>
      </w:r>
      <w:r w:rsidRPr="00053DD4">
        <w:rPr>
          <w:lang w:val="uk-UA"/>
        </w:rPr>
        <w:t>.</w:t>
      </w:r>
      <w:r w:rsidR="00245D90" w:rsidRPr="00053DD4">
        <w:rPr>
          <w:lang w:val="uk-UA"/>
        </w:rPr>
        <w:t>10</w:t>
      </w:r>
      <w:r w:rsidRPr="00053DD4">
        <w:rPr>
          <w:lang w:val="uk-UA"/>
        </w:rPr>
        <w:t xml:space="preserve">.2024 </w:t>
      </w:r>
      <w:r w:rsidR="00053DD4" w:rsidRPr="00053DD4">
        <w:rPr>
          <w:lang w:val="uk-UA"/>
        </w:rPr>
        <w:t xml:space="preserve">не надавалися.  </w:t>
      </w:r>
    </w:p>
    <w:p w14:paraId="51EB34F5" w14:textId="77777777" w:rsidR="00767519" w:rsidRDefault="00767519" w:rsidP="00AE552E">
      <w:pPr>
        <w:shd w:val="clear" w:color="auto" w:fill="FFFFFF" w:themeFill="background1"/>
        <w:spacing w:after="0" w:line="240" w:lineRule="auto"/>
        <w:jc w:val="both"/>
        <w:rPr>
          <w:rFonts w:ascii="Times New Roman" w:hAnsi="Times New Roman" w:cs="Times New Roman"/>
          <w:sz w:val="28"/>
          <w:szCs w:val="28"/>
          <w:lang w:val="uk-UA"/>
        </w:rPr>
      </w:pPr>
    </w:p>
    <w:p w14:paraId="74CFA899" w14:textId="1CBB134E" w:rsidR="0089772F" w:rsidRPr="00F74497" w:rsidRDefault="0089772F" w:rsidP="00F74497">
      <w:pPr>
        <w:shd w:val="clear" w:color="auto" w:fill="E2EFD9" w:themeFill="accent6" w:themeFillTint="33"/>
        <w:spacing w:after="0" w:line="240" w:lineRule="auto"/>
        <w:ind w:firstLine="567"/>
        <w:jc w:val="both"/>
        <w:rPr>
          <w:rFonts w:ascii="Times New Roman" w:hAnsi="Times New Roman" w:cs="Times New Roman"/>
          <w:b/>
          <w:sz w:val="28"/>
          <w:szCs w:val="28"/>
        </w:rPr>
      </w:pPr>
      <w:r w:rsidRPr="00F74497">
        <w:rPr>
          <w:rFonts w:ascii="Times New Roman" w:hAnsi="Times New Roman" w:cs="Times New Roman"/>
          <w:b/>
          <w:sz w:val="28"/>
          <w:szCs w:val="28"/>
        </w:rPr>
        <w:t>РОЗДІЛ 5. МОНІТОРИНГ ДЕМОГРАФІЧНОЇ СИТУАЦІЇ ТА РОЗСЕЛЕННЯ</w:t>
      </w:r>
    </w:p>
    <w:p w14:paraId="4FE06A22" w14:textId="728E4A62" w:rsidR="0089772F" w:rsidRDefault="001B6B07" w:rsidP="00A45BAE">
      <w:pPr>
        <w:shd w:val="clear" w:color="auto" w:fill="FFFFFF" w:themeFill="background1"/>
        <w:spacing w:after="0" w:line="240" w:lineRule="auto"/>
        <w:ind w:firstLine="567"/>
        <w:jc w:val="both"/>
        <w:rPr>
          <w:rFonts w:ascii="Times New Roman" w:hAnsi="Times New Roman" w:cs="Times New Roman"/>
          <w:sz w:val="28"/>
          <w:szCs w:val="28"/>
          <w:lang w:val="uk-UA"/>
        </w:rPr>
      </w:pPr>
      <w:r w:rsidRPr="00E770A5">
        <w:rPr>
          <w:rFonts w:ascii="Times New Roman" w:hAnsi="Times New Roman" w:cs="Times New Roman"/>
          <w:sz w:val="28"/>
          <w:szCs w:val="28"/>
          <w:lang w:val="uk-UA"/>
        </w:rPr>
        <w:t xml:space="preserve">Чисельність населення </w:t>
      </w:r>
      <w:r w:rsidR="00814D40" w:rsidRPr="00E770A5">
        <w:rPr>
          <w:rFonts w:ascii="Times New Roman" w:hAnsi="Times New Roman" w:cs="Times New Roman"/>
          <w:sz w:val="28"/>
          <w:szCs w:val="28"/>
          <w:lang w:val="uk-UA"/>
        </w:rPr>
        <w:t xml:space="preserve">села Курісове Березівського району Одеської області </w:t>
      </w:r>
      <w:r w:rsidRPr="00E770A5">
        <w:rPr>
          <w:rFonts w:ascii="Times New Roman" w:hAnsi="Times New Roman" w:cs="Times New Roman"/>
          <w:sz w:val="28"/>
          <w:szCs w:val="28"/>
          <w:lang w:val="uk-UA"/>
        </w:rPr>
        <w:t>на 01.01.202</w:t>
      </w:r>
      <w:r w:rsidR="00814D40" w:rsidRPr="00E770A5">
        <w:rPr>
          <w:rFonts w:ascii="Times New Roman" w:hAnsi="Times New Roman" w:cs="Times New Roman"/>
          <w:sz w:val="28"/>
          <w:szCs w:val="28"/>
          <w:lang w:val="uk-UA"/>
        </w:rPr>
        <w:t>4</w:t>
      </w:r>
      <w:r w:rsidRPr="00E770A5">
        <w:rPr>
          <w:rFonts w:ascii="Times New Roman" w:hAnsi="Times New Roman" w:cs="Times New Roman"/>
          <w:sz w:val="28"/>
          <w:szCs w:val="28"/>
          <w:lang w:val="uk-UA"/>
        </w:rPr>
        <w:t xml:space="preserve"> р. складала </w:t>
      </w:r>
      <w:r w:rsidR="00006A73" w:rsidRPr="00E770A5">
        <w:rPr>
          <w:rFonts w:ascii="Times New Roman" w:hAnsi="Times New Roman" w:cs="Times New Roman"/>
          <w:sz w:val="28"/>
          <w:szCs w:val="28"/>
          <w:lang w:val="uk-UA"/>
        </w:rPr>
        <w:t>3710</w:t>
      </w:r>
      <w:r w:rsidRPr="00E770A5">
        <w:rPr>
          <w:rFonts w:ascii="Times New Roman" w:hAnsi="Times New Roman" w:cs="Times New Roman"/>
          <w:sz w:val="28"/>
          <w:szCs w:val="28"/>
          <w:lang w:val="uk-UA"/>
        </w:rPr>
        <w:t xml:space="preserve"> чол. </w:t>
      </w:r>
      <w:r w:rsidRPr="001B6B07">
        <w:rPr>
          <w:rFonts w:ascii="Times New Roman" w:hAnsi="Times New Roman" w:cs="Times New Roman"/>
          <w:sz w:val="28"/>
          <w:szCs w:val="28"/>
          <w:lang w:val="uk-UA"/>
        </w:rPr>
        <w:t xml:space="preserve">В таблиці показана динаміка чисельності населення </w:t>
      </w:r>
      <w:r w:rsidR="00C60B74">
        <w:rPr>
          <w:rFonts w:ascii="Times New Roman" w:hAnsi="Times New Roman" w:cs="Times New Roman"/>
          <w:sz w:val="28"/>
          <w:szCs w:val="28"/>
          <w:lang w:val="uk-UA"/>
        </w:rPr>
        <w:t>села.</w:t>
      </w:r>
    </w:p>
    <w:p w14:paraId="5F986D89" w14:textId="75AF0073" w:rsidR="00C60B74" w:rsidRPr="00E770A5" w:rsidRDefault="00C60B74" w:rsidP="00A45BAE">
      <w:pPr>
        <w:shd w:val="clear" w:color="auto" w:fill="FFFFFF" w:themeFill="background1"/>
        <w:spacing w:after="0" w:line="240" w:lineRule="auto"/>
        <w:ind w:firstLine="567"/>
        <w:jc w:val="both"/>
        <w:rPr>
          <w:rFonts w:ascii="Times New Roman" w:hAnsi="Times New Roman" w:cs="Times New Roman"/>
          <w:b/>
          <w:sz w:val="28"/>
          <w:szCs w:val="28"/>
          <w:lang w:val="uk-UA"/>
        </w:rPr>
      </w:pPr>
    </w:p>
    <w:tbl>
      <w:tblPr>
        <w:tblStyle w:val="a9"/>
        <w:tblW w:w="0" w:type="auto"/>
        <w:tblLook w:val="04A0" w:firstRow="1" w:lastRow="0" w:firstColumn="1" w:lastColumn="0" w:noHBand="0" w:noVBand="1"/>
      </w:tblPr>
      <w:tblGrid>
        <w:gridCol w:w="3115"/>
        <w:gridCol w:w="3115"/>
        <w:gridCol w:w="3115"/>
      </w:tblGrid>
      <w:tr w:rsidR="00E770A5" w:rsidRPr="00E770A5" w14:paraId="28028A67" w14:textId="77777777" w:rsidTr="00F26D84">
        <w:tc>
          <w:tcPr>
            <w:tcW w:w="3115" w:type="dxa"/>
            <w:shd w:val="clear" w:color="auto" w:fill="9CC2E5" w:themeFill="accent5" w:themeFillTint="99"/>
          </w:tcPr>
          <w:p w14:paraId="79C6D376" w14:textId="2B7AD029" w:rsidR="00F26D84" w:rsidRPr="00E770A5" w:rsidRDefault="00F26D84" w:rsidP="00F26D84">
            <w:pPr>
              <w:jc w:val="center"/>
              <w:rPr>
                <w:rFonts w:ascii="Times New Roman" w:hAnsi="Times New Roman" w:cs="Times New Roman"/>
                <w:b/>
                <w:sz w:val="28"/>
                <w:szCs w:val="28"/>
                <w:lang w:val="uk-UA"/>
              </w:rPr>
            </w:pPr>
            <w:r w:rsidRPr="00E770A5">
              <w:rPr>
                <w:rFonts w:ascii="Times New Roman" w:hAnsi="Times New Roman" w:cs="Times New Roman"/>
                <w:b/>
                <w:sz w:val="28"/>
                <w:szCs w:val="28"/>
                <w:lang w:val="uk-UA"/>
              </w:rPr>
              <w:t>Роки</w:t>
            </w:r>
          </w:p>
        </w:tc>
        <w:tc>
          <w:tcPr>
            <w:tcW w:w="3115" w:type="dxa"/>
            <w:shd w:val="clear" w:color="auto" w:fill="9CC2E5" w:themeFill="accent5" w:themeFillTint="99"/>
          </w:tcPr>
          <w:p w14:paraId="5BAB5D56" w14:textId="515A8C95" w:rsidR="00F26D84" w:rsidRPr="00E770A5" w:rsidRDefault="00F26D84" w:rsidP="00F26D84">
            <w:pPr>
              <w:jc w:val="center"/>
              <w:rPr>
                <w:rFonts w:ascii="Times New Roman" w:hAnsi="Times New Roman" w:cs="Times New Roman"/>
                <w:b/>
                <w:sz w:val="28"/>
                <w:szCs w:val="28"/>
                <w:lang w:val="uk-UA"/>
              </w:rPr>
            </w:pPr>
            <w:r w:rsidRPr="00E770A5">
              <w:rPr>
                <w:rFonts w:ascii="Times New Roman" w:hAnsi="Times New Roman" w:cs="Times New Roman"/>
                <w:b/>
                <w:sz w:val="28"/>
                <w:szCs w:val="28"/>
                <w:lang w:val="uk-UA"/>
              </w:rPr>
              <w:t>Населення</w:t>
            </w:r>
          </w:p>
        </w:tc>
        <w:tc>
          <w:tcPr>
            <w:tcW w:w="3115" w:type="dxa"/>
            <w:shd w:val="clear" w:color="auto" w:fill="9CC2E5" w:themeFill="accent5" w:themeFillTint="99"/>
          </w:tcPr>
          <w:p w14:paraId="582895AA" w14:textId="0E78F4F8" w:rsidR="00F26D84" w:rsidRPr="00E770A5" w:rsidRDefault="00F26D84" w:rsidP="00F26D84">
            <w:pPr>
              <w:jc w:val="center"/>
              <w:rPr>
                <w:rFonts w:ascii="Times New Roman" w:hAnsi="Times New Roman" w:cs="Times New Roman"/>
                <w:b/>
                <w:sz w:val="28"/>
                <w:szCs w:val="28"/>
                <w:lang w:val="uk-UA"/>
              </w:rPr>
            </w:pPr>
            <w:r w:rsidRPr="00E770A5">
              <w:rPr>
                <w:rFonts w:ascii="Times New Roman" w:hAnsi="Times New Roman" w:cs="Times New Roman"/>
                <w:b/>
                <w:sz w:val="28"/>
                <w:szCs w:val="28"/>
                <w:lang w:val="uk-UA"/>
              </w:rPr>
              <w:t>Різниця</w:t>
            </w:r>
          </w:p>
        </w:tc>
      </w:tr>
      <w:tr w:rsidR="00E770A5" w:rsidRPr="00E770A5" w14:paraId="6BC167E3" w14:textId="77777777" w:rsidTr="00F26D84">
        <w:tc>
          <w:tcPr>
            <w:tcW w:w="3115" w:type="dxa"/>
          </w:tcPr>
          <w:p w14:paraId="1A7E506D" w14:textId="55976472" w:rsidR="00F26D84" w:rsidRPr="00E770A5" w:rsidRDefault="00814D40" w:rsidP="00F26D84">
            <w:pPr>
              <w:jc w:val="center"/>
              <w:rPr>
                <w:rFonts w:ascii="Times New Roman" w:hAnsi="Times New Roman" w:cs="Times New Roman"/>
                <w:sz w:val="28"/>
                <w:szCs w:val="28"/>
                <w:lang w:val="uk-UA"/>
              </w:rPr>
            </w:pPr>
            <w:r w:rsidRPr="00E770A5">
              <w:rPr>
                <w:rFonts w:ascii="Times New Roman" w:hAnsi="Times New Roman" w:cs="Times New Roman"/>
                <w:sz w:val="28"/>
                <w:szCs w:val="28"/>
                <w:lang w:val="uk-UA"/>
              </w:rPr>
              <w:t>2020</w:t>
            </w:r>
          </w:p>
        </w:tc>
        <w:tc>
          <w:tcPr>
            <w:tcW w:w="3115" w:type="dxa"/>
          </w:tcPr>
          <w:p w14:paraId="7AE02821" w14:textId="30649F4C" w:rsidR="00F26D84" w:rsidRPr="00E770A5" w:rsidRDefault="00006A73" w:rsidP="00F26D84">
            <w:pPr>
              <w:jc w:val="center"/>
              <w:rPr>
                <w:rFonts w:ascii="Times New Roman" w:hAnsi="Times New Roman" w:cs="Times New Roman"/>
                <w:sz w:val="28"/>
                <w:szCs w:val="28"/>
                <w:lang w:val="uk-UA"/>
              </w:rPr>
            </w:pPr>
            <w:r w:rsidRPr="00E770A5">
              <w:rPr>
                <w:rFonts w:ascii="Times New Roman" w:hAnsi="Times New Roman" w:cs="Times New Roman"/>
                <w:sz w:val="28"/>
                <w:szCs w:val="28"/>
                <w:lang w:val="uk-UA"/>
              </w:rPr>
              <w:t>3676</w:t>
            </w:r>
          </w:p>
        </w:tc>
        <w:tc>
          <w:tcPr>
            <w:tcW w:w="3115" w:type="dxa"/>
          </w:tcPr>
          <w:p w14:paraId="04708595" w14:textId="3B6A9F3B" w:rsidR="00F26D84" w:rsidRPr="00E770A5" w:rsidRDefault="006B7B47" w:rsidP="00F26D84">
            <w:pPr>
              <w:jc w:val="center"/>
              <w:rPr>
                <w:rFonts w:ascii="Times New Roman" w:hAnsi="Times New Roman" w:cs="Times New Roman"/>
                <w:sz w:val="28"/>
                <w:szCs w:val="28"/>
                <w:lang w:val="uk-UA"/>
              </w:rPr>
            </w:pPr>
            <w:r w:rsidRPr="00E770A5">
              <w:rPr>
                <w:rFonts w:ascii="Times New Roman" w:hAnsi="Times New Roman" w:cs="Times New Roman"/>
                <w:sz w:val="28"/>
                <w:szCs w:val="28"/>
                <w:lang w:val="uk-UA"/>
              </w:rPr>
              <w:t>0</w:t>
            </w:r>
          </w:p>
        </w:tc>
      </w:tr>
      <w:tr w:rsidR="00E770A5" w:rsidRPr="00E770A5" w14:paraId="2820C8E9" w14:textId="77777777" w:rsidTr="002657C3">
        <w:trPr>
          <w:trHeight w:val="365"/>
        </w:trPr>
        <w:tc>
          <w:tcPr>
            <w:tcW w:w="3115" w:type="dxa"/>
          </w:tcPr>
          <w:p w14:paraId="27CB046D" w14:textId="77777777" w:rsidR="00F26D84" w:rsidRPr="00E770A5" w:rsidRDefault="00F26D84" w:rsidP="00F26D84">
            <w:pPr>
              <w:jc w:val="center"/>
              <w:rPr>
                <w:rFonts w:ascii="Times New Roman" w:hAnsi="Times New Roman" w:cs="Times New Roman"/>
                <w:sz w:val="28"/>
                <w:szCs w:val="28"/>
                <w:lang w:val="uk-UA"/>
              </w:rPr>
            </w:pPr>
          </w:p>
        </w:tc>
        <w:tc>
          <w:tcPr>
            <w:tcW w:w="3115" w:type="dxa"/>
          </w:tcPr>
          <w:p w14:paraId="32758B63" w14:textId="77777777" w:rsidR="00F26D84" w:rsidRPr="00E770A5" w:rsidRDefault="00F26D84" w:rsidP="00F26D84">
            <w:pPr>
              <w:jc w:val="center"/>
              <w:rPr>
                <w:rFonts w:ascii="Times New Roman" w:hAnsi="Times New Roman" w:cs="Times New Roman"/>
                <w:sz w:val="28"/>
                <w:szCs w:val="28"/>
                <w:lang w:val="uk-UA"/>
              </w:rPr>
            </w:pPr>
          </w:p>
        </w:tc>
        <w:tc>
          <w:tcPr>
            <w:tcW w:w="3115" w:type="dxa"/>
          </w:tcPr>
          <w:p w14:paraId="62711ADF" w14:textId="57BC3389" w:rsidR="00F26D84" w:rsidRPr="00E770A5" w:rsidRDefault="00F26D84" w:rsidP="00F26D84">
            <w:pPr>
              <w:jc w:val="center"/>
              <w:rPr>
                <w:rFonts w:ascii="Times New Roman" w:hAnsi="Times New Roman" w:cs="Times New Roman"/>
                <w:sz w:val="28"/>
                <w:szCs w:val="28"/>
                <w:lang w:val="uk-UA"/>
              </w:rPr>
            </w:pPr>
          </w:p>
        </w:tc>
      </w:tr>
      <w:tr w:rsidR="00E770A5" w:rsidRPr="00E770A5" w14:paraId="716F552A" w14:textId="77777777" w:rsidTr="002657C3">
        <w:tc>
          <w:tcPr>
            <w:tcW w:w="3115" w:type="dxa"/>
          </w:tcPr>
          <w:p w14:paraId="75BB6998" w14:textId="7BFC5C74" w:rsidR="00F26D84" w:rsidRPr="00E770A5" w:rsidRDefault="00F26D84" w:rsidP="00F26D84">
            <w:pPr>
              <w:jc w:val="center"/>
              <w:rPr>
                <w:rFonts w:ascii="Times New Roman" w:hAnsi="Times New Roman" w:cs="Times New Roman"/>
                <w:sz w:val="28"/>
                <w:szCs w:val="28"/>
                <w:lang w:val="uk-UA"/>
              </w:rPr>
            </w:pPr>
            <w:r w:rsidRPr="00E770A5">
              <w:rPr>
                <w:rFonts w:ascii="Times New Roman" w:hAnsi="Times New Roman" w:cs="Times New Roman"/>
                <w:sz w:val="28"/>
                <w:szCs w:val="28"/>
                <w:lang w:val="uk-UA"/>
              </w:rPr>
              <w:t>202</w:t>
            </w:r>
            <w:r w:rsidR="00814D40" w:rsidRPr="00E770A5">
              <w:rPr>
                <w:rFonts w:ascii="Times New Roman" w:hAnsi="Times New Roman" w:cs="Times New Roman"/>
                <w:sz w:val="28"/>
                <w:szCs w:val="28"/>
                <w:lang w:val="uk-UA"/>
              </w:rPr>
              <w:t>1</w:t>
            </w:r>
          </w:p>
        </w:tc>
        <w:tc>
          <w:tcPr>
            <w:tcW w:w="3115" w:type="dxa"/>
            <w:shd w:val="clear" w:color="auto" w:fill="FFFFFF" w:themeFill="background1"/>
          </w:tcPr>
          <w:p w14:paraId="31CEEF6B" w14:textId="3A480EAE" w:rsidR="00F26D84" w:rsidRPr="00E770A5" w:rsidRDefault="00006A73" w:rsidP="00F26D84">
            <w:pPr>
              <w:jc w:val="center"/>
              <w:rPr>
                <w:rFonts w:ascii="Times New Roman" w:hAnsi="Times New Roman" w:cs="Times New Roman"/>
                <w:sz w:val="28"/>
                <w:szCs w:val="28"/>
                <w:lang w:val="uk-UA"/>
              </w:rPr>
            </w:pPr>
            <w:r w:rsidRPr="00E770A5">
              <w:rPr>
                <w:rFonts w:ascii="Times New Roman" w:hAnsi="Times New Roman" w:cs="Times New Roman"/>
                <w:sz w:val="28"/>
                <w:szCs w:val="28"/>
                <w:lang w:val="uk-UA"/>
              </w:rPr>
              <w:t>3680</w:t>
            </w:r>
          </w:p>
        </w:tc>
        <w:tc>
          <w:tcPr>
            <w:tcW w:w="3115" w:type="dxa"/>
          </w:tcPr>
          <w:p w14:paraId="6AC3B7CE" w14:textId="7551AF01" w:rsidR="00F26D84" w:rsidRPr="00E770A5" w:rsidRDefault="004C238C" w:rsidP="00F26D84">
            <w:pPr>
              <w:jc w:val="center"/>
              <w:rPr>
                <w:rFonts w:ascii="Times New Roman" w:hAnsi="Times New Roman" w:cs="Times New Roman"/>
                <w:sz w:val="28"/>
                <w:szCs w:val="28"/>
                <w:lang w:val="uk-UA"/>
              </w:rPr>
            </w:pPr>
            <w:r w:rsidRPr="00E770A5">
              <w:rPr>
                <w:rFonts w:ascii="Times New Roman" w:hAnsi="Times New Roman" w:cs="Times New Roman"/>
                <w:sz w:val="28"/>
                <w:szCs w:val="28"/>
                <w:lang w:val="uk-UA"/>
              </w:rPr>
              <w:t>4</w:t>
            </w:r>
          </w:p>
        </w:tc>
      </w:tr>
      <w:tr w:rsidR="00E770A5" w:rsidRPr="00E770A5" w14:paraId="411AA4F6" w14:textId="77777777" w:rsidTr="00F26D84">
        <w:tc>
          <w:tcPr>
            <w:tcW w:w="3115" w:type="dxa"/>
          </w:tcPr>
          <w:p w14:paraId="02460CAE" w14:textId="77777777" w:rsidR="00F26D84" w:rsidRPr="00E770A5" w:rsidRDefault="00F26D84" w:rsidP="00F26D84">
            <w:pPr>
              <w:jc w:val="center"/>
              <w:rPr>
                <w:rFonts w:ascii="Times New Roman" w:hAnsi="Times New Roman" w:cs="Times New Roman"/>
                <w:sz w:val="28"/>
                <w:szCs w:val="28"/>
                <w:lang w:val="uk-UA"/>
              </w:rPr>
            </w:pPr>
          </w:p>
        </w:tc>
        <w:tc>
          <w:tcPr>
            <w:tcW w:w="3115" w:type="dxa"/>
          </w:tcPr>
          <w:p w14:paraId="54613126" w14:textId="77777777" w:rsidR="00F26D84" w:rsidRPr="00E770A5" w:rsidRDefault="00F26D84" w:rsidP="00F26D84">
            <w:pPr>
              <w:jc w:val="center"/>
              <w:rPr>
                <w:rFonts w:ascii="Times New Roman" w:hAnsi="Times New Roman" w:cs="Times New Roman"/>
                <w:sz w:val="28"/>
                <w:szCs w:val="28"/>
                <w:lang w:val="uk-UA"/>
              </w:rPr>
            </w:pPr>
          </w:p>
        </w:tc>
        <w:tc>
          <w:tcPr>
            <w:tcW w:w="3115" w:type="dxa"/>
          </w:tcPr>
          <w:p w14:paraId="2FA752A7" w14:textId="4E1AE311" w:rsidR="00F26D84" w:rsidRPr="00E770A5" w:rsidRDefault="00F26D84" w:rsidP="00F26D84">
            <w:pPr>
              <w:jc w:val="center"/>
              <w:rPr>
                <w:rFonts w:ascii="Times New Roman" w:hAnsi="Times New Roman" w:cs="Times New Roman"/>
                <w:sz w:val="28"/>
                <w:szCs w:val="28"/>
                <w:lang w:val="uk-UA"/>
              </w:rPr>
            </w:pPr>
          </w:p>
        </w:tc>
      </w:tr>
      <w:tr w:rsidR="00E770A5" w:rsidRPr="00E770A5" w14:paraId="7F2691C4" w14:textId="77777777" w:rsidTr="00F26D84">
        <w:tc>
          <w:tcPr>
            <w:tcW w:w="3115" w:type="dxa"/>
          </w:tcPr>
          <w:p w14:paraId="57232BB6" w14:textId="43BD235B" w:rsidR="00F26D84" w:rsidRPr="00E770A5" w:rsidRDefault="00F26D84" w:rsidP="00F26D84">
            <w:pPr>
              <w:jc w:val="center"/>
              <w:rPr>
                <w:rFonts w:ascii="Times New Roman" w:hAnsi="Times New Roman" w:cs="Times New Roman"/>
                <w:sz w:val="28"/>
                <w:szCs w:val="28"/>
                <w:lang w:val="uk-UA"/>
              </w:rPr>
            </w:pPr>
            <w:r w:rsidRPr="00E770A5">
              <w:rPr>
                <w:rFonts w:ascii="Times New Roman" w:hAnsi="Times New Roman" w:cs="Times New Roman"/>
                <w:sz w:val="28"/>
                <w:szCs w:val="28"/>
                <w:lang w:val="uk-UA"/>
              </w:rPr>
              <w:t>202</w:t>
            </w:r>
            <w:r w:rsidR="00814D40" w:rsidRPr="00E770A5">
              <w:rPr>
                <w:rFonts w:ascii="Times New Roman" w:hAnsi="Times New Roman" w:cs="Times New Roman"/>
                <w:sz w:val="28"/>
                <w:szCs w:val="28"/>
                <w:lang w:val="uk-UA"/>
              </w:rPr>
              <w:t>2</w:t>
            </w:r>
          </w:p>
        </w:tc>
        <w:tc>
          <w:tcPr>
            <w:tcW w:w="3115" w:type="dxa"/>
          </w:tcPr>
          <w:p w14:paraId="7B50BDE7" w14:textId="3D729EDD" w:rsidR="00F26D84" w:rsidRPr="00E770A5" w:rsidRDefault="00006A73" w:rsidP="00F26D84">
            <w:pPr>
              <w:jc w:val="center"/>
              <w:rPr>
                <w:rFonts w:ascii="Times New Roman" w:hAnsi="Times New Roman" w:cs="Times New Roman"/>
                <w:sz w:val="28"/>
                <w:szCs w:val="28"/>
                <w:lang w:val="uk-UA"/>
              </w:rPr>
            </w:pPr>
            <w:r w:rsidRPr="00E770A5">
              <w:rPr>
                <w:rFonts w:ascii="Times New Roman" w:hAnsi="Times New Roman" w:cs="Times New Roman"/>
                <w:sz w:val="28"/>
                <w:szCs w:val="28"/>
                <w:lang w:val="uk-UA"/>
              </w:rPr>
              <w:t>37</w:t>
            </w:r>
            <w:r w:rsidR="004C238C" w:rsidRPr="00E770A5">
              <w:rPr>
                <w:rFonts w:ascii="Times New Roman" w:hAnsi="Times New Roman" w:cs="Times New Roman"/>
                <w:sz w:val="28"/>
                <w:szCs w:val="28"/>
                <w:lang w:val="uk-UA"/>
              </w:rPr>
              <w:t>30</w:t>
            </w:r>
          </w:p>
        </w:tc>
        <w:tc>
          <w:tcPr>
            <w:tcW w:w="3115" w:type="dxa"/>
          </w:tcPr>
          <w:p w14:paraId="6392507C" w14:textId="5D225599" w:rsidR="00F26D84" w:rsidRPr="00E770A5" w:rsidRDefault="004C238C" w:rsidP="00F26D84">
            <w:pPr>
              <w:jc w:val="center"/>
              <w:rPr>
                <w:rFonts w:ascii="Times New Roman" w:hAnsi="Times New Roman" w:cs="Times New Roman"/>
                <w:sz w:val="28"/>
                <w:szCs w:val="28"/>
                <w:lang w:val="uk-UA"/>
              </w:rPr>
            </w:pPr>
            <w:r w:rsidRPr="00E770A5">
              <w:rPr>
                <w:rFonts w:ascii="Times New Roman" w:hAnsi="Times New Roman" w:cs="Times New Roman"/>
                <w:sz w:val="28"/>
                <w:szCs w:val="28"/>
                <w:lang w:val="uk-UA"/>
              </w:rPr>
              <w:t>50</w:t>
            </w:r>
          </w:p>
        </w:tc>
      </w:tr>
      <w:tr w:rsidR="00E770A5" w:rsidRPr="00E770A5" w14:paraId="4C364BC3" w14:textId="77777777" w:rsidTr="00F26D84">
        <w:tc>
          <w:tcPr>
            <w:tcW w:w="3115" w:type="dxa"/>
          </w:tcPr>
          <w:p w14:paraId="58758F86" w14:textId="77777777" w:rsidR="00F26D84" w:rsidRPr="00E770A5" w:rsidRDefault="00F26D84" w:rsidP="00F26D84">
            <w:pPr>
              <w:jc w:val="center"/>
              <w:rPr>
                <w:rFonts w:ascii="Times New Roman" w:hAnsi="Times New Roman" w:cs="Times New Roman"/>
                <w:sz w:val="28"/>
                <w:szCs w:val="28"/>
                <w:lang w:val="uk-UA"/>
              </w:rPr>
            </w:pPr>
          </w:p>
        </w:tc>
        <w:tc>
          <w:tcPr>
            <w:tcW w:w="3115" w:type="dxa"/>
          </w:tcPr>
          <w:p w14:paraId="310FF048" w14:textId="77777777" w:rsidR="00F26D84" w:rsidRPr="00E770A5" w:rsidRDefault="00F26D84" w:rsidP="00F26D84">
            <w:pPr>
              <w:jc w:val="center"/>
              <w:rPr>
                <w:rFonts w:ascii="Times New Roman" w:hAnsi="Times New Roman" w:cs="Times New Roman"/>
                <w:sz w:val="28"/>
                <w:szCs w:val="28"/>
                <w:lang w:val="uk-UA"/>
              </w:rPr>
            </w:pPr>
          </w:p>
        </w:tc>
        <w:tc>
          <w:tcPr>
            <w:tcW w:w="3115" w:type="dxa"/>
          </w:tcPr>
          <w:p w14:paraId="4B81C383" w14:textId="407D0B25" w:rsidR="00F26D84" w:rsidRPr="00E770A5" w:rsidRDefault="00F26D84" w:rsidP="00F26D84">
            <w:pPr>
              <w:jc w:val="center"/>
              <w:rPr>
                <w:rFonts w:ascii="Times New Roman" w:hAnsi="Times New Roman" w:cs="Times New Roman"/>
                <w:sz w:val="28"/>
                <w:szCs w:val="28"/>
                <w:lang w:val="uk-UA"/>
              </w:rPr>
            </w:pPr>
          </w:p>
        </w:tc>
      </w:tr>
      <w:tr w:rsidR="00E770A5" w:rsidRPr="00E770A5" w14:paraId="64900FCA" w14:textId="77777777" w:rsidTr="00F26D84">
        <w:tc>
          <w:tcPr>
            <w:tcW w:w="3115" w:type="dxa"/>
          </w:tcPr>
          <w:p w14:paraId="05B2FB8D" w14:textId="509F3AF6" w:rsidR="00F26D84" w:rsidRPr="00E770A5" w:rsidRDefault="00F26D84" w:rsidP="00F26D84">
            <w:pPr>
              <w:jc w:val="center"/>
              <w:rPr>
                <w:rFonts w:ascii="Times New Roman" w:hAnsi="Times New Roman" w:cs="Times New Roman"/>
                <w:sz w:val="28"/>
                <w:szCs w:val="28"/>
                <w:lang w:val="uk-UA"/>
              </w:rPr>
            </w:pPr>
            <w:r w:rsidRPr="00E770A5">
              <w:rPr>
                <w:rFonts w:ascii="Times New Roman" w:hAnsi="Times New Roman" w:cs="Times New Roman"/>
                <w:sz w:val="28"/>
                <w:szCs w:val="28"/>
                <w:lang w:val="uk-UA"/>
              </w:rPr>
              <w:t>202</w:t>
            </w:r>
            <w:r w:rsidR="00814D40" w:rsidRPr="00E770A5">
              <w:rPr>
                <w:rFonts w:ascii="Times New Roman" w:hAnsi="Times New Roman" w:cs="Times New Roman"/>
                <w:sz w:val="28"/>
                <w:szCs w:val="28"/>
                <w:lang w:val="uk-UA"/>
              </w:rPr>
              <w:t>3</w:t>
            </w:r>
          </w:p>
        </w:tc>
        <w:tc>
          <w:tcPr>
            <w:tcW w:w="3115" w:type="dxa"/>
          </w:tcPr>
          <w:p w14:paraId="3E6900B4" w14:textId="4A25E2A1" w:rsidR="00F26D84" w:rsidRPr="00E770A5" w:rsidRDefault="004C238C" w:rsidP="00F26D84">
            <w:pPr>
              <w:jc w:val="center"/>
              <w:rPr>
                <w:rFonts w:ascii="Times New Roman" w:hAnsi="Times New Roman" w:cs="Times New Roman"/>
                <w:sz w:val="28"/>
                <w:szCs w:val="28"/>
                <w:lang w:val="uk-UA"/>
              </w:rPr>
            </w:pPr>
            <w:r w:rsidRPr="00E770A5">
              <w:rPr>
                <w:rFonts w:ascii="Times New Roman" w:hAnsi="Times New Roman" w:cs="Times New Roman"/>
                <w:sz w:val="28"/>
                <w:szCs w:val="28"/>
                <w:lang w:val="uk-UA"/>
              </w:rPr>
              <w:t>3712</w:t>
            </w:r>
          </w:p>
        </w:tc>
        <w:tc>
          <w:tcPr>
            <w:tcW w:w="3115" w:type="dxa"/>
          </w:tcPr>
          <w:p w14:paraId="5D4CC0DF" w14:textId="093AA5A7" w:rsidR="00F26D84" w:rsidRPr="00E770A5" w:rsidRDefault="004C238C" w:rsidP="00F26D84">
            <w:pPr>
              <w:jc w:val="center"/>
              <w:rPr>
                <w:rFonts w:ascii="Times New Roman" w:hAnsi="Times New Roman" w:cs="Times New Roman"/>
                <w:sz w:val="28"/>
                <w:szCs w:val="28"/>
                <w:lang w:val="uk-UA"/>
              </w:rPr>
            </w:pPr>
            <w:r w:rsidRPr="00E770A5">
              <w:rPr>
                <w:rFonts w:ascii="Times New Roman" w:hAnsi="Times New Roman" w:cs="Times New Roman"/>
                <w:sz w:val="28"/>
                <w:szCs w:val="28"/>
                <w:lang w:val="uk-UA"/>
              </w:rPr>
              <w:t>8</w:t>
            </w:r>
          </w:p>
        </w:tc>
      </w:tr>
      <w:tr w:rsidR="00E770A5" w:rsidRPr="00E770A5" w14:paraId="1A61C447" w14:textId="77777777" w:rsidTr="00F26D84">
        <w:tc>
          <w:tcPr>
            <w:tcW w:w="3115" w:type="dxa"/>
          </w:tcPr>
          <w:p w14:paraId="3AACFCAA" w14:textId="77777777" w:rsidR="00F26D84" w:rsidRPr="00E770A5" w:rsidRDefault="00F26D84" w:rsidP="00F26D84">
            <w:pPr>
              <w:jc w:val="center"/>
              <w:rPr>
                <w:rFonts w:ascii="Times New Roman" w:hAnsi="Times New Roman" w:cs="Times New Roman"/>
                <w:sz w:val="28"/>
                <w:szCs w:val="28"/>
                <w:lang w:val="uk-UA"/>
              </w:rPr>
            </w:pPr>
          </w:p>
        </w:tc>
        <w:tc>
          <w:tcPr>
            <w:tcW w:w="3115" w:type="dxa"/>
          </w:tcPr>
          <w:p w14:paraId="1965CA2C" w14:textId="77777777" w:rsidR="00F26D84" w:rsidRPr="00E770A5" w:rsidRDefault="00F26D84" w:rsidP="00F26D84">
            <w:pPr>
              <w:jc w:val="center"/>
              <w:rPr>
                <w:rFonts w:ascii="Times New Roman" w:hAnsi="Times New Roman" w:cs="Times New Roman"/>
                <w:sz w:val="28"/>
                <w:szCs w:val="28"/>
                <w:lang w:val="uk-UA"/>
              </w:rPr>
            </w:pPr>
          </w:p>
        </w:tc>
        <w:tc>
          <w:tcPr>
            <w:tcW w:w="3115" w:type="dxa"/>
          </w:tcPr>
          <w:p w14:paraId="7109A73D" w14:textId="54B1E896" w:rsidR="00F26D84" w:rsidRPr="00E770A5" w:rsidRDefault="00F26D84" w:rsidP="00F26D84">
            <w:pPr>
              <w:jc w:val="center"/>
              <w:rPr>
                <w:rFonts w:ascii="Times New Roman" w:hAnsi="Times New Roman" w:cs="Times New Roman"/>
                <w:sz w:val="28"/>
                <w:szCs w:val="28"/>
                <w:lang w:val="uk-UA"/>
              </w:rPr>
            </w:pPr>
          </w:p>
        </w:tc>
      </w:tr>
      <w:tr w:rsidR="00F26D84" w:rsidRPr="00E770A5" w14:paraId="6BD6CE8C" w14:textId="77777777" w:rsidTr="00F26D84">
        <w:tc>
          <w:tcPr>
            <w:tcW w:w="3115" w:type="dxa"/>
          </w:tcPr>
          <w:p w14:paraId="05BA9DFD" w14:textId="7D97EE42" w:rsidR="00F26D84" w:rsidRPr="00E770A5" w:rsidRDefault="00F26D84" w:rsidP="00F26D84">
            <w:pPr>
              <w:jc w:val="center"/>
              <w:rPr>
                <w:rFonts w:ascii="Times New Roman" w:hAnsi="Times New Roman" w:cs="Times New Roman"/>
                <w:sz w:val="28"/>
                <w:szCs w:val="28"/>
                <w:lang w:val="uk-UA"/>
              </w:rPr>
            </w:pPr>
            <w:r w:rsidRPr="00E770A5">
              <w:rPr>
                <w:rFonts w:ascii="Times New Roman" w:hAnsi="Times New Roman" w:cs="Times New Roman"/>
                <w:sz w:val="28"/>
                <w:szCs w:val="28"/>
                <w:lang w:val="uk-UA"/>
              </w:rPr>
              <w:t>202</w:t>
            </w:r>
            <w:r w:rsidR="00814D40" w:rsidRPr="00E770A5">
              <w:rPr>
                <w:rFonts w:ascii="Times New Roman" w:hAnsi="Times New Roman" w:cs="Times New Roman"/>
                <w:sz w:val="28"/>
                <w:szCs w:val="28"/>
                <w:lang w:val="uk-UA"/>
              </w:rPr>
              <w:t>4</w:t>
            </w:r>
          </w:p>
        </w:tc>
        <w:tc>
          <w:tcPr>
            <w:tcW w:w="3115" w:type="dxa"/>
          </w:tcPr>
          <w:p w14:paraId="634BB213" w14:textId="26FDE547" w:rsidR="00F26D84" w:rsidRPr="00E770A5" w:rsidRDefault="004C238C" w:rsidP="00F26D84">
            <w:pPr>
              <w:jc w:val="center"/>
              <w:rPr>
                <w:rFonts w:ascii="Times New Roman" w:hAnsi="Times New Roman" w:cs="Times New Roman"/>
                <w:sz w:val="28"/>
                <w:szCs w:val="28"/>
                <w:lang w:val="uk-UA"/>
              </w:rPr>
            </w:pPr>
            <w:r w:rsidRPr="00E770A5">
              <w:rPr>
                <w:rFonts w:ascii="Times New Roman" w:hAnsi="Times New Roman" w:cs="Times New Roman"/>
                <w:sz w:val="28"/>
                <w:szCs w:val="28"/>
                <w:lang w:val="uk-UA"/>
              </w:rPr>
              <w:t>3710</w:t>
            </w:r>
          </w:p>
        </w:tc>
        <w:tc>
          <w:tcPr>
            <w:tcW w:w="3115" w:type="dxa"/>
          </w:tcPr>
          <w:p w14:paraId="69FB6176" w14:textId="37A137B8" w:rsidR="00F26D84" w:rsidRPr="00E770A5" w:rsidRDefault="004C238C" w:rsidP="00F26D84">
            <w:pPr>
              <w:jc w:val="center"/>
              <w:rPr>
                <w:rFonts w:ascii="Times New Roman" w:hAnsi="Times New Roman" w:cs="Times New Roman"/>
                <w:sz w:val="28"/>
                <w:szCs w:val="28"/>
                <w:lang w:val="uk-UA"/>
              </w:rPr>
            </w:pPr>
            <w:r w:rsidRPr="00E770A5">
              <w:rPr>
                <w:rFonts w:ascii="Times New Roman" w:hAnsi="Times New Roman" w:cs="Times New Roman"/>
                <w:sz w:val="28"/>
                <w:szCs w:val="28"/>
                <w:lang w:val="uk-UA"/>
              </w:rPr>
              <w:t>12</w:t>
            </w:r>
          </w:p>
        </w:tc>
      </w:tr>
    </w:tbl>
    <w:p w14:paraId="55B13A41" w14:textId="77777777" w:rsidR="00C60B74" w:rsidRPr="00E770A5" w:rsidRDefault="00C60B74" w:rsidP="00A45BAE">
      <w:pPr>
        <w:shd w:val="clear" w:color="auto" w:fill="FFFFFF" w:themeFill="background1"/>
        <w:spacing w:after="0" w:line="240" w:lineRule="auto"/>
        <w:ind w:firstLine="567"/>
        <w:jc w:val="both"/>
        <w:rPr>
          <w:rFonts w:ascii="Times New Roman" w:hAnsi="Times New Roman" w:cs="Times New Roman"/>
          <w:b/>
          <w:sz w:val="28"/>
          <w:szCs w:val="28"/>
          <w:lang w:val="uk-UA"/>
        </w:rPr>
      </w:pPr>
    </w:p>
    <w:p w14:paraId="29BB2ADE" w14:textId="35784138" w:rsidR="00814D40" w:rsidRPr="00E770A5" w:rsidRDefault="008F6D96" w:rsidP="00A45BAE">
      <w:pPr>
        <w:shd w:val="clear" w:color="auto" w:fill="FFFFFF" w:themeFill="background1"/>
        <w:spacing w:after="0" w:line="240" w:lineRule="auto"/>
        <w:ind w:firstLine="567"/>
        <w:jc w:val="both"/>
        <w:rPr>
          <w:rFonts w:ascii="Times New Roman" w:hAnsi="Times New Roman" w:cs="Times New Roman"/>
          <w:sz w:val="28"/>
          <w:szCs w:val="28"/>
          <w:lang w:val="uk-UA"/>
        </w:rPr>
      </w:pPr>
      <w:r w:rsidRPr="00E770A5">
        <w:rPr>
          <w:rFonts w:ascii="Times New Roman" w:hAnsi="Times New Roman" w:cs="Times New Roman"/>
          <w:sz w:val="28"/>
          <w:szCs w:val="28"/>
          <w:lang w:val="uk-UA"/>
        </w:rPr>
        <w:t>На основі характеристики змін загальної чисельності населення с. Курісов</w:t>
      </w:r>
      <w:r w:rsidR="00346A65" w:rsidRPr="00E770A5">
        <w:rPr>
          <w:rFonts w:ascii="Times New Roman" w:hAnsi="Times New Roman" w:cs="Times New Roman"/>
          <w:sz w:val="28"/>
          <w:szCs w:val="28"/>
          <w:lang w:val="uk-UA"/>
        </w:rPr>
        <w:t>е</w:t>
      </w:r>
      <w:r w:rsidRPr="00E770A5">
        <w:rPr>
          <w:rFonts w:ascii="Times New Roman" w:hAnsi="Times New Roman" w:cs="Times New Roman"/>
          <w:sz w:val="28"/>
          <w:szCs w:val="28"/>
          <w:lang w:val="uk-UA"/>
        </w:rPr>
        <w:t xml:space="preserve"> з 2020 по 2024 років нема тенденції до його збільшення.</w:t>
      </w:r>
    </w:p>
    <w:p w14:paraId="5AC23D07" w14:textId="6AF98573" w:rsidR="00814D40" w:rsidRPr="00E770A5" w:rsidRDefault="00814D40" w:rsidP="00814D40">
      <w:pPr>
        <w:pStyle w:val="12"/>
        <w:ind w:firstLine="567"/>
        <w:jc w:val="both"/>
      </w:pPr>
      <w:r w:rsidRPr="00E770A5">
        <w:rPr>
          <w:lang w:val="uk-UA"/>
        </w:rPr>
        <w:t xml:space="preserve">Внаслідок повномасштабної збройної агресії Російської федерації </w:t>
      </w:r>
      <w:r w:rsidRPr="00E770A5">
        <w:rPr>
          <w:lang w:val="uk-UA" w:eastAsia="ru-RU" w:bidi="ru-RU"/>
        </w:rPr>
        <w:t xml:space="preserve">проти </w:t>
      </w:r>
      <w:r w:rsidRPr="00E770A5">
        <w:rPr>
          <w:lang w:val="uk-UA"/>
        </w:rPr>
        <w:t xml:space="preserve">України, </w:t>
      </w:r>
      <w:r w:rsidRPr="00E770A5">
        <w:rPr>
          <w:lang w:val="uk-UA" w:eastAsia="ru-RU" w:bidi="ru-RU"/>
        </w:rPr>
        <w:t xml:space="preserve">проведення активних бойових </w:t>
      </w:r>
      <w:r w:rsidRPr="00E770A5">
        <w:rPr>
          <w:lang w:val="uk-UA"/>
        </w:rPr>
        <w:t xml:space="preserve">дій </w:t>
      </w:r>
      <w:r w:rsidRPr="00E770A5">
        <w:rPr>
          <w:lang w:val="uk-UA" w:eastAsia="ru-RU" w:bidi="ru-RU"/>
        </w:rPr>
        <w:t xml:space="preserve">в окремих </w:t>
      </w:r>
      <w:r w:rsidRPr="00E770A5">
        <w:rPr>
          <w:lang w:val="uk-UA"/>
        </w:rPr>
        <w:t xml:space="preserve">регіонах України, тисячі </w:t>
      </w:r>
      <w:r w:rsidRPr="00E770A5">
        <w:rPr>
          <w:lang w:val="uk-UA" w:eastAsia="ru-RU" w:bidi="ru-RU"/>
        </w:rPr>
        <w:lastRenderedPageBreak/>
        <w:t xml:space="preserve">громадян </w:t>
      </w:r>
      <w:r w:rsidRPr="00E770A5">
        <w:rPr>
          <w:lang w:val="uk-UA"/>
        </w:rPr>
        <w:t xml:space="preserve">України </w:t>
      </w:r>
      <w:r w:rsidRPr="00E770A5">
        <w:rPr>
          <w:lang w:val="uk-UA" w:eastAsia="ru-RU" w:bidi="ru-RU"/>
        </w:rPr>
        <w:t xml:space="preserve">стали </w:t>
      </w:r>
      <w:r w:rsidRPr="00E770A5">
        <w:rPr>
          <w:lang w:val="uk-UA"/>
        </w:rPr>
        <w:t xml:space="preserve">внутрішньо переміщеними </w:t>
      </w:r>
      <w:r w:rsidRPr="00E770A5">
        <w:rPr>
          <w:lang w:val="uk-UA" w:eastAsia="ru-RU" w:bidi="ru-RU"/>
        </w:rPr>
        <w:t xml:space="preserve">особами в </w:t>
      </w:r>
      <w:r w:rsidRPr="00E770A5">
        <w:rPr>
          <w:lang w:val="uk-UA"/>
        </w:rPr>
        <w:t xml:space="preserve">своїй державі. </w:t>
      </w:r>
      <w:r w:rsidRPr="00E770A5">
        <w:rPr>
          <w:lang w:eastAsia="ru-RU" w:bidi="ru-RU"/>
        </w:rPr>
        <w:t xml:space="preserve">За час </w:t>
      </w:r>
      <w:r w:rsidRPr="00E770A5">
        <w:t xml:space="preserve">війни </w:t>
      </w:r>
      <w:r w:rsidRPr="00E770A5">
        <w:rPr>
          <w:lang w:eastAsia="ru-RU" w:bidi="ru-RU"/>
        </w:rPr>
        <w:t xml:space="preserve">станом на 01.01.2024 на </w:t>
      </w:r>
      <w:r w:rsidRPr="00E770A5">
        <w:t xml:space="preserve">території </w:t>
      </w:r>
      <w:r w:rsidRPr="00E770A5">
        <w:rPr>
          <w:lang w:eastAsia="ru-RU" w:bidi="ru-RU"/>
        </w:rPr>
        <w:t xml:space="preserve">села </w:t>
      </w:r>
      <w:r w:rsidRPr="00E770A5">
        <w:t>К</w:t>
      </w:r>
      <w:r w:rsidRPr="00E770A5">
        <w:rPr>
          <w:lang w:val="uk-UA"/>
        </w:rPr>
        <w:t>урісове</w:t>
      </w:r>
      <w:r w:rsidRPr="00E770A5">
        <w:t xml:space="preserve"> зареєструвалось </w:t>
      </w:r>
      <w:r w:rsidRPr="00E770A5">
        <w:rPr>
          <w:lang w:eastAsia="ru-RU" w:bidi="ru-RU"/>
        </w:rPr>
        <w:t xml:space="preserve">- </w:t>
      </w:r>
      <w:r w:rsidR="004C238C" w:rsidRPr="00E770A5">
        <w:rPr>
          <w:lang w:val="uk-UA" w:eastAsia="ru-RU" w:bidi="ru-RU"/>
        </w:rPr>
        <w:t>32</w:t>
      </w:r>
      <w:r w:rsidRPr="00E770A5">
        <w:rPr>
          <w:lang w:eastAsia="ru-RU" w:bidi="ru-RU"/>
        </w:rPr>
        <w:t xml:space="preserve"> </w:t>
      </w:r>
      <w:r w:rsidRPr="00E770A5">
        <w:t xml:space="preserve">внутрішньо переміщених осіб. </w:t>
      </w:r>
    </w:p>
    <w:p w14:paraId="68AC0CD5" w14:textId="5EFCD21E" w:rsidR="00814D40" w:rsidRPr="00E770A5" w:rsidRDefault="00814D40" w:rsidP="00814D40">
      <w:pPr>
        <w:pStyle w:val="12"/>
        <w:jc w:val="both"/>
      </w:pPr>
      <w:r w:rsidRPr="00E770A5">
        <w:t>Відповідно до оперативних демографічних даних за 2023 рік на території села К</w:t>
      </w:r>
      <w:r w:rsidRPr="00E770A5">
        <w:rPr>
          <w:lang w:val="uk-UA"/>
        </w:rPr>
        <w:t>урісове</w:t>
      </w:r>
      <w:r w:rsidRPr="00E770A5">
        <w:t xml:space="preserve"> народилося </w:t>
      </w:r>
      <w:r w:rsidR="004C238C" w:rsidRPr="00E770A5">
        <w:rPr>
          <w:lang w:val="uk-UA"/>
        </w:rPr>
        <w:t xml:space="preserve">2 </w:t>
      </w:r>
      <w:r w:rsidRPr="00E770A5">
        <w:t xml:space="preserve">дітей, померло - </w:t>
      </w:r>
      <w:r w:rsidR="004C238C" w:rsidRPr="00E770A5">
        <w:rPr>
          <w:lang w:val="uk-UA"/>
        </w:rPr>
        <w:t>8</w:t>
      </w:r>
      <w:r w:rsidRPr="00E770A5">
        <w:t xml:space="preserve"> осіб.</w:t>
      </w:r>
    </w:p>
    <w:p w14:paraId="1BBB7CEF" w14:textId="6C2D6C86" w:rsidR="008F6D96" w:rsidRPr="00E770A5" w:rsidRDefault="008F6D96" w:rsidP="00814D40">
      <w:pPr>
        <w:pStyle w:val="12"/>
        <w:spacing w:after="320"/>
        <w:ind w:firstLine="880"/>
        <w:jc w:val="both"/>
        <w:rPr>
          <w:lang w:val="uk-UA"/>
        </w:rPr>
      </w:pPr>
      <w:r w:rsidRPr="00E770A5">
        <w:rPr>
          <w:lang w:val="uk-UA"/>
        </w:rPr>
        <w:t xml:space="preserve">В межах території населеного пункту розміщені квартали садибної житлової забудови з присадибними ділянками, вкраплені ділянки блокованої житлової забудови, ділянки багатоквартирної забудови та громадські будівлі. </w:t>
      </w:r>
    </w:p>
    <w:p w14:paraId="165C85DC" w14:textId="77777777" w:rsidR="00814D40" w:rsidRPr="00814D40" w:rsidRDefault="00814D40" w:rsidP="00A45BAE">
      <w:pPr>
        <w:shd w:val="clear" w:color="auto" w:fill="FFFFFF" w:themeFill="background1"/>
        <w:spacing w:after="0" w:line="240" w:lineRule="auto"/>
        <w:ind w:firstLine="567"/>
        <w:jc w:val="both"/>
        <w:rPr>
          <w:rFonts w:ascii="Times New Roman" w:hAnsi="Times New Roman" w:cs="Times New Roman"/>
          <w:b/>
          <w:color w:val="FF0000"/>
          <w:sz w:val="28"/>
          <w:szCs w:val="28"/>
        </w:rPr>
      </w:pPr>
    </w:p>
    <w:p w14:paraId="214F6FE4" w14:textId="77777777" w:rsidR="00F74497" w:rsidRPr="00F74497" w:rsidRDefault="00F74497" w:rsidP="00A45BAE">
      <w:pPr>
        <w:shd w:val="clear" w:color="auto" w:fill="FFFFFF" w:themeFill="background1"/>
        <w:spacing w:after="0" w:line="240" w:lineRule="auto"/>
        <w:ind w:firstLine="567"/>
        <w:jc w:val="both"/>
        <w:rPr>
          <w:rFonts w:ascii="Times New Roman" w:hAnsi="Times New Roman" w:cs="Times New Roman"/>
          <w:b/>
          <w:sz w:val="28"/>
          <w:szCs w:val="28"/>
          <w:lang w:val="uk-UA"/>
        </w:rPr>
      </w:pPr>
    </w:p>
    <w:p w14:paraId="292D9A9F" w14:textId="4ADEE631" w:rsidR="0089772F" w:rsidRPr="00AA541B" w:rsidRDefault="0089772F" w:rsidP="00F74497">
      <w:pPr>
        <w:shd w:val="clear" w:color="auto" w:fill="E2EFD9" w:themeFill="accent6" w:themeFillTint="33"/>
        <w:spacing w:after="0" w:line="240" w:lineRule="auto"/>
        <w:ind w:firstLine="567"/>
        <w:jc w:val="both"/>
        <w:rPr>
          <w:rFonts w:ascii="Times New Roman" w:hAnsi="Times New Roman" w:cs="Times New Roman"/>
          <w:b/>
          <w:sz w:val="28"/>
          <w:szCs w:val="28"/>
          <w:lang w:val="uk-UA"/>
        </w:rPr>
      </w:pPr>
      <w:r w:rsidRPr="00AA541B">
        <w:rPr>
          <w:rFonts w:ascii="Times New Roman" w:hAnsi="Times New Roman" w:cs="Times New Roman"/>
          <w:b/>
          <w:sz w:val="28"/>
          <w:szCs w:val="28"/>
          <w:lang w:val="uk-UA"/>
        </w:rPr>
        <w:t>РОЗДІЛ 6. МОНІТОРИНГ СОЦІАЛЬНО-ЕКОНОМІЧНОЇ ДІЯЛЬНОСТІ</w:t>
      </w:r>
    </w:p>
    <w:p w14:paraId="222D9415" w14:textId="77777777" w:rsidR="000D644A" w:rsidRDefault="000D644A" w:rsidP="00A45BAE">
      <w:pPr>
        <w:shd w:val="clear" w:color="auto" w:fill="FFFFFF" w:themeFill="background1"/>
        <w:spacing w:after="0" w:line="240" w:lineRule="auto"/>
        <w:ind w:firstLine="567"/>
        <w:jc w:val="both"/>
        <w:rPr>
          <w:rFonts w:ascii="Times New Roman" w:hAnsi="Times New Roman" w:cs="Times New Roman"/>
          <w:b/>
          <w:sz w:val="28"/>
          <w:szCs w:val="28"/>
          <w:lang w:val="uk-UA"/>
        </w:rPr>
      </w:pPr>
    </w:p>
    <w:p w14:paraId="6431B9B8" w14:textId="430D389A" w:rsidR="0089772F" w:rsidRDefault="000D644A" w:rsidP="00A45BAE">
      <w:pPr>
        <w:shd w:val="clear" w:color="auto" w:fill="FFFFFF" w:themeFill="background1"/>
        <w:spacing w:after="0" w:line="240" w:lineRule="auto"/>
        <w:ind w:firstLine="567"/>
        <w:jc w:val="both"/>
        <w:rPr>
          <w:rFonts w:ascii="Times New Roman" w:hAnsi="Times New Roman" w:cs="Times New Roman"/>
          <w:sz w:val="28"/>
          <w:szCs w:val="28"/>
          <w:lang w:val="uk-UA"/>
        </w:rPr>
      </w:pPr>
      <w:r w:rsidRPr="000D644A">
        <w:rPr>
          <w:rFonts w:ascii="Times New Roman" w:hAnsi="Times New Roman" w:cs="Times New Roman"/>
          <w:sz w:val="28"/>
          <w:szCs w:val="28"/>
          <w:lang w:val="uk-UA"/>
        </w:rPr>
        <w:t xml:space="preserve"> Сучасний стан підприємств </w:t>
      </w:r>
      <w:r w:rsidR="00CB24D4" w:rsidRPr="00CB24D4">
        <w:rPr>
          <w:rFonts w:ascii="Times New Roman" w:hAnsi="Times New Roman" w:cs="Times New Roman"/>
          <w:sz w:val="28"/>
          <w:szCs w:val="28"/>
          <w:lang w:val="uk-UA"/>
        </w:rPr>
        <w:t>села Курісове Березівського району Одеської області</w:t>
      </w:r>
      <w:r>
        <w:rPr>
          <w:rFonts w:ascii="Times New Roman" w:hAnsi="Times New Roman" w:cs="Times New Roman"/>
          <w:sz w:val="28"/>
          <w:szCs w:val="28"/>
          <w:lang w:val="uk-UA"/>
        </w:rPr>
        <w:t>:</w:t>
      </w:r>
    </w:p>
    <w:p w14:paraId="1C75773C" w14:textId="616BE8D3" w:rsidR="000D644A" w:rsidRDefault="000D644A" w:rsidP="00A45BAE">
      <w:pPr>
        <w:shd w:val="clear" w:color="auto" w:fill="FFFFFF" w:themeFill="background1"/>
        <w:spacing w:after="0" w:line="240" w:lineRule="auto"/>
        <w:ind w:firstLine="567"/>
        <w:jc w:val="both"/>
        <w:rPr>
          <w:rFonts w:ascii="Times New Roman" w:hAnsi="Times New Roman" w:cs="Times New Roman"/>
          <w:sz w:val="28"/>
          <w:szCs w:val="28"/>
          <w:lang w:val="uk-UA"/>
        </w:rPr>
      </w:pPr>
    </w:p>
    <w:tbl>
      <w:tblPr>
        <w:tblStyle w:val="a9"/>
        <w:tblW w:w="9209" w:type="dxa"/>
        <w:jc w:val="center"/>
        <w:tblLook w:val="04A0" w:firstRow="1" w:lastRow="0" w:firstColumn="1" w:lastColumn="0" w:noHBand="0" w:noVBand="1"/>
      </w:tblPr>
      <w:tblGrid>
        <w:gridCol w:w="988"/>
        <w:gridCol w:w="3685"/>
        <w:gridCol w:w="4536"/>
      </w:tblGrid>
      <w:tr w:rsidR="000D644A" w:rsidRPr="000D644A" w14:paraId="58D970EA" w14:textId="77777777" w:rsidTr="00EC4709">
        <w:trPr>
          <w:jc w:val="center"/>
        </w:trPr>
        <w:tc>
          <w:tcPr>
            <w:tcW w:w="988" w:type="dxa"/>
            <w:shd w:val="clear" w:color="auto" w:fill="9CC2E5" w:themeFill="accent5" w:themeFillTint="99"/>
            <w:vAlign w:val="center"/>
          </w:tcPr>
          <w:p w14:paraId="402B6EFA" w14:textId="5D4D4E73" w:rsidR="000D644A" w:rsidRPr="000D644A" w:rsidRDefault="000D644A" w:rsidP="000D644A">
            <w:pPr>
              <w:jc w:val="center"/>
              <w:rPr>
                <w:rFonts w:ascii="Times New Roman" w:hAnsi="Times New Roman" w:cs="Times New Roman"/>
                <w:b/>
                <w:sz w:val="28"/>
                <w:szCs w:val="28"/>
                <w:lang w:val="uk-UA"/>
              </w:rPr>
            </w:pPr>
            <w:r w:rsidRPr="000D644A">
              <w:rPr>
                <w:rFonts w:ascii="Times New Roman" w:hAnsi="Times New Roman" w:cs="Times New Roman"/>
                <w:b/>
                <w:sz w:val="28"/>
                <w:szCs w:val="28"/>
                <w:lang w:val="uk-UA"/>
              </w:rPr>
              <w:t>№</w:t>
            </w:r>
          </w:p>
          <w:p w14:paraId="0D294D70" w14:textId="78827766" w:rsidR="000D644A" w:rsidRPr="000D644A" w:rsidRDefault="000D644A" w:rsidP="000D644A">
            <w:pPr>
              <w:jc w:val="center"/>
              <w:rPr>
                <w:rFonts w:ascii="Times New Roman" w:hAnsi="Times New Roman" w:cs="Times New Roman"/>
                <w:b/>
                <w:sz w:val="28"/>
                <w:szCs w:val="28"/>
                <w:lang w:val="uk-UA"/>
              </w:rPr>
            </w:pPr>
            <w:r w:rsidRPr="000D644A">
              <w:rPr>
                <w:rFonts w:ascii="Times New Roman" w:hAnsi="Times New Roman" w:cs="Times New Roman"/>
                <w:b/>
                <w:sz w:val="28"/>
                <w:szCs w:val="28"/>
                <w:lang w:val="uk-UA"/>
              </w:rPr>
              <w:t>п/п</w:t>
            </w:r>
          </w:p>
        </w:tc>
        <w:tc>
          <w:tcPr>
            <w:tcW w:w="3685" w:type="dxa"/>
            <w:shd w:val="clear" w:color="auto" w:fill="9CC2E5" w:themeFill="accent5" w:themeFillTint="99"/>
            <w:vAlign w:val="center"/>
          </w:tcPr>
          <w:p w14:paraId="048C77DD" w14:textId="6C6B90BD" w:rsidR="000D644A" w:rsidRPr="000D644A" w:rsidRDefault="000D644A" w:rsidP="00EC4709">
            <w:pPr>
              <w:jc w:val="center"/>
              <w:rPr>
                <w:rFonts w:ascii="Times New Roman" w:hAnsi="Times New Roman" w:cs="Times New Roman"/>
                <w:b/>
                <w:sz w:val="28"/>
                <w:szCs w:val="28"/>
                <w:lang w:val="uk-UA"/>
              </w:rPr>
            </w:pPr>
            <w:r w:rsidRPr="000D644A">
              <w:rPr>
                <w:rFonts w:ascii="Times New Roman" w:hAnsi="Times New Roman" w:cs="Times New Roman"/>
                <w:b/>
                <w:sz w:val="28"/>
                <w:szCs w:val="28"/>
                <w:lang w:val="uk-UA"/>
              </w:rPr>
              <w:t>Найменування підприємства</w:t>
            </w:r>
          </w:p>
        </w:tc>
        <w:tc>
          <w:tcPr>
            <w:tcW w:w="4536" w:type="dxa"/>
            <w:shd w:val="clear" w:color="auto" w:fill="9CC2E5" w:themeFill="accent5" w:themeFillTint="99"/>
            <w:vAlign w:val="center"/>
          </w:tcPr>
          <w:p w14:paraId="1BDF1947" w14:textId="6F76FA13" w:rsidR="000D644A" w:rsidRPr="000D644A" w:rsidRDefault="000D644A" w:rsidP="000D644A">
            <w:pPr>
              <w:jc w:val="center"/>
              <w:rPr>
                <w:rFonts w:ascii="Times New Roman" w:hAnsi="Times New Roman" w:cs="Times New Roman"/>
                <w:b/>
                <w:sz w:val="28"/>
                <w:szCs w:val="28"/>
                <w:lang w:val="uk-UA"/>
              </w:rPr>
            </w:pPr>
            <w:r w:rsidRPr="000D644A">
              <w:rPr>
                <w:rFonts w:ascii="Times New Roman" w:hAnsi="Times New Roman" w:cs="Times New Roman"/>
                <w:b/>
                <w:sz w:val="28"/>
                <w:szCs w:val="28"/>
                <w:lang w:val="uk-UA"/>
              </w:rPr>
              <w:t>Вид діяльності підприємства</w:t>
            </w:r>
          </w:p>
        </w:tc>
      </w:tr>
      <w:tr w:rsidR="000D644A" w:rsidRPr="000D644A" w14:paraId="62799F0E" w14:textId="77777777" w:rsidTr="00EC4709">
        <w:trPr>
          <w:jc w:val="center"/>
        </w:trPr>
        <w:tc>
          <w:tcPr>
            <w:tcW w:w="988" w:type="dxa"/>
            <w:vAlign w:val="center"/>
          </w:tcPr>
          <w:p w14:paraId="28CD9CB9" w14:textId="09384D59" w:rsidR="000D644A" w:rsidRPr="002F1BD2" w:rsidRDefault="00EC4709" w:rsidP="00EC4709">
            <w:pPr>
              <w:jc w:val="center"/>
              <w:rPr>
                <w:rFonts w:ascii="Times New Roman" w:hAnsi="Times New Roman" w:cs="Times New Roman"/>
                <w:sz w:val="28"/>
                <w:szCs w:val="28"/>
                <w:lang w:val="uk-UA"/>
              </w:rPr>
            </w:pPr>
            <w:r w:rsidRPr="002F1BD2">
              <w:rPr>
                <w:rFonts w:ascii="Times New Roman" w:hAnsi="Times New Roman" w:cs="Times New Roman"/>
                <w:sz w:val="28"/>
                <w:szCs w:val="28"/>
                <w:lang w:val="uk-UA"/>
              </w:rPr>
              <w:t>1</w:t>
            </w:r>
          </w:p>
        </w:tc>
        <w:tc>
          <w:tcPr>
            <w:tcW w:w="3685" w:type="dxa"/>
            <w:vAlign w:val="center"/>
          </w:tcPr>
          <w:p w14:paraId="73022545" w14:textId="3F49A91B" w:rsidR="000D644A" w:rsidRPr="002F1BD2" w:rsidRDefault="006A207E" w:rsidP="00A45BAE">
            <w:pPr>
              <w:jc w:val="both"/>
              <w:rPr>
                <w:rFonts w:ascii="Times New Roman" w:hAnsi="Times New Roman" w:cs="Times New Roman"/>
                <w:sz w:val="28"/>
                <w:szCs w:val="28"/>
                <w:lang w:val="uk-UA"/>
              </w:rPr>
            </w:pPr>
            <w:r w:rsidRPr="002F1BD2">
              <w:rPr>
                <w:rFonts w:ascii="Times New Roman" w:hAnsi="Times New Roman" w:cs="Times New Roman"/>
                <w:sz w:val="28"/>
                <w:szCs w:val="28"/>
                <w:lang w:val="uk-UA"/>
              </w:rPr>
              <w:t>С</w:t>
            </w:r>
            <w:r w:rsidR="00346A65" w:rsidRPr="002F1BD2">
              <w:rPr>
                <w:rFonts w:ascii="Times New Roman" w:hAnsi="Times New Roman" w:cs="Times New Roman"/>
                <w:sz w:val="28"/>
                <w:szCs w:val="28"/>
                <w:lang w:val="uk-UA"/>
              </w:rPr>
              <w:t>(Ф)Г «Фінагеєв»</w:t>
            </w:r>
          </w:p>
        </w:tc>
        <w:tc>
          <w:tcPr>
            <w:tcW w:w="4536" w:type="dxa"/>
            <w:vAlign w:val="center"/>
          </w:tcPr>
          <w:p w14:paraId="345CAD85" w14:textId="5D632287" w:rsidR="000D644A" w:rsidRPr="002F1BD2" w:rsidRDefault="007D232A" w:rsidP="00A45BAE">
            <w:pPr>
              <w:jc w:val="both"/>
              <w:rPr>
                <w:rFonts w:ascii="Times New Roman" w:hAnsi="Times New Roman" w:cs="Times New Roman"/>
                <w:sz w:val="28"/>
                <w:szCs w:val="28"/>
                <w:lang w:val="uk-UA"/>
              </w:rPr>
            </w:pPr>
            <w:r w:rsidRPr="002F1BD2">
              <w:rPr>
                <w:rFonts w:ascii="Times New Roman" w:hAnsi="Times New Roman" w:cs="Times New Roman"/>
                <w:sz w:val="28"/>
                <w:szCs w:val="28"/>
                <w:lang w:val="uk-UA"/>
              </w:rPr>
              <w:t>Вирощування зернових культур (крім рису)</w:t>
            </w:r>
            <w:r w:rsidR="0060398B" w:rsidRPr="002F1BD2">
              <w:rPr>
                <w:rFonts w:ascii="Times New Roman" w:hAnsi="Times New Roman" w:cs="Times New Roman"/>
                <w:sz w:val="28"/>
                <w:szCs w:val="28"/>
                <w:lang w:val="uk-UA"/>
              </w:rPr>
              <w:t>, бобових культур і насіння олійних культур</w:t>
            </w:r>
          </w:p>
        </w:tc>
      </w:tr>
      <w:tr w:rsidR="000D644A" w:rsidRPr="006A207E" w14:paraId="34E349E5" w14:textId="77777777" w:rsidTr="00EC4709">
        <w:trPr>
          <w:jc w:val="center"/>
        </w:trPr>
        <w:tc>
          <w:tcPr>
            <w:tcW w:w="988" w:type="dxa"/>
            <w:vAlign w:val="center"/>
          </w:tcPr>
          <w:p w14:paraId="6ED7D0D2" w14:textId="4FFC1637" w:rsidR="000D644A" w:rsidRPr="002F1BD2" w:rsidRDefault="00EC4709" w:rsidP="00EC4709">
            <w:pPr>
              <w:jc w:val="center"/>
              <w:rPr>
                <w:rFonts w:ascii="Times New Roman" w:hAnsi="Times New Roman" w:cs="Times New Roman"/>
                <w:sz w:val="28"/>
                <w:szCs w:val="28"/>
                <w:lang w:val="uk-UA"/>
              </w:rPr>
            </w:pPr>
            <w:r w:rsidRPr="002F1BD2">
              <w:rPr>
                <w:rFonts w:ascii="Times New Roman" w:hAnsi="Times New Roman" w:cs="Times New Roman"/>
                <w:sz w:val="28"/>
                <w:szCs w:val="28"/>
                <w:lang w:val="uk-UA"/>
              </w:rPr>
              <w:t>2</w:t>
            </w:r>
          </w:p>
        </w:tc>
        <w:tc>
          <w:tcPr>
            <w:tcW w:w="3685" w:type="dxa"/>
            <w:vAlign w:val="center"/>
          </w:tcPr>
          <w:p w14:paraId="68730857" w14:textId="6D61B3C0" w:rsidR="000D644A" w:rsidRPr="002F1BD2" w:rsidRDefault="006A207E" w:rsidP="00A45BAE">
            <w:pPr>
              <w:jc w:val="both"/>
              <w:rPr>
                <w:rFonts w:ascii="Times New Roman" w:hAnsi="Times New Roman" w:cs="Times New Roman"/>
                <w:sz w:val="28"/>
                <w:szCs w:val="28"/>
                <w:lang w:val="uk-UA"/>
              </w:rPr>
            </w:pPr>
            <w:r w:rsidRPr="002F1BD2">
              <w:rPr>
                <w:rFonts w:ascii="Times New Roman" w:hAnsi="Times New Roman" w:cs="Times New Roman"/>
                <w:sz w:val="28"/>
                <w:szCs w:val="28"/>
                <w:lang w:val="uk-UA"/>
              </w:rPr>
              <w:t xml:space="preserve"> КП«Сількомунгосп» Курісовської  сільської ради</w:t>
            </w:r>
          </w:p>
        </w:tc>
        <w:tc>
          <w:tcPr>
            <w:tcW w:w="4536" w:type="dxa"/>
            <w:vAlign w:val="center"/>
          </w:tcPr>
          <w:p w14:paraId="2013DBC8" w14:textId="2AA5EB9A" w:rsidR="000D644A" w:rsidRPr="002F1BD2" w:rsidRDefault="007A5348" w:rsidP="00A45BAE">
            <w:pPr>
              <w:jc w:val="both"/>
              <w:rPr>
                <w:rFonts w:ascii="Times New Roman" w:hAnsi="Times New Roman" w:cs="Times New Roman"/>
                <w:sz w:val="28"/>
                <w:szCs w:val="28"/>
                <w:lang w:val="uk-UA"/>
              </w:rPr>
            </w:pPr>
            <w:r w:rsidRPr="002F1BD2">
              <w:rPr>
                <w:rFonts w:ascii="Times New Roman" w:hAnsi="Times New Roman" w:cs="Times New Roman"/>
                <w:sz w:val="28"/>
                <w:szCs w:val="28"/>
                <w:lang w:val="uk-UA"/>
              </w:rPr>
              <w:t>Забір, очищення та постачання води</w:t>
            </w:r>
          </w:p>
        </w:tc>
      </w:tr>
      <w:tr w:rsidR="007A5348" w:rsidRPr="000D644A" w14:paraId="79A7FF25" w14:textId="77777777" w:rsidTr="00EC4709">
        <w:trPr>
          <w:jc w:val="center"/>
        </w:trPr>
        <w:tc>
          <w:tcPr>
            <w:tcW w:w="988" w:type="dxa"/>
            <w:vAlign w:val="center"/>
          </w:tcPr>
          <w:p w14:paraId="0E969F8D" w14:textId="14ED0F61" w:rsidR="007A5348" w:rsidRPr="002F1BD2" w:rsidRDefault="007A5348" w:rsidP="007A5348">
            <w:pPr>
              <w:jc w:val="center"/>
              <w:rPr>
                <w:rFonts w:ascii="Times New Roman" w:hAnsi="Times New Roman" w:cs="Times New Roman"/>
                <w:sz w:val="28"/>
                <w:szCs w:val="28"/>
                <w:lang w:val="uk-UA"/>
              </w:rPr>
            </w:pPr>
            <w:r w:rsidRPr="002F1BD2">
              <w:rPr>
                <w:rFonts w:ascii="Times New Roman" w:hAnsi="Times New Roman" w:cs="Times New Roman"/>
                <w:sz w:val="28"/>
                <w:szCs w:val="28"/>
                <w:lang w:val="uk-UA"/>
              </w:rPr>
              <w:t>3</w:t>
            </w:r>
          </w:p>
        </w:tc>
        <w:tc>
          <w:tcPr>
            <w:tcW w:w="3685" w:type="dxa"/>
            <w:vAlign w:val="center"/>
          </w:tcPr>
          <w:p w14:paraId="43739108" w14:textId="4D9E6579" w:rsidR="007A5348" w:rsidRPr="002F1BD2" w:rsidRDefault="007A5348" w:rsidP="007A5348">
            <w:pPr>
              <w:jc w:val="both"/>
              <w:rPr>
                <w:rFonts w:ascii="Times New Roman" w:hAnsi="Times New Roman" w:cs="Times New Roman"/>
                <w:sz w:val="28"/>
                <w:szCs w:val="28"/>
                <w:lang w:val="uk-UA"/>
              </w:rPr>
            </w:pPr>
            <w:r w:rsidRPr="002F1BD2">
              <w:rPr>
                <w:rFonts w:ascii="Times New Roman" w:hAnsi="Times New Roman" w:cs="Times New Roman"/>
                <w:sz w:val="28"/>
                <w:szCs w:val="28"/>
                <w:lang w:val="uk-UA"/>
              </w:rPr>
              <w:t>СТОВ «Рось»</w:t>
            </w:r>
          </w:p>
        </w:tc>
        <w:tc>
          <w:tcPr>
            <w:tcW w:w="4536" w:type="dxa"/>
            <w:vAlign w:val="center"/>
          </w:tcPr>
          <w:p w14:paraId="438FAB36" w14:textId="7B52E137" w:rsidR="007A5348" w:rsidRPr="002F1BD2" w:rsidRDefault="007A5348" w:rsidP="007A5348">
            <w:pPr>
              <w:jc w:val="both"/>
              <w:rPr>
                <w:rFonts w:ascii="Times New Roman" w:hAnsi="Times New Roman" w:cs="Times New Roman"/>
                <w:sz w:val="28"/>
                <w:szCs w:val="28"/>
                <w:lang w:val="uk-UA"/>
              </w:rPr>
            </w:pPr>
            <w:r w:rsidRPr="002F1BD2">
              <w:rPr>
                <w:rFonts w:ascii="Times New Roman" w:hAnsi="Times New Roman" w:cs="Times New Roman"/>
                <w:sz w:val="28"/>
                <w:szCs w:val="28"/>
                <w:lang w:val="uk-UA"/>
              </w:rPr>
              <w:t>Вирощування зернових культур (крім рису), бобових культур і насіння олійних культур</w:t>
            </w:r>
          </w:p>
        </w:tc>
      </w:tr>
      <w:tr w:rsidR="007A5348" w:rsidRPr="000D644A" w14:paraId="456CE505" w14:textId="77777777" w:rsidTr="00EC4709">
        <w:trPr>
          <w:jc w:val="center"/>
        </w:trPr>
        <w:tc>
          <w:tcPr>
            <w:tcW w:w="988" w:type="dxa"/>
            <w:vAlign w:val="center"/>
          </w:tcPr>
          <w:p w14:paraId="3CF4280D" w14:textId="6573B615" w:rsidR="007A5348" w:rsidRPr="002F1BD2" w:rsidRDefault="007A5348" w:rsidP="007A5348">
            <w:pPr>
              <w:jc w:val="center"/>
              <w:rPr>
                <w:rFonts w:ascii="Times New Roman" w:hAnsi="Times New Roman" w:cs="Times New Roman"/>
                <w:sz w:val="28"/>
                <w:szCs w:val="28"/>
                <w:lang w:val="uk-UA"/>
              </w:rPr>
            </w:pPr>
            <w:r w:rsidRPr="002F1BD2">
              <w:rPr>
                <w:rFonts w:ascii="Times New Roman" w:hAnsi="Times New Roman" w:cs="Times New Roman"/>
                <w:sz w:val="28"/>
                <w:szCs w:val="28"/>
                <w:lang w:val="uk-UA"/>
              </w:rPr>
              <w:t>4</w:t>
            </w:r>
          </w:p>
        </w:tc>
        <w:tc>
          <w:tcPr>
            <w:tcW w:w="3685" w:type="dxa"/>
            <w:vAlign w:val="center"/>
          </w:tcPr>
          <w:p w14:paraId="7DB14D11" w14:textId="4289A389" w:rsidR="007A5348" w:rsidRPr="002F1BD2" w:rsidRDefault="00F61281" w:rsidP="007A5348">
            <w:pPr>
              <w:jc w:val="both"/>
              <w:rPr>
                <w:rFonts w:ascii="Times New Roman" w:hAnsi="Times New Roman" w:cs="Times New Roman"/>
                <w:sz w:val="28"/>
                <w:szCs w:val="28"/>
                <w:lang w:val="uk-UA"/>
              </w:rPr>
            </w:pPr>
            <w:r w:rsidRPr="002F1BD2">
              <w:rPr>
                <w:rFonts w:ascii="Times New Roman" w:hAnsi="Times New Roman" w:cs="Times New Roman"/>
                <w:sz w:val="28"/>
                <w:szCs w:val="28"/>
                <w:lang w:val="uk-UA"/>
              </w:rPr>
              <w:t>ТОВ «ВСТ-ОЙЛ»</w:t>
            </w:r>
          </w:p>
        </w:tc>
        <w:tc>
          <w:tcPr>
            <w:tcW w:w="4536" w:type="dxa"/>
            <w:vAlign w:val="center"/>
          </w:tcPr>
          <w:p w14:paraId="15E676EB" w14:textId="5F7CC56F" w:rsidR="007A5348" w:rsidRPr="002F1BD2" w:rsidRDefault="00F61281" w:rsidP="007A5348">
            <w:pPr>
              <w:jc w:val="both"/>
              <w:rPr>
                <w:rFonts w:ascii="Times New Roman" w:hAnsi="Times New Roman" w:cs="Times New Roman"/>
                <w:sz w:val="28"/>
                <w:szCs w:val="28"/>
                <w:lang w:val="uk-UA"/>
              </w:rPr>
            </w:pPr>
            <w:r w:rsidRPr="002F1BD2">
              <w:rPr>
                <w:rFonts w:ascii="Times New Roman" w:hAnsi="Times New Roman" w:cs="Times New Roman"/>
                <w:sz w:val="28"/>
                <w:szCs w:val="28"/>
                <w:lang w:val="uk-UA"/>
              </w:rPr>
              <w:t>Роздрібна торгівля пальним</w:t>
            </w:r>
          </w:p>
        </w:tc>
      </w:tr>
      <w:tr w:rsidR="007A5348" w:rsidRPr="00D60761" w14:paraId="2ED2C979" w14:textId="77777777" w:rsidTr="00EC4709">
        <w:trPr>
          <w:jc w:val="center"/>
        </w:trPr>
        <w:tc>
          <w:tcPr>
            <w:tcW w:w="988" w:type="dxa"/>
            <w:vAlign w:val="center"/>
          </w:tcPr>
          <w:p w14:paraId="7D9ACDE0" w14:textId="231D2629" w:rsidR="007A5348" w:rsidRPr="002F1BD2" w:rsidRDefault="007A5348" w:rsidP="007A5348">
            <w:pPr>
              <w:jc w:val="center"/>
              <w:rPr>
                <w:rFonts w:ascii="Times New Roman" w:hAnsi="Times New Roman" w:cs="Times New Roman"/>
                <w:sz w:val="28"/>
                <w:szCs w:val="28"/>
                <w:lang w:val="uk-UA"/>
              </w:rPr>
            </w:pPr>
            <w:r w:rsidRPr="002F1BD2">
              <w:rPr>
                <w:rFonts w:ascii="Times New Roman" w:hAnsi="Times New Roman" w:cs="Times New Roman"/>
                <w:sz w:val="28"/>
                <w:szCs w:val="28"/>
                <w:lang w:val="uk-UA"/>
              </w:rPr>
              <w:t>5</w:t>
            </w:r>
          </w:p>
        </w:tc>
        <w:tc>
          <w:tcPr>
            <w:tcW w:w="3685" w:type="dxa"/>
            <w:vAlign w:val="center"/>
          </w:tcPr>
          <w:p w14:paraId="36D8FB25" w14:textId="392AE916" w:rsidR="007A5348" w:rsidRPr="002F1BD2" w:rsidRDefault="00F61281" w:rsidP="007A5348">
            <w:pPr>
              <w:jc w:val="both"/>
              <w:rPr>
                <w:rFonts w:ascii="Times New Roman" w:hAnsi="Times New Roman" w:cs="Times New Roman"/>
                <w:sz w:val="28"/>
                <w:szCs w:val="28"/>
                <w:lang w:val="uk-UA"/>
              </w:rPr>
            </w:pPr>
            <w:r w:rsidRPr="002F1BD2">
              <w:rPr>
                <w:rFonts w:ascii="Times New Roman" w:hAnsi="Times New Roman" w:cs="Times New Roman"/>
                <w:sz w:val="28"/>
                <w:szCs w:val="28"/>
                <w:lang w:val="uk-UA"/>
              </w:rPr>
              <w:t xml:space="preserve">ПП </w:t>
            </w:r>
            <w:r w:rsidR="00EE2A80" w:rsidRPr="002F1BD2">
              <w:rPr>
                <w:rFonts w:ascii="Times New Roman" w:hAnsi="Times New Roman" w:cs="Times New Roman"/>
                <w:sz w:val="28"/>
                <w:szCs w:val="28"/>
                <w:lang w:val="uk-UA"/>
              </w:rPr>
              <w:t>«НДВО «Ламідан»</w:t>
            </w:r>
          </w:p>
        </w:tc>
        <w:tc>
          <w:tcPr>
            <w:tcW w:w="4536" w:type="dxa"/>
            <w:vAlign w:val="center"/>
          </w:tcPr>
          <w:p w14:paraId="3D277C27" w14:textId="30D93628" w:rsidR="007A5348" w:rsidRPr="002F1BD2" w:rsidRDefault="00EE2A80" w:rsidP="007A5348">
            <w:pPr>
              <w:jc w:val="both"/>
              <w:rPr>
                <w:rFonts w:ascii="Times New Roman" w:hAnsi="Times New Roman" w:cs="Times New Roman"/>
                <w:sz w:val="28"/>
                <w:szCs w:val="28"/>
                <w:lang w:val="uk-UA"/>
              </w:rPr>
            </w:pPr>
            <w:r w:rsidRPr="002F1BD2">
              <w:rPr>
                <w:rFonts w:ascii="Times New Roman" w:hAnsi="Times New Roman" w:cs="Times New Roman"/>
                <w:sz w:val="28"/>
                <w:szCs w:val="28"/>
                <w:lang w:val="uk-UA"/>
              </w:rPr>
              <w:t xml:space="preserve">Виробництво дитячих </w:t>
            </w:r>
            <w:r w:rsidR="00A90A34" w:rsidRPr="002F1BD2">
              <w:rPr>
                <w:rFonts w:ascii="Times New Roman" w:hAnsi="Times New Roman" w:cs="Times New Roman"/>
                <w:sz w:val="28"/>
                <w:szCs w:val="28"/>
                <w:lang w:val="uk-UA"/>
              </w:rPr>
              <w:t xml:space="preserve">харчових та дієтичних харчових </w:t>
            </w:r>
            <w:r w:rsidR="00D60761" w:rsidRPr="002F1BD2">
              <w:rPr>
                <w:rFonts w:ascii="Times New Roman" w:hAnsi="Times New Roman" w:cs="Times New Roman"/>
                <w:sz w:val="28"/>
                <w:szCs w:val="28"/>
                <w:lang w:val="uk-UA"/>
              </w:rPr>
              <w:t>продуктів</w:t>
            </w:r>
          </w:p>
        </w:tc>
      </w:tr>
      <w:tr w:rsidR="00D60761" w:rsidRPr="000D644A" w14:paraId="0C34F3CA" w14:textId="77777777" w:rsidTr="00EC4709">
        <w:trPr>
          <w:jc w:val="center"/>
        </w:trPr>
        <w:tc>
          <w:tcPr>
            <w:tcW w:w="988" w:type="dxa"/>
            <w:vAlign w:val="center"/>
          </w:tcPr>
          <w:p w14:paraId="6787F09C" w14:textId="304DC744" w:rsidR="00D60761" w:rsidRPr="002F1BD2" w:rsidRDefault="00D60761" w:rsidP="00D60761">
            <w:pPr>
              <w:jc w:val="center"/>
              <w:rPr>
                <w:rFonts w:ascii="Times New Roman" w:hAnsi="Times New Roman" w:cs="Times New Roman"/>
                <w:sz w:val="28"/>
                <w:szCs w:val="28"/>
                <w:lang w:val="uk-UA"/>
              </w:rPr>
            </w:pPr>
            <w:r w:rsidRPr="002F1BD2">
              <w:rPr>
                <w:rFonts w:ascii="Times New Roman" w:hAnsi="Times New Roman" w:cs="Times New Roman"/>
                <w:sz w:val="28"/>
                <w:szCs w:val="28"/>
                <w:lang w:val="uk-UA"/>
              </w:rPr>
              <w:t>6</w:t>
            </w:r>
          </w:p>
        </w:tc>
        <w:tc>
          <w:tcPr>
            <w:tcW w:w="3685" w:type="dxa"/>
            <w:vAlign w:val="center"/>
          </w:tcPr>
          <w:p w14:paraId="65267FB7" w14:textId="31BE1799" w:rsidR="00D60761" w:rsidRPr="002F1BD2" w:rsidRDefault="00D60761" w:rsidP="00D60761">
            <w:pPr>
              <w:jc w:val="both"/>
              <w:rPr>
                <w:rFonts w:ascii="Times New Roman" w:hAnsi="Times New Roman" w:cs="Times New Roman"/>
                <w:sz w:val="28"/>
                <w:szCs w:val="28"/>
                <w:lang w:val="uk-UA"/>
              </w:rPr>
            </w:pPr>
            <w:r w:rsidRPr="002F1BD2">
              <w:rPr>
                <w:rFonts w:ascii="Times New Roman" w:hAnsi="Times New Roman" w:cs="Times New Roman"/>
                <w:sz w:val="28"/>
                <w:szCs w:val="28"/>
                <w:lang w:val="uk-UA"/>
              </w:rPr>
              <w:t>С(Ф)Г «Гайчук»</w:t>
            </w:r>
          </w:p>
        </w:tc>
        <w:tc>
          <w:tcPr>
            <w:tcW w:w="4536" w:type="dxa"/>
            <w:vAlign w:val="center"/>
          </w:tcPr>
          <w:p w14:paraId="10FE70AA" w14:textId="37A75130" w:rsidR="00D60761" w:rsidRPr="002F1BD2" w:rsidRDefault="00D60761" w:rsidP="00D60761">
            <w:pPr>
              <w:jc w:val="both"/>
              <w:rPr>
                <w:rFonts w:ascii="Times New Roman" w:hAnsi="Times New Roman" w:cs="Times New Roman"/>
                <w:sz w:val="28"/>
                <w:szCs w:val="28"/>
                <w:lang w:val="uk-UA"/>
              </w:rPr>
            </w:pPr>
            <w:r w:rsidRPr="002F1BD2">
              <w:rPr>
                <w:rFonts w:ascii="Times New Roman" w:hAnsi="Times New Roman" w:cs="Times New Roman"/>
                <w:sz w:val="28"/>
                <w:szCs w:val="28"/>
                <w:lang w:val="uk-UA"/>
              </w:rPr>
              <w:t>Вирощування зернових культур (крім рису), бобових культур і насіння олійних культур</w:t>
            </w:r>
          </w:p>
        </w:tc>
      </w:tr>
      <w:tr w:rsidR="009A78E6" w:rsidRPr="000D644A" w14:paraId="0D1D4AC1" w14:textId="77777777" w:rsidTr="00EC4709">
        <w:trPr>
          <w:jc w:val="center"/>
        </w:trPr>
        <w:tc>
          <w:tcPr>
            <w:tcW w:w="988" w:type="dxa"/>
            <w:vAlign w:val="center"/>
          </w:tcPr>
          <w:p w14:paraId="6679518A" w14:textId="32E24369" w:rsidR="009A78E6" w:rsidRPr="002F1BD2" w:rsidRDefault="009A78E6" w:rsidP="009A78E6">
            <w:pPr>
              <w:jc w:val="center"/>
              <w:rPr>
                <w:rFonts w:ascii="Times New Roman" w:hAnsi="Times New Roman" w:cs="Times New Roman"/>
                <w:sz w:val="28"/>
                <w:szCs w:val="28"/>
                <w:lang w:val="uk-UA"/>
              </w:rPr>
            </w:pPr>
            <w:r w:rsidRPr="002F1BD2">
              <w:rPr>
                <w:rFonts w:ascii="Times New Roman" w:hAnsi="Times New Roman" w:cs="Times New Roman"/>
                <w:sz w:val="28"/>
                <w:szCs w:val="28"/>
                <w:lang w:val="uk-UA"/>
              </w:rPr>
              <w:t>7</w:t>
            </w:r>
          </w:p>
        </w:tc>
        <w:tc>
          <w:tcPr>
            <w:tcW w:w="3685" w:type="dxa"/>
            <w:vAlign w:val="center"/>
          </w:tcPr>
          <w:p w14:paraId="573A0E12" w14:textId="12461D4D" w:rsidR="009A78E6" w:rsidRPr="002F1BD2" w:rsidRDefault="009A78E6" w:rsidP="009A78E6">
            <w:pPr>
              <w:jc w:val="both"/>
              <w:rPr>
                <w:rFonts w:ascii="Times New Roman" w:hAnsi="Times New Roman" w:cs="Times New Roman"/>
                <w:sz w:val="28"/>
                <w:szCs w:val="28"/>
                <w:lang w:val="uk-UA"/>
              </w:rPr>
            </w:pPr>
            <w:r w:rsidRPr="002F1BD2">
              <w:rPr>
                <w:rFonts w:ascii="Times New Roman" w:hAnsi="Times New Roman" w:cs="Times New Roman"/>
                <w:sz w:val="28"/>
                <w:szCs w:val="28"/>
                <w:lang w:val="uk-UA"/>
              </w:rPr>
              <w:t>ТОВ «КУРІС-ІНВЕСТ»</w:t>
            </w:r>
          </w:p>
        </w:tc>
        <w:tc>
          <w:tcPr>
            <w:tcW w:w="4536" w:type="dxa"/>
            <w:vAlign w:val="center"/>
          </w:tcPr>
          <w:p w14:paraId="693ABACD" w14:textId="268C6956" w:rsidR="009A78E6" w:rsidRPr="002F1BD2" w:rsidRDefault="009A78E6" w:rsidP="009A78E6">
            <w:pPr>
              <w:jc w:val="both"/>
              <w:rPr>
                <w:rFonts w:ascii="Times New Roman" w:hAnsi="Times New Roman" w:cs="Times New Roman"/>
                <w:sz w:val="28"/>
                <w:szCs w:val="28"/>
                <w:lang w:val="uk-UA"/>
              </w:rPr>
            </w:pPr>
            <w:r w:rsidRPr="002F1BD2">
              <w:rPr>
                <w:rFonts w:ascii="Times New Roman" w:hAnsi="Times New Roman" w:cs="Times New Roman"/>
                <w:sz w:val="28"/>
                <w:szCs w:val="28"/>
                <w:lang w:val="uk-UA"/>
              </w:rPr>
              <w:t>Вирощування зернових культур (крім рису), бобових культур і насіння олійних культур</w:t>
            </w:r>
          </w:p>
        </w:tc>
      </w:tr>
      <w:tr w:rsidR="009A78E6" w:rsidRPr="000D644A" w14:paraId="7652757A" w14:textId="77777777" w:rsidTr="00EC4709">
        <w:trPr>
          <w:jc w:val="center"/>
        </w:trPr>
        <w:tc>
          <w:tcPr>
            <w:tcW w:w="988" w:type="dxa"/>
            <w:vAlign w:val="center"/>
          </w:tcPr>
          <w:p w14:paraId="34D3F491" w14:textId="2D40E677" w:rsidR="009A78E6" w:rsidRPr="002F1BD2" w:rsidRDefault="009A78E6" w:rsidP="009A78E6">
            <w:pPr>
              <w:jc w:val="center"/>
              <w:rPr>
                <w:rFonts w:ascii="Times New Roman" w:hAnsi="Times New Roman" w:cs="Times New Roman"/>
                <w:sz w:val="28"/>
                <w:szCs w:val="28"/>
                <w:lang w:val="uk-UA"/>
              </w:rPr>
            </w:pPr>
            <w:r w:rsidRPr="002F1BD2">
              <w:rPr>
                <w:rFonts w:ascii="Times New Roman" w:hAnsi="Times New Roman" w:cs="Times New Roman"/>
                <w:sz w:val="28"/>
                <w:szCs w:val="28"/>
                <w:lang w:val="uk-UA"/>
              </w:rPr>
              <w:t>8</w:t>
            </w:r>
          </w:p>
        </w:tc>
        <w:tc>
          <w:tcPr>
            <w:tcW w:w="3685" w:type="dxa"/>
            <w:vAlign w:val="center"/>
          </w:tcPr>
          <w:p w14:paraId="425A325F" w14:textId="39C88804" w:rsidR="009A78E6" w:rsidRPr="002F1BD2" w:rsidRDefault="009A78E6" w:rsidP="009A78E6">
            <w:pPr>
              <w:jc w:val="both"/>
              <w:rPr>
                <w:rFonts w:ascii="Times New Roman" w:hAnsi="Times New Roman" w:cs="Times New Roman"/>
                <w:sz w:val="28"/>
                <w:szCs w:val="28"/>
                <w:lang w:val="uk-UA"/>
              </w:rPr>
            </w:pPr>
            <w:r w:rsidRPr="002F1BD2">
              <w:rPr>
                <w:rFonts w:ascii="Times New Roman" w:hAnsi="Times New Roman" w:cs="Times New Roman"/>
                <w:sz w:val="28"/>
                <w:szCs w:val="28"/>
                <w:lang w:val="uk-UA"/>
              </w:rPr>
              <w:t>ДП «ЛІСИ УКРАЇНИ»</w:t>
            </w:r>
          </w:p>
        </w:tc>
        <w:tc>
          <w:tcPr>
            <w:tcW w:w="4536" w:type="dxa"/>
            <w:vAlign w:val="center"/>
          </w:tcPr>
          <w:p w14:paraId="194B3C3B" w14:textId="3E177F53" w:rsidR="009A78E6" w:rsidRPr="002F1BD2" w:rsidRDefault="009A78E6" w:rsidP="009A78E6">
            <w:pPr>
              <w:jc w:val="both"/>
              <w:rPr>
                <w:rFonts w:ascii="Times New Roman" w:hAnsi="Times New Roman" w:cs="Times New Roman"/>
                <w:sz w:val="28"/>
                <w:szCs w:val="28"/>
                <w:lang w:val="uk-UA"/>
              </w:rPr>
            </w:pPr>
            <w:r w:rsidRPr="002F1BD2">
              <w:rPr>
                <w:rFonts w:ascii="Times New Roman" w:hAnsi="Times New Roman" w:cs="Times New Roman"/>
                <w:sz w:val="28"/>
                <w:szCs w:val="28"/>
                <w:lang w:val="uk-UA"/>
              </w:rPr>
              <w:t xml:space="preserve">Лісівництво та </w:t>
            </w:r>
            <w:r w:rsidR="00D36213" w:rsidRPr="002F1BD2">
              <w:rPr>
                <w:rFonts w:ascii="Times New Roman" w:hAnsi="Times New Roman" w:cs="Times New Roman"/>
                <w:sz w:val="28"/>
                <w:szCs w:val="28"/>
                <w:lang w:val="uk-UA"/>
              </w:rPr>
              <w:t>індивідуальна діяльність у лісовому господарстві</w:t>
            </w:r>
          </w:p>
        </w:tc>
      </w:tr>
      <w:tr w:rsidR="009A78E6" w:rsidRPr="000D644A" w14:paraId="6ECB53F5" w14:textId="77777777" w:rsidTr="00EC4709">
        <w:trPr>
          <w:jc w:val="center"/>
        </w:trPr>
        <w:tc>
          <w:tcPr>
            <w:tcW w:w="988" w:type="dxa"/>
            <w:vAlign w:val="center"/>
          </w:tcPr>
          <w:p w14:paraId="71091440" w14:textId="2DD63C79" w:rsidR="009A78E6" w:rsidRPr="002F1BD2" w:rsidRDefault="009A78E6" w:rsidP="009A78E6">
            <w:pPr>
              <w:jc w:val="center"/>
              <w:rPr>
                <w:rFonts w:ascii="Times New Roman" w:hAnsi="Times New Roman" w:cs="Times New Roman"/>
                <w:sz w:val="28"/>
                <w:szCs w:val="28"/>
                <w:lang w:val="uk-UA"/>
              </w:rPr>
            </w:pPr>
            <w:r w:rsidRPr="002F1BD2">
              <w:rPr>
                <w:rFonts w:ascii="Times New Roman" w:hAnsi="Times New Roman" w:cs="Times New Roman"/>
                <w:sz w:val="28"/>
                <w:szCs w:val="28"/>
                <w:lang w:val="uk-UA"/>
              </w:rPr>
              <w:t>9</w:t>
            </w:r>
          </w:p>
        </w:tc>
        <w:tc>
          <w:tcPr>
            <w:tcW w:w="3685" w:type="dxa"/>
            <w:vAlign w:val="center"/>
          </w:tcPr>
          <w:p w14:paraId="045AC8F3" w14:textId="7C513C10" w:rsidR="009A78E6" w:rsidRPr="002F1BD2" w:rsidRDefault="00D36213" w:rsidP="009A78E6">
            <w:pPr>
              <w:jc w:val="both"/>
              <w:rPr>
                <w:rFonts w:ascii="Times New Roman" w:hAnsi="Times New Roman" w:cs="Times New Roman"/>
                <w:sz w:val="28"/>
                <w:szCs w:val="28"/>
                <w:lang w:val="uk-UA"/>
              </w:rPr>
            </w:pPr>
            <w:r w:rsidRPr="002F1BD2">
              <w:rPr>
                <w:rFonts w:ascii="Times New Roman" w:hAnsi="Times New Roman" w:cs="Times New Roman"/>
                <w:sz w:val="28"/>
                <w:szCs w:val="28"/>
                <w:lang w:val="uk-UA"/>
              </w:rPr>
              <w:t>Тилігульський аграрний фаховий коледж</w:t>
            </w:r>
          </w:p>
        </w:tc>
        <w:tc>
          <w:tcPr>
            <w:tcW w:w="4536" w:type="dxa"/>
            <w:vAlign w:val="center"/>
          </w:tcPr>
          <w:p w14:paraId="29DBC2C2" w14:textId="13A7B6C1" w:rsidR="009A78E6" w:rsidRPr="002F1BD2" w:rsidRDefault="00E74748" w:rsidP="009A78E6">
            <w:pPr>
              <w:jc w:val="both"/>
              <w:rPr>
                <w:rFonts w:ascii="Times New Roman" w:hAnsi="Times New Roman" w:cs="Times New Roman"/>
                <w:sz w:val="28"/>
                <w:szCs w:val="28"/>
                <w:lang w:val="uk-UA"/>
              </w:rPr>
            </w:pPr>
            <w:r w:rsidRPr="002F1BD2">
              <w:rPr>
                <w:rFonts w:ascii="Times New Roman" w:hAnsi="Times New Roman" w:cs="Times New Roman"/>
                <w:sz w:val="28"/>
                <w:szCs w:val="28"/>
                <w:lang w:val="uk-UA"/>
              </w:rPr>
              <w:t>Фахова передвища освіта</w:t>
            </w:r>
          </w:p>
        </w:tc>
      </w:tr>
      <w:tr w:rsidR="009A78E6" w:rsidRPr="000D644A" w14:paraId="491855CC" w14:textId="77777777" w:rsidTr="00EC4709">
        <w:trPr>
          <w:jc w:val="center"/>
        </w:trPr>
        <w:tc>
          <w:tcPr>
            <w:tcW w:w="988" w:type="dxa"/>
            <w:vAlign w:val="center"/>
          </w:tcPr>
          <w:p w14:paraId="0B85BA51" w14:textId="765B7AE1" w:rsidR="009A78E6" w:rsidRPr="002F1BD2" w:rsidRDefault="009A78E6" w:rsidP="009A78E6">
            <w:pPr>
              <w:jc w:val="center"/>
              <w:rPr>
                <w:rFonts w:ascii="Times New Roman" w:hAnsi="Times New Roman" w:cs="Times New Roman"/>
                <w:sz w:val="28"/>
                <w:szCs w:val="28"/>
                <w:lang w:val="uk-UA"/>
              </w:rPr>
            </w:pPr>
            <w:r w:rsidRPr="002F1BD2">
              <w:rPr>
                <w:rFonts w:ascii="Times New Roman" w:hAnsi="Times New Roman" w:cs="Times New Roman"/>
                <w:sz w:val="28"/>
                <w:szCs w:val="28"/>
                <w:lang w:val="uk-UA"/>
              </w:rPr>
              <w:t>10</w:t>
            </w:r>
          </w:p>
        </w:tc>
        <w:tc>
          <w:tcPr>
            <w:tcW w:w="3685" w:type="dxa"/>
            <w:vAlign w:val="center"/>
          </w:tcPr>
          <w:p w14:paraId="2449721F" w14:textId="66BFFD0B" w:rsidR="009A78E6" w:rsidRPr="002F1BD2" w:rsidRDefault="00E74748" w:rsidP="009A78E6">
            <w:pPr>
              <w:jc w:val="both"/>
              <w:rPr>
                <w:rFonts w:ascii="Times New Roman" w:hAnsi="Times New Roman" w:cs="Times New Roman"/>
                <w:sz w:val="28"/>
                <w:szCs w:val="28"/>
                <w:lang w:val="uk-UA"/>
              </w:rPr>
            </w:pPr>
            <w:r w:rsidRPr="002F1BD2">
              <w:rPr>
                <w:rFonts w:ascii="Times New Roman" w:hAnsi="Times New Roman" w:cs="Times New Roman"/>
                <w:sz w:val="28"/>
                <w:szCs w:val="28"/>
                <w:lang w:val="uk-UA"/>
              </w:rPr>
              <w:t>ТОВ «АВТОБУС 365»</w:t>
            </w:r>
          </w:p>
        </w:tc>
        <w:tc>
          <w:tcPr>
            <w:tcW w:w="4536" w:type="dxa"/>
            <w:vAlign w:val="center"/>
          </w:tcPr>
          <w:p w14:paraId="30ABC7AF" w14:textId="42CFD61C" w:rsidR="009A78E6" w:rsidRPr="002F1BD2" w:rsidRDefault="00FB2011" w:rsidP="009A78E6">
            <w:pPr>
              <w:jc w:val="both"/>
              <w:rPr>
                <w:rFonts w:ascii="Times New Roman" w:hAnsi="Times New Roman" w:cs="Times New Roman"/>
                <w:sz w:val="28"/>
                <w:szCs w:val="28"/>
                <w:lang w:val="uk-UA"/>
              </w:rPr>
            </w:pPr>
            <w:r w:rsidRPr="002F1BD2">
              <w:rPr>
                <w:rFonts w:ascii="Times New Roman" w:hAnsi="Times New Roman" w:cs="Times New Roman"/>
                <w:sz w:val="28"/>
                <w:szCs w:val="28"/>
                <w:lang w:val="uk-UA"/>
              </w:rPr>
              <w:t>Надання в оренду ін.</w:t>
            </w:r>
            <w:r w:rsidR="002F1BD2" w:rsidRPr="002F1BD2">
              <w:rPr>
                <w:rFonts w:ascii="Times New Roman" w:hAnsi="Times New Roman" w:cs="Times New Roman"/>
                <w:sz w:val="28"/>
                <w:szCs w:val="28"/>
                <w:lang w:val="uk-UA"/>
              </w:rPr>
              <w:t xml:space="preserve"> </w:t>
            </w:r>
            <w:r w:rsidRPr="002F1BD2">
              <w:rPr>
                <w:rFonts w:ascii="Times New Roman" w:hAnsi="Times New Roman" w:cs="Times New Roman"/>
                <w:sz w:val="28"/>
                <w:szCs w:val="28"/>
                <w:lang w:val="uk-UA"/>
              </w:rPr>
              <w:t>машин, устаткування та товарів, н.в.</w:t>
            </w:r>
            <w:r w:rsidR="002F1BD2" w:rsidRPr="002F1BD2">
              <w:rPr>
                <w:rFonts w:ascii="Times New Roman" w:hAnsi="Times New Roman" w:cs="Times New Roman"/>
                <w:sz w:val="28"/>
                <w:szCs w:val="28"/>
                <w:lang w:val="uk-UA"/>
              </w:rPr>
              <w:t>і.у.</w:t>
            </w:r>
          </w:p>
        </w:tc>
      </w:tr>
    </w:tbl>
    <w:p w14:paraId="03CFD10E" w14:textId="77777777" w:rsidR="000D644A" w:rsidRPr="000D644A" w:rsidRDefault="000D644A" w:rsidP="00A45BAE">
      <w:pPr>
        <w:shd w:val="clear" w:color="auto" w:fill="FFFFFF" w:themeFill="background1"/>
        <w:spacing w:after="0" w:line="240" w:lineRule="auto"/>
        <w:ind w:firstLine="567"/>
        <w:jc w:val="both"/>
        <w:rPr>
          <w:rFonts w:ascii="Times New Roman" w:hAnsi="Times New Roman" w:cs="Times New Roman"/>
          <w:sz w:val="28"/>
          <w:szCs w:val="28"/>
          <w:lang w:val="uk-UA"/>
        </w:rPr>
      </w:pPr>
    </w:p>
    <w:p w14:paraId="63016B46" w14:textId="78B08016" w:rsidR="0089772F" w:rsidRPr="00F74497" w:rsidRDefault="0089772F" w:rsidP="00F74497">
      <w:pPr>
        <w:shd w:val="clear" w:color="auto" w:fill="E2EFD9" w:themeFill="accent6" w:themeFillTint="33"/>
        <w:spacing w:after="0" w:line="240" w:lineRule="auto"/>
        <w:ind w:firstLine="567"/>
        <w:jc w:val="both"/>
        <w:rPr>
          <w:rFonts w:ascii="Times New Roman" w:hAnsi="Times New Roman" w:cs="Times New Roman"/>
          <w:b/>
          <w:sz w:val="28"/>
          <w:szCs w:val="28"/>
        </w:rPr>
      </w:pPr>
      <w:r w:rsidRPr="00F74497">
        <w:rPr>
          <w:rFonts w:ascii="Times New Roman" w:hAnsi="Times New Roman" w:cs="Times New Roman"/>
          <w:b/>
          <w:sz w:val="28"/>
          <w:szCs w:val="28"/>
        </w:rPr>
        <w:lastRenderedPageBreak/>
        <w:t>РОЗДІЛ 7. МОНІТОРИНГ ПРОСТОРОВИХ ЗВ’ЯЗКІВ ТА ТРАНСПОРТНОЇ МОБІЛЬНОСТІ</w:t>
      </w:r>
    </w:p>
    <w:p w14:paraId="5AD75E56" w14:textId="77777777" w:rsidR="00B81984" w:rsidRDefault="00B81984" w:rsidP="00A45BAE">
      <w:pPr>
        <w:shd w:val="clear" w:color="auto" w:fill="FFFFFF" w:themeFill="background1"/>
        <w:spacing w:after="0" w:line="240" w:lineRule="auto"/>
        <w:ind w:firstLine="567"/>
        <w:jc w:val="both"/>
        <w:rPr>
          <w:rFonts w:ascii="Times New Roman" w:hAnsi="Times New Roman" w:cs="Times New Roman"/>
          <w:sz w:val="28"/>
          <w:szCs w:val="28"/>
          <w:lang w:val="uk-UA"/>
        </w:rPr>
      </w:pPr>
    </w:p>
    <w:p w14:paraId="55E90BD5" w14:textId="77777777" w:rsidR="00661454" w:rsidRDefault="00CB24D4" w:rsidP="00A45BAE">
      <w:pPr>
        <w:shd w:val="clear" w:color="auto" w:fill="FFFFFF" w:themeFill="background1"/>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Населений пункт Курісове розташований на відстані 17 км від селища Доброслав Одеського району Одеської області та на відстані 48 км від обласного </w:t>
      </w:r>
      <w:r w:rsidR="00661454">
        <w:rPr>
          <w:rFonts w:ascii="Times New Roman" w:hAnsi="Times New Roman" w:cs="Times New Roman"/>
          <w:sz w:val="28"/>
          <w:szCs w:val="28"/>
          <w:lang w:val="uk-UA"/>
        </w:rPr>
        <w:t>центру м.Одеса.</w:t>
      </w:r>
    </w:p>
    <w:p w14:paraId="4711041D" w14:textId="77777777" w:rsidR="00661454" w:rsidRDefault="00661454" w:rsidP="00A45BAE">
      <w:pPr>
        <w:shd w:val="clear" w:color="auto" w:fill="FFFFFF" w:themeFill="background1"/>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Населений пункт складається з двох частин, що з</w:t>
      </w:r>
      <w:r w:rsidRPr="00661454">
        <w:rPr>
          <w:rFonts w:ascii="Times New Roman" w:hAnsi="Times New Roman" w:cs="Times New Roman"/>
          <w:sz w:val="28"/>
          <w:szCs w:val="28"/>
        </w:rPr>
        <w:t>’</w:t>
      </w:r>
      <w:r>
        <w:rPr>
          <w:rFonts w:ascii="Times New Roman" w:hAnsi="Times New Roman" w:cs="Times New Roman"/>
          <w:sz w:val="28"/>
          <w:szCs w:val="28"/>
          <w:lang w:val="uk-UA"/>
        </w:rPr>
        <w:t>єднуються між собою дорогою, що перетинає річку Балай, та має розчленований тип планувальної структури.</w:t>
      </w:r>
    </w:p>
    <w:p w14:paraId="27D9403B" w14:textId="131415EE" w:rsidR="00661454" w:rsidRDefault="00661454" w:rsidP="00A45BAE">
      <w:pPr>
        <w:shd w:val="clear" w:color="auto" w:fill="FFFFFF" w:themeFill="background1"/>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Вздовж східної частини населеного пункту проходить автомобільна дорога загального користування державного значення, регіональна – Р-55 Одеса-Вознесенськ-Новий буг. Вздовж автомобільної дороги  по території населеного пункту в наявності зупинки громадського транспорту. Через територію населеного пункту проходить автомобільна дорога загального користування місцевого значення районна С161305 Сербка-Новомиколаївка-Курісове, що сприяє комфортному сполученню між сусідніми населеними пунктами. Зупинки громадського транспорту розташовані в районі клубної установи та загальноосвітньої школи. Транспортні розв</w:t>
      </w:r>
      <w:r w:rsidRPr="00661454">
        <w:rPr>
          <w:rFonts w:ascii="Times New Roman" w:hAnsi="Times New Roman" w:cs="Times New Roman"/>
          <w:sz w:val="28"/>
          <w:szCs w:val="28"/>
        </w:rPr>
        <w:t>’</w:t>
      </w:r>
      <w:r>
        <w:rPr>
          <w:rFonts w:ascii="Times New Roman" w:hAnsi="Times New Roman" w:cs="Times New Roman"/>
          <w:sz w:val="28"/>
          <w:szCs w:val="28"/>
          <w:lang w:val="uk-UA"/>
        </w:rPr>
        <w:t>язки у двох рівнях на перетині автомобільних доріг відсутні. Залізничні дороги через населений пункт не проходять. До найближчої залізничної станції Сербка на лінії Одеса-Харків 20 км.</w:t>
      </w:r>
    </w:p>
    <w:p w14:paraId="0499F8DF" w14:textId="21ED3956" w:rsidR="00113FD4" w:rsidRDefault="00113FD4" w:rsidP="00A45BAE">
      <w:pPr>
        <w:shd w:val="clear" w:color="auto" w:fill="FFFFFF" w:themeFill="background1"/>
        <w:spacing w:after="0" w:line="240" w:lineRule="auto"/>
        <w:ind w:firstLine="567"/>
        <w:jc w:val="both"/>
        <w:rPr>
          <w:rFonts w:ascii="Times New Roman" w:hAnsi="Times New Roman" w:cs="Times New Roman"/>
          <w:sz w:val="28"/>
          <w:szCs w:val="28"/>
          <w:lang w:val="uk-UA"/>
        </w:rPr>
      </w:pPr>
    </w:p>
    <w:p w14:paraId="24BD662B" w14:textId="77777777" w:rsidR="00113FD4" w:rsidRPr="00661454" w:rsidRDefault="00113FD4" w:rsidP="00A45BAE">
      <w:pPr>
        <w:shd w:val="clear" w:color="auto" w:fill="FFFFFF" w:themeFill="background1"/>
        <w:spacing w:after="0" w:line="240" w:lineRule="auto"/>
        <w:ind w:firstLine="567"/>
        <w:jc w:val="both"/>
        <w:rPr>
          <w:rFonts w:ascii="Times New Roman" w:hAnsi="Times New Roman" w:cs="Times New Roman"/>
          <w:sz w:val="28"/>
          <w:szCs w:val="28"/>
          <w:lang w:val="uk-UA"/>
        </w:rPr>
      </w:pPr>
    </w:p>
    <w:p w14:paraId="4D8710AB" w14:textId="77777777" w:rsidR="00B81984" w:rsidRPr="00B81984" w:rsidRDefault="00B81984" w:rsidP="00A45BAE">
      <w:pPr>
        <w:shd w:val="clear" w:color="auto" w:fill="FFFFFF" w:themeFill="background1"/>
        <w:spacing w:after="0" w:line="240" w:lineRule="auto"/>
        <w:ind w:firstLine="567"/>
        <w:jc w:val="both"/>
        <w:rPr>
          <w:rFonts w:ascii="Times New Roman" w:hAnsi="Times New Roman" w:cs="Times New Roman"/>
          <w:sz w:val="28"/>
          <w:szCs w:val="28"/>
          <w:lang w:val="uk-UA"/>
        </w:rPr>
      </w:pPr>
    </w:p>
    <w:p w14:paraId="357EBB5E" w14:textId="77777777" w:rsidR="00F74497" w:rsidRPr="00F74497" w:rsidRDefault="00F74497" w:rsidP="00A45BAE">
      <w:pPr>
        <w:shd w:val="clear" w:color="auto" w:fill="FFFFFF" w:themeFill="background1"/>
        <w:spacing w:after="0" w:line="240" w:lineRule="auto"/>
        <w:ind w:firstLine="567"/>
        <w:jc w:val="both"/>
        <w:rPr>
          <w:rFonts w:ascii="Times New Roman" w:hAnsi="Times New Roman" w:cs="Times New Roman"/>
          <w:b/>
          <w:sz w:val="28"/>
          <w:szCs w:val="28"/>
        </w:rPr>
      </w:pPr>
    </w:p>
    <w:p w14:paraId="7F9299FC" w14:textId="7CE8477A" w:rsidR="0089772F" w:rsidRPr="00F74497" w:rsidRDefault="0089772F" w:rsidP="00F74497">
      <w:pPr>
        <w:shd w:val="clear" w:color="auto" w:fill="E2EFD9" w:themeFill="accent6" w:themeFillTint="33"/>
        <w:spacing w:after="0" w:line="240" w:lineRule="auto"/>
        <w:ind w:firstLine="567"/>
        <w:jc w:val="both"/>
        <w:rPr>
          <w:rFonts w:ascii="Times New Roman" w:hAnsi="Times New Roman" w:cs="Times New Roman"/>
          <w:b/>
          <w:sz w:val="28"/>
          <w:szCs w:val="28"/>
        </w:rPr>
      </w:pPr>
      <w:r w:rsidRPr="00F74497">
        <w:rPr>
          <w:rFonts w:ascii="Times New Roman" w:hAnsi="Times New Roman" w:cs="Times New Roman"/>
          <w:b/>
          <w:sz w:val="28"/>
          <w:szCs w:val="28"/>
        </w:rPr>
        <w:t>РОЗДІЛ 8. МОНІТОРИНГ ІНФРАСТРУКТУРИ</w:t>
      </w:r>
    </w:p>
    <w:p w14:paraId="39847A85" w14:textId="77777777" w:rsidR="00767519" w:rsidRDefault="00767519" w:rsidP="00767519">
      <w:pPr>
        <w:pStyle w:val="ab"/>
        <w:shd w:val="clear" w:color="auto" w:fill="FFFFFF" w:themeFill="background1"/>
        <w:tabs>
          <w:tab w:val="left" w:pos="709"/>
          <w:tab w:val="left" w:pos="851"/>
        </w:tabs>
        <w:spacing w:after="0" w:line="240" w:lineRule="auto"/>
        <w:ind w:left="567"/>
        <w:jc w:val="both"/>
        <w:rPr>
          <w:rFonts w:ascii="Times New Roman" w:hAnsi="Times New Roman" w:cs="Times New Roman"/>
          <w:b/>
          <w:sz w:val="28"/>
          <w:szCs w:val="28"/>
          <w:lang w:val="uk-UA"/>
        </w:rPr>
      </w:pPr>
    </w:p>
    <w:p w14:paraId="457FE999" w14:textId="5B76DADC" w:rsidR="000B5345" w:rsidRPr="00E770A5" w:rsidRDefault="00113FD4" w:rsidP="00600D0F">
      <w:pPr>
        <w:pStyle w:val="ab"/>
        <w:numPr>
          <w:ilvl w:val="0"/>
          <w:numId w:val="1"/>
        </w:numPr>
        <w:shd w:val="clear" w:color="auto" w:fill="FFFFFF" w:themeFill="background1"/>
        <w:tabs>
          <w:tab w:val="left" w:pos="709"/>
          <w:tab w:val="left" w:pos="851"/>
        </w:tabs>
        <w:spacing w:after="0" w:line="240" w:lineRule="auto"/>
        <w:ind w:left="0" w:firstLine="567"/>
        <w:jc w:val="both"/>
        <w:rPr>
          <w:rFonts w:ascii="Times New Roman" w:hAnsi="Times New Roman" w:cs="Times New Roman"/>
          <w:b/>
          <w:sz w:val="28"/>
          <w:szCs w:val="28"/>
          <w:lang w:val="uk-UA"/>
        </w:rPr>
      </w:pPr>
      <w:r w:rsidRPr="00113FD4">
        <w:rPr>
          <w:rFonts w:ascii="Times New Roman" w:hAnsi="Times New Roman" w:cs="Times New Roman"/>
          <w:b/>
          <w:sz w:val="28"/>
          <w:szCs w:val="28"/>
          <w:lang w:val="uk-UA"/>
        </w:rPr>
        <w:t>Система вуличної мережі</w:t>
      </w:r>
      <w:r>
        <w:rPr>
          <w:rFonts w:ascii="Times New Roman" w:hAnsi="Times New Roman" w:cs="Times New Roman"/>
          <w:bCs/>
          <w:sz w:val="28"/>
          <w:szCs w:val="28"/>
          <w:lang w:val="uk-UA"/>
        </w:rPr>
        <w:t xml:space="preserve"> населеного пункту Курісове представлена  вулицями та внутрішньо квартальними проїздами. Головною вулицею населеного </w:t>
      </w:r>
      <w:r w:rsidR="003E4D85">
        <w:rPr>
          <w:rFonts w:ascii="Times New Roman" w:hAnsi="Times New Roman" w:cs="Times New Roman"/>
          <w:bCs/>
          <w:sz w:val="28"/>
          <w:szCs w:val="28"/>
          <w:lang w:val="uk-UA"/>
        </w:rPr>
        <w:t>п</w:t>
      </w:r>
      <w:r>
        <w:rPr>
          <w:rFonts w:ascii="Times New Roman" w:hAnsi="Times New Roman" w:cs="Times New Roman"/>
          <w:bCs/>
          <w:sz w:val="28"/>
          <w:szCs w:val="28"/>
          <w:lang w:val="uk-UA"/>
        </w:rPr>
        <w:t xml:space="preserve">ункту Курісове </w:t>
      </w:r>
      <w:r w:rsidR="003E4D85">
        <w:rPr>
          <w:rFonts w:ascii="Times New Roman" w:hAnsi="Times New Roman" w:cs="Times New Roman"/>
          <w:bCs/>
          <w:sz w:val="28"/>
          <w:szCs w:val="28"/>
          <w:lang w:val="uk-UA"/>
        </w:rPr>
        <w:t xml:space="preserve">є вулиця </w:t>
      </w:r>
      <w:r w:rsidR="003E4D85" w:rsidRPr="00E770A5">
        <w:rPr>
          <w:rFonts w:ascii="Times New Roman" w:hAnsi="Times New Roman" w:cs="Times New Roman"/>
          <w:bCs/>
          <w:sz w:val="28"/>
          <w:szCs w:val="28"/>
          <w:lang w:val="uk-UA"/>
        </w:rPr>
        <w:t xml:space="preserve">Центральна, яка перетинає частини </w:t>
      </w:r>
      <w:r w:rsidR="003E4D85" w:rsidRPr="00E770A5">
        <w:rPr>
          <w:rFonts w:ascii="Times New Roman" w:hAnsi="Times New Roman" w:cs="Times New Roman"/>
          <w:sz w:val="28"/>
          <w:szCs w:val="28"/>
          <w:lang w:val="uk-UA"/>
        </w:rPr>
        <w:t>населеного пункту і єднає між собою за допомогою автомобільної дороги загального користування місцевого значення. Головні житлові вулиці єднають основні місце розселення з основними запланованими промвузлами, планувальними районами, основними вузлами громадської забудови та громадського центу безпосередньо за допомогою автомобільних доріг загального користування. Параметри існуючих вулиць частково відповідають нормативним, деякі – потребують заходів  з їх розширення до мінімальних нормативних значень. Ширина проїздів становить 3,0-5,5 м.</w:t>
      </w:r>
    </w:p>
    <w:p w14:paraId="3B307ECA" w14:textId="7B8F458C" w:rsidR="00AF506E" w:rsidRPr="00E770A5" w:rsidRDefault="00196530" w:rsidP="00600D0F">
      <w:pPr>
        <w:pStyle w:val="ab"/>
        <w:numPr>
          <w:ilvl w:val="0"/>
          <w:numId w:val="1"/>
        </w:numPr>
        <w:shd w:val="clear" w:color="auto" w:fill="FFFFFF" w:themeFill="background1"/>
        <w:tabs>
          <w:tab w:val="left" w:pos="851"/>
        </w:tabs>
        <w:spacing w:after="0" w:line="240" w:lineRule="auto"/>
        <w:ind w:left="0" w:firstLine="567"/>
        <w:jc w:val="both"/>
        <w:rPr>
          <w:rFonts w:ascii="Times New Roman" w:hAnsi="Times New Roman" w:cs="Times New Roman"/>
          <w:b/>
          <w:sz w:val="28"/>
          <w:szCs w:val="28"/>
          <w:lang w:val="uk-UA"/>
        </w:rPr>
      </w:pPr>
      <w:r w:rsidRPr="00E770A5">
        <w:rPr>
          <w:rFonts w:ascii="Times New Roman" w:hAnsi="Times New Roman" w:cs="Times New Roman"/>
          <w:b/>
          <w:sz w:val="28"/>
          <w:szCs w:val="28"/>
          <w:lang w:val="uk-UA"/>
        </w:rPr>
        <w:t xml:space="preserve">Водопостачання: </w:t>
      </w:r>
      <w:r w:rsidR="004775E9" w:rsidRPr="00E770A5">
        <w:rPr>
          <w:rFonts w:ascii="Times New Roman" w:hAnsi="Times New Roman" w:cs="Times New Roman"/>
          <w:bCs/>
          <w:sz w:val="28"/>
          <w:szCs w:val="28"/>
          <w:lang w:val="uk-UA"/>
        </w:rPr>
        <w:t>джерелом для системи водопостачання населеного пункту Курісове є підземний водоносний горизонт. Н</w:t>
      </w:r>
      <w:r w:rsidR="00F94DC3" w:rsidRPr="00E770A5">
        <w:rPr>
          <w:rFonts w:ascii="Times New Roman" w:hAnsi="Times New Roman" w:cs="Times New Roman"/>
          <w:bCs/>
          <w:sz w:val="28"/>
          <w:szCs w:val="28"/>
          <w:lang w:val="uk-UA"/>
        </w:rPr>
        <w:t>а</w:t>
      </w:r>
      <w:r w:rsidR="004775E9" w:rsidRPr="00E770A5">
        <w:rPr>
          <w:rFonts w:ascii="Times New Roman" w:hAnsi="Times New Roman" w:cs="Times New Roman"/>
          <w:bCs/>
          <w:sz w:val="28"/>
          <w:szCs w:val="28"/>
          <w:lang w:val="uk-UA"/>
        </w:rPr>
        <w:t xml:space="preserve">селення та громадські будівлі населеного пункту Курісове </w:t>
      </w:r>
      <w:r w:rsidR="00F94DC3" w:rsidRPr="00E770A5">
        <w:rPr>
          <w:rFonts w:ascii="Times New Roman" w:hAnsi="Times New Roman" w:cs="Times New Roman"/>
          <w:bCs/>
          <w:sz w:val="28"/>
          <w:szCs w:val="28"/>
          <w:lang w:val="uk-UA"/>
        </w:rPr>
        <w:t>користуються шахтними колодязями, які розташовуються переважно на присадибних ділянках. В межах населеного пун</w:t>
      </w:r>
      <w:r w:rsidR="006D0E44" w:rsidRPr="00E770A5">
        <w:rPr>
          <w:rFonts w:ascii="Times New Roman" w:hAnsi="Times New Roman" w:cs="Times New Roman"/>
          <w:bCs/>
          <w:sz w:val="28"/>
          <w:szCs w:val="28"/>
          <w:lang w:val="uk-UA"/>
        </w:rPr>
        <w:t>кту Курісове розташовані 9</w:t>
      </w:r>
      <w:r w:rsidR="00F94DC3" w:rsidRPr="00E770A5">
        <w:rPr>
          <w:rFonts w:ascii="Times New Roman" w:hAnsi="Times New Roman" w:cs="Times New Roman"/>
          <w:bCs/>
          <w:sz w:val="28"/>
          <w:szCs w:val="28"/>
          <w:lang w:val="uk-UA"/>
        </w:rPr>
        <w:t xml:space="preserve"> артезіанських свердловин</w:t>
      </w:r>
      <w:r w:rsidR="00472D4F" w:rsidRPr="00E770A5">
        <w:rPr>
          <w:rFonts w:ascii="Times New Roman" w:hAnsi="Times New Roman" w:cs="Times New Roman"/>
          <w:bCs/>
          <w:sz w:val="28"/>
          <w:szCs w:val="28"/>
          <w:lang w:val="uk-UA"/>
        </w:rPr>
        <w:t xml:space="preserve">. </w:t>
      </w:r>
      <w:r w:rsidR="00F94DC3" w:rsidRPr="00E770A5">
        <w:rPr>
          <w:rFonts w:ascii="Times New Roman" w:hAnsi="Times New Roman" w:cs="Times New Roman"/>
          <w:sz w:val="28"/>
          <w:szCs w:val="28"/>
          <w:lang w:val="uk-UA"/>
        </w:rPr>
        <w:t xml:space="preserve">Водопровідна система не вирішує питань пожежогасіння та водопостачання. Централізоване </w:t>
      </w:r>
      <w:r w:rsidR="00F94DC3" w:rsidRPr="00E770A5">
        <w:rPr>
          <w:rFonts w:ascii="Times New Roman" w:hAnsi="Times New Roman" w:cs="Times New Roman"/>
          <w:sz w:val="28"/>
          <w:szCs w:val="28"/>
          <w:lang w:val="uk-UA"/>
        </w:rPr>
        <w:lastRenderedPageBreak/>
        <w:t>водопостачання на</w:t>
      </w:r>
      <w:r w:rsidR="00472D4F" w:rsidRPr="00E770A5">
        <w:rPr>
          <w:rFonts w:ascii="Times New Roman" w:hAnsi="Times New Roman" w:cs="Times New Roman"/>
          <w:sz w:val="28"/>
          <w:szCs w:val="28"/>
          <w:lang w:val="uk-UA"/>
        </w:rPr>
        <w:t>селеного пункту здійснюється з 9</w:t>
      </w:r>
      <w:r w:rsidR="00F94DC3" w:rsidRPr="00E770A5">
        <w:rPr>
          <w:rFonts w:ascii="Times New Roman" w:hAnsi="Times New Roman" w:cs="Times New Roman"/>
          <w:sz w:val="28"/>
          <w:szCs w:val="28"/>
          <w:lang w:val="uk-UA"/>
        </w:rPr>
        <w:t xml:space="preserve"> артезіанських свердловин. Існуюча водопровідна система потребує суттєвої модернізації.</w:t>
      </w:r>
    </w:p>
    <w:p w14:paraId="68DCD951" w14:textId="531A7257" w:rsidR="00196530" w:rsidRPr="00E770A5" w:rsidRDefault="00436062" w:rsidP="00600D0F">
      <w:pPr>
        <w:pStyle w:val="ab"/>
        <w:numPr>
          <w:ilvl w:val="0"/>
          <w:numId w:val="1"/>
        </w:numPr>
        <w:shd w:val="clear" w:color="auto" w:fill="FFFFFF" w:themeFill="background1"/>
        <w:tabs>
          <w:tab w:val="left" w:pos="851"/>
        </w:tabs>
        <w:spacing w:after="0" w:line="240" w:lineRule="auto"/>
        <w:ind w:left="0" w:firstLine="567"/>
        <w:jc w:val="both"/>
        <w:rPr>
          <w:rFonts w:ascii="Times New Roman" w:hAnsi="Times New Roman" w:cs="Times New Roman"/>
          <w:b/>
          <w:sz w:val="28"/>
          <w:szCs w:val="28"/>
          <w:lang w:val="uk-UA"/>
        </w:rPr>
      </w:pPr>
      <w:r w:rsidRPr="00E770A5">
        <w:rPr>
          <w:rFonts w:ascii="Times New Roman" w:hAnsi="Times New Roman" w:cs="Times New Roman"/>
          <w:b/>
          <w:sz w:val="28"/>
          <w:szCs w:val="28"/>
          <w:lang w:val="uk-UA"/>
        </w:rPr>
        <w:t>Каналізування</w:t>
      </w:r>
      <w:r w:rsidR="00196530" w:rsidRPr="00E770A5">
        <w:rPr>
          <w:rFonts w:ascii="Times New Roman" w:hAnsi="Times New Roman" w:cs="Times New Roman"/>
          <w:sz w:val="28"/>
          <w:szCs w:val="28"/>
          <w:lang w:val="uk-UA"/>
        </w:rPr>
        <w:t xml:space="preserve">: </w:t>
      </w:r>
      <w:r w:rsidRPr="00E770A5">
        <w:rPr>
          <w:rFonts w:ascii="Times New Roman" w:hAnsi="Times New Roman" w:cs="Times New Roman"/>
          <w:sz w:val="28"/>
          <w:szCs w:val="28"/>
          <w:lang w:val="uk-UA"/>
        </w:rPr>
        <w:t>На території населеного пункту Курісове частково відсутня система централізованого каналізування. Населення садибної забудови та громадські будівлі користуються дворовими вбиральнями з водонепроникними вигребами, а населення багатоквартирної житлової забудови, гуртожитки</w:t>
      </w:r>
      <w:r w:rsidR="0007567B" w:rsidRPr="00E770A5">
        <w:rPr>
          <w:rFonts w:ascii="Times New Roman" w:hAnsi="Times New Roman" w:cs="Times New Roman"/>
          <w:sz w:val="28"/>
          <w:szCs w:val="28"/>
          <w:lang w:val="uk-UA"/>
        </w:rPr>
        <w:t xml:space="preserve"> та комплекс будівель </w:t>
      </w:r>
      <w:r w:rsidR="000736F1" w:rsidRPr="00E770A5">
        <w:rPr>
          <w:rFonts w:ascii="Times New Roman" w:hAnsi="Times New Roman" w:cs="Times New Roman"/>
          <w:sz w:val="28"/>
          <w:szCs w:val="28"/>
          <w:lang w:val="uk-UA"/>
        </w:rPr>
        <w:t>Тилігульського а</w:t>
      </w:r>
      <w:r w:rsidR="0007567B" w:rsidRPr="00E770A5">
        <w:rPr>
          <w:rFonts w:ascii="Times New Roman" w:hAnsi="Times New Roman" w:cs="Times New Roman"/>
          <w:sz w:val="28"/>
          <w:szCs w:val="28"/>
          <w:lang w:val="uk-UA"/>
        </w:rPr>
        <w:t xml:space="preserve">грарного </w:t>
      </w:r>
      <w:r w:rsidR="000736F1" w:rsidRPr="00E770A5">
        <w:rPr>
          <w:rFonts w:ascii="Times New Roman" w:hAnsi="Times New Roman" w:cs="Times New Roman"/>
          <w:sz w:val="28"/>
          <w:szCs w:val="28"/>
          <w:lang w:val="uk-UA"/>
        </w:rPr>
        <w:t>фахового коледжу</w:t>
      </w:r>
      <w:r w:rsidR="0007567B" w:rsidRPr="00E770A5">
        <w:rPr>
          <w:rFonts w:ascii="Times New Roman" w:hAnsi="Times New Roman" w:cs="Times New Roman"/>
          <w:sz w:val="28"/>
          <w:szCs w:val="28"/>
          <w:lang w:val="uk-UA"/>
        </w:rPr>
        <w:t xml:space="preserve">, громадська забудова забезпечені централізованим водовідведенням з очищенням стічних вод комунальної каналізації на існуючих очисних спорудах. </w:t>
      </w:r>
    </w:p>
    <w:p w14:paraId="38BCA510" w14:textId="4C7A7C15" w:rsidR="00600D0F" w:rsidRPr="00E770A5" w:rsidRDefault="00600D0F" w:rsidP="00E545E6">
      <w:pPr>
        <w:pStyle w:val="ab"/>
        <w:numPr>
          <w:ilvl w:val="0"/>
          <w:numId w:val="1"/>
        </w:numPr>
        <w:shd w:val="clear" w:color="auto" w:fill="FFFFFF" w:themeFill="background1"/>
        <w:tabs>
          <w:tab w:val="left" w:pos="709"/>
          <w:tab w:val="left" w:pos="851"/>
        </w:tabs>
        <w:spacing w:after="0" w:line="240" w:lineRule="auto"/>
        <w:ind w:left="0" w:firstLine="567"/>
        <w:jc w:val="both"/>
        <w:rPr>
          <w:rFonts w:ascii="Times New Roman" w:hAnsi="Times New Roman" w:cs="Times New Roman"/>
          <w:b/>
          <w:sz w:val="28"/>
          <w:szCs w:val="28"/>
          <w:lang w:val="uk-UA"/>
        </w:rPr>
      </w:pPr>
      <w:r w:rsidRPr="00E545E6">
        <w:rPr>
          <w:rFonts w:ascii="Times New Roman" w:hAnsi="Times New Roman" w:cs="Times New Roman"/>
          <w:b/>
          <w:sz w:val="28"/>
          <w:szCs w:val="28"/>
          <w:lang w:val="uk-UA"/>
        </w:rPr>
        <w:t>Електропостачання:</w:t>
      </w:r>
      <w:r w:rsidRPr="00600D0F">
        <w:rPr>
          <w:rFonts w:ascii="Times New Roman" w:hAnsi="Times New Roman" w:cs="Times New Roman"/>
          <w:sz w:val="28"/>
          <w:szCs w:val="28"/>
          <w:lang w:val="uk-UA"/>
        </w:rPr>
        <w:t xml:space="preserve"> </w:t>
      </w:r>
      <w:r w:rsidR="00284594">
        <w:rPr>
          <w:rFonts w:ascii="Times New Roman" w:hAnsi="Times New Roman" w:cs="Times New Roman"/>
          <w:sz w:val="28"/>
          <w:szCs w:val="28"/>
          <w:lang w:val="uk-UA"/>
        </w:rPr>
        <w:t xml:space="preserve">Електропостачання споживачів електроенергією населеного пункту Курісове здійснюється від трансформаторної електропідстанції ПС 110/35/10 «Петрівка» енергосистеми Одеської області, що розташована за межами населеного пункту Курісове зі сходу. Споживачі в межах населеного пункту отримують електроенергію по мережах 10 кВ та 0,4 кВ, які виконані повітряними лініями від трансформаторних підстанцій ТП-10/0,4 кВ. </w:t>
      </w:r>
      <w:r w:rsidR="00ED7C23" w:rsidRPr="00E770A5">
        <w:rPr>
          <w:rFonts w:ascii="Times New Roman" w:hAnsi="Times New Roman" w:cs="Times New Roman"/>
          <w:sz w:val="28"/>
          <w:szCs w:val="28"/>
          <w:lang w:val="uk-UA"/>
        </w:rPr>
        <w:t>В селі діє 9</w:t>
      </w:r>
      <w:r w:rsidR="00284594" w:rsidRPr="00E770A5">
        <w:rPr>
          <w:rFonts w:ascii="Times New Roman" w:hAnsi="Times New Roman" w:cs="Times New Roman"/>
          <w:sz w:val="28"/>
          <w:szCs w:val="28"/>
          <w:lang w:val="uk-UA"/>
        </w:rPr>
        <w:t xml:space="preserve"> трансформаторних підстанцій. Існуючі електромережі 10 кВ виконані на залізобетонних опорах та частково знаходяться в незадовільному стані. Існуючі мережі 0,4 кВ виконані на залізобетонних опорах та частково знаходяться в незадовільному стані. </w:t>
      </w:r>
    </w:p>
    <w:p w14:paraId="2748ADEC" w14:textId="754787A9" w:rsidR="00600D0F" w:rsidRPr="00E770A5" w:rsidRDefault="00600D0F" w:rsidP="00E545E6">
      <w:pPr>
        <w:pStyle w:val="ab"/>
        <w:numPr>
          <w:ilvl w:val="0"/>
          <w:numId w:val="1"/>
        </w:numPr>
        <w:shd w:val="clear" w:color="auto" w:fill="FFFFFF" w:themeFill="background1"/>
        <w:tabs>
          <w:tab w:val="left" w:pos="851"/>
        </w:tabs>
        <w:spacing w:after="0" w:line="240" w:lineRule="auto"/>
        <w:ind w:left="0" w:firstLine="567"/>
        <w:jc w:val="both"/>
        <w:rPr>
          <w:rFonts w:ascii="Times New Roman" w:hAnsi="Times New Roman" w:cs="Times New Roman"/>
          <w:b/>
          <w:sz w:val="28"/>
          <w:szCs w:val="28"/>
          <w:lang w:val="uk-UA"/>
        </w:rPr>
      </w:pPr>
      <w:r w:rsidRPr="00E770A5">
        <w:rPr>
          <w:rFonts w:ascii="Times New Roman" w:hAnsi="Times New Roman" w:cs="Times New Roman"/>
          <w:b/>
          <w:sz w:val="28"/>
          <w:szCs w:val="28"/>
          <w:lang w:val="uk-UA"/>
        </w:rPr>
        <w:t>Теплопостачання:</w:t>
      </w:r>
      <w:r w:rsidRPr="00E770A5">
        <w:rPr>
          <w:rFonts w:ascii="Times New Roman" w:hAnsi="Times New Roman" w:cs="Times New Roman"/>
          <w:sz w:val="28"/>
          <w:szCs w:val="28"/>
          <w:lang w:val="uk-UA"/>
        </w:rPr>
        <w:t xml:space="preserve"> </w:t>
      </w:r>
      <w:r w:rsidR="00284594" w:rsidRPr="00E770A5">
        <w:rPr>
          <w:rFonts w:ascii="Times New Roman" w:hAnsi="Times New Roman" w:cs="Times New Roman"/>
          <w:sz w:val="28"/>
          <w:szCs w:val="28"/>
          <w:lang w:val="uk-UA"/>
        </w:rPr>
        <w:t xml:space="preserve">опалення існуючих садибних житлових будинків населеного пункту Курісове здійснюється поквартально від автономних побутових теплогенераторів, що працюють на твердому паливі. Опалення громадських споруд здійснюється від місцевих теплогенераторів, що працюють на твердому паливі. Для забезпечення опаленням гуртожитків та будівель на території </w:t>
      </w:r>
      <w:r w:rsidR="002B70A8" w:rsidRPr="00E770A5">
        <w:rPr>
          <w:rFonts w:ascii="Times New Roman" w:hAnsi="Times New Roman" w:cs="Times New Roman"/>
          <w:sz w:val="28"/>
          <w:szCs w:val="28"/>
          <w:lang w:val="uk-UA"/>
        </w:rPr>
        <w:t xml:space="preserve">Тилігульського аграрного фахового коледжу   </w:t>
      </w:r>
      <w:r w:rsidR="002B0283" w:rsidRPr="00E770A5">
        <w:rPr>
          <w:rFonts w:ascii="Times New Roman" w:hAnsi="Times New Roman" w:cs="Times New Roman"/>
          <w:sz w:val="28"/>
          <w:szCs w:val="28"/>
          <w:lang w:val="uk-UA"/>
        </w:rPr>
        <w:t xml:space="preserve"> розміщена котельня.</w:t>
      </w:r>
    </w:p>
    <w:p w14:paraId="510F23B8" w14:textId="73ADCC68" w:rsidR="00600D0F" w:rsidRPr="00E770A5" w:rsidRDefault="00600D0F" w:rsidP="00E545E6">
      <w:pPr>
        <w:pStyle w:val="ab"/>
        <w:numPr>
          <w:ilvl w:val="0"/>
          <w:numId w:val="1"/>
        </w:numPr>
        <w:shd w:val="clear" w:color="auto" w:fill="FFFFFF" w:themeFill="background1"/>
        <w:tabs>
          <w:tab w:val="left" w:pos="851"/>
        </w:tabs>
        <w:spacing w:after="0" w:line="240" w:lineRule="auto"/>
        <w:ind w:left="0" w:firstLine="567"/>
        <w:jc w:val="both"/>
        <w:rPr>
          <w:rFonts w:ascii="Times New Roman" w:hAnsi="Times New Roman" w:cs="Times New Roman"/>
          <w:b/>
          <w:sz w:val="28"/>
          <w:szCs w:val="28"/>
          <w:lang w:val="uk-UA"/>
        </w:rPr>
      </w:pPr>
      <w:r w:rsidRPr="00E770A5">
        <w:rPr>
          <w:rFonts w:ascii="Times New Roman" w:hAnsi="Times New Roman" w:cs="Times New Roman"/>
          <w:b/>
          <w:sz w:val="28"/>
          <w:szCs w:val="28"/>
          <w:lang w:val="uk-UA"/>
        </w:rPr>
        <w:t xml:space="preserve">Газопостачання: </w:t>
      </w:r>
      <w:r w:rsidR="002B0283" w:rsidRPr="00E770A5">
        <w:rPr>
          <w:rFonts w:ascii="Times New Roman" w:hAnsi="Times New Roman" w:cs="Times New Roman"/>
          <w:bCs/>
          <w:sz w:val="28"/>
          <w:szCs w:val="28"/>
          <w:lang w:val="uk-UA"/>
        </w:rPr>
        <w:t>населений пункт Курісове газифікований. Джерело постачання газу – АГРС «Щербанка». Вздовж східної частини населеного пункту (вздовж автомобільної дороги Р-55) проходить магістральний газопровід високого тиску з охоронною зоною 10 м.</w:t>
      </w:r>
    </w:p>
    <w:p w14:paraId="6C3F8793" w14:textId="5ECB43BD" w:rsidR="009C6FEB" w:rsidRPr="00E770A5" w:rsidRDefault="00600D0F" w:rsidP="00E545E6">
      <w:pPr>
        <w:pStyle w:val="ab"/>
        <w:numPr>
          <w:ilvl w:val="0"/>
          <w:numId w:val="1"/>
        </w:numPr>
        <w:shd w:val="clear" w:color="auto" w:fill="FFFFFF" w:themeFill="background1"/>
        <w:tabs>
          <w:tab w:val="left" w:pos="993"/>
        </w:tabs>
        <w:spacing w:after="0" w:line="240" w:lineRule="auto"/>
        <w:ind w:left="0" w:firstLine="567"/>
        <w:jc w:val="both"/>
        <w:rPr>
          <w:rFonts w:ascii="Times New Roman" w:hAnsi="Times New Roman" w:cs="Times New Roman"/>
          <w:b/>
          <w:sz w:val="28"/>
          <w:szCs w:val="28"/>
          <w:lang w:val="uk-UA"/>
        </w:rPr>
      </w:pPr>
      <w:r w:rsidRPr="00E770A5">
        <w:rPr>
          <w:rFonts w:ascii="Times New Roman" w:hAnsi="Times New Roman" w:cs="Times New Roman"/>
          <w:sz w:val="28"/>
          <w:szCs w:val="28"/>
          <w:lang w:val="uk-UA"/>
        </w:rPr>
        <w:t xml:space="preserve">На території </w:t>
      </w:r>
      <w:r w:rsidR="00E545E6" w:rsidRPr="00E770A5">
        <w:rPr>
          <w:rFonts w:ascii="Times New Roman" w:hAnsi="Times New Roman" w:cs="Times New Roman"/>
          <w:sz w:val="28"/>
          <w:szCs w:val="28"/>
          <w:lang w:val="uk-UA"/>
        </w:rPr>
        <w:t>села</w:t>
      </w:r>
      <w:r w:rsidRPr="00E770A5">
        <w:rPr>
          <w:rFonts w:ascii="Times New Roman" w:hAnsi="Times New Roman" w:cs="Times New Roman"/>
          <w:sz w:val="28"/>
          <w:szCs w:val="28"/>
          <w:lang w:val="uk-UA"/>
        </w:rPr>
        <w:t xml:space="preserve"> розташовані та ведуть діяльність: амбулаторі</w:t>
      </w:r>
      <w:r w:rsidR="00E545E6" w:rsidRPr="00E770A5">
        <w:rPr>
          <w:rFonts w:ascii="Times New Roman" w:hAnsi="Times New Roman" w:cs="Times New Roman"/>
          <w:sz w:val="28"/>
          <w:szCs w:val="28"/>
          <w:lang w:val="uk-UA"/>
        </w:rPr>
        <w:t>я</w:t>
      </w:r>
      <w:r w:rsidR="002B0283" w:rsidRPr="00E770A5">
        <w:rPr>
          <w:rFonts w:ascii="Times New Roman" w:hAnsi="Times New Roman" w:cs="Times New Roman"/>
          <w:sz w:val="28"/>
          <w:szCs w:val="28"/>
          <w:lang w:val="uk-UA"/>
        </w:rPr>
        <w:t>,</w:t>
      </w:r>
      <w:r w:rsidRPr="00E770A5">
        <w:rPr>
          <w:rFonts w:ascii="Times New Roman" w:hAnsi="Times New Roman" w:cs="Times New Roman"/>
          <w:sz w:val="28"/>
          <w:szCs w:val="28"/>
          <w:lang w:val="uk-UA"/>
        </w:rPr>
        <w:t xml:space="preserve"> </w:t>
      </w:r>
      <w:r w:rsidR="00626175" w:rsidRPr="00E770A5">
        <w:rPr>
          <w:rFonts w:ascii="Times New Roman" w:hAnsi="Times New Roman" w:cs="Times New Roman"/>
          <w:sz w:val="28"/>
          <w:szCs w:val="28"/>
          <w:lang w:val="uk-UA"/>
        </w:rPr>
        <w:t xml:space="preserve">дитячий садок, </w:t>
      </w:r>
      <w:r w:rsidR="00F577BD" w:rsidRPr="00E770A5">
        <w:rPr>
          <w:rFonts w:ascii="Times New Roman" w:hAnsi="Times New Roman" w:cs="Times New Roman"/>
          <w:sz w:val="28"/>
          <w:szCs w:val="28"/>
          <w:lang w:val="uk-UA"/>
        </w:rPr>
        <w:t>заклад загальної середньої освіти</w:t>
      </w:r>
      <w:r w:rsidR="002B0283" w:rsidRPr="00E770A5">
        <w:rPr>
          <w:rFonts w:ascii="Times New Roman" w:hAnsi="Times New Roman" w:cs="Times New Roman"/>
          <w:sz w:val="28"/>
          <w:szCs w:val="28"/>
          <w:lang w:val="uk-UA"/>
        </w:rPr>
        <w:t xml:space="preserve">, будинок культури, </w:t>
      </w:r>
      <w:r w:rsidRPr="00E770A5">
        <w:rPr>
          <w:rFonts w:ascii="Times New Roman" w:hAnsi="Times New Roman" w:cs="Times New Roman"/>
          <w:sz w:val="28"/>
          <w:szCs w:val="28"/>
          <w:lang w:val="uk-UA"/>
        </w:rPr>
        <w:t>бібліотек</w:t>
      </w:r>
      <w:r w:rsidR="00626175" w:rsidRPr="00E770A5">
        <w:rPr>
          <w:rFonts w:ascii="Times New Roman" w:hAnsi="Times New Roman" w:cs="Times New Roman"/>
          <w:sz w:val="28"/>
          <w:szCs w:val="28"/>
          <w:lang w:val="uk-UA"/>
        </w:rPr>
        <w:t>а, відділення Укрпошти</w:t>
      </w:r>
      <w:r w:rsidR="002B0283" w:rsidRPr="00E770A5">
        <w:rPr>
          <w:rFonts w:ascii="Times New Roman" w:hAnsi="Times New Roman" w:cs="Times New Roman"/>
          <w:sz w:val="28"/>
          <w:szCs w:val="28"/>
          <w:lang w:val="uk-UA"/>
        </w:rPr>
        <w:t>, адміністративна будівля сільської ради, пам’ятник культури державного значення – помістя Курісів</w:t>
      </w:r>
      <w:r w:rsidR="00626175" w:rsidRPr="00E770A5">
        <w:rPr>
          <w:rFonts w:ascii="Times New Roman" w:hAnsi="Times New Roman" w:cs="Times New Roman"/>
          <w:sz w:val="28"/>
          <w:szCs w:val="28"/>
          <w:lang w:val="uk-UA"/>
        </w:rPr>
        <w:t>.</w:t>
      </w:r>
    </w:p>
    <w:p w14:paraId="5E54F92E" w14:textId="77777777" w:rsidR="00F74497" w:rsidRPr="00600D0F" w:rsidRDefault="00F74497" w:rsidP="00A45BAE">
      <w:pPr>
        <w:shd w:val="clear" w:color="auto" w:fill="FFFFFF" w:themeFill="background1"/>
        <w:spacing w:after="0" w:line="240" w:lineRule="auto"/>
        <w:ind w:firstLine="567"/>
        <w:jc w:val="both"/>
        <w:rPr>
          <w:rFonts w:ascii="Times New Roman" w:hAnsi="Times New Roman" w:cs="Times New Roman"/>
          <w:b/>
          <w:sz w:val="28"/>
          <w:szCs w:val="28"/>
          <w:lang w:val="uk-UA"/>
        </w:rPr>
      </w:pPr>
    </w:p>
    <w:p w14:paraId="4B15E033" w14:textId="7F84313A" w:rsidR="0089772F" w:rsidRPr="00771472" w:rsidRDefault="0089772F" w:rsidP="00F74497">
      <w:pPr>
        <w:shd w:val="clear" w:color="auto" w:fill="E2EFD9" w:themeFill="accent6" w:themeFillTint="33"/>
        <w:spacing w:after="0" w:line="240" w:lineRule="auto"/>
        <w:ind w:firstLine="567"/>
        <w:jc w:val="both"/>
        <w:rPr>
          <w:rFonts w:ascii="Times New Roman" w:hAnsi="Times New Roman" w:cs="Times New Roman"/>
          <w:b/>
          <w:sz w:val="28"/>
          <w:szCs w:val="28"/>
          <w:lang w:val="uk-UA"/>
        </w:rPr>
      </w:pPr>
      <w:r w:rsidRPr="00771472">
        <w:rPr>
          <w:rFonts w:ascii="Times New Roman" w:hAnsi="Times New Roman" w:cs="Times New Roman"/>
          <w:b/>
          <w:sz w:val="28"/>
          <w:szCs w:val="28"/>
          <w:lang w:val="uk-UA"/>
        </w:rPr>
        <w:t>РОЗДІЛ 9. МОНІТОРИНГ РЕАЛІЗАЦІЇ МІСТОБУДІВНОЇ ДОКУМЕНТАЦІЇ</w:t>
      </w:r>
    </w:p>
    <w:p w14:paraId="0D616F24" w14:textId="2DF34938" w:rsidR="00F74497" w:rsidRPr="00771472" w:rsidRDefault="00F74497" w:rsidP="00A45BAE">
      <w:pPr>
        <w:shd w:val="clear" w:color="auto" w:fill="FFFFFF" w:themeFill="background1"/>
        <w:spacing w:after="0" w:line="240" w:lineRule="auto"/>
        <w:ind w:firstLine="567"/>
        <w:jc w:val="both"/>
        <w:rPr>
          <w:rFonts w:ascii="Times New Roman" w:hAnsi="Times New Roman" w:cs="Times New Roman"/>
          <w:b/>
          <w:sz w:val="28"/>
          <w:szCs w:val="28"/>
          <w:lang w:val="uk-UA"/>
        </w:rPr>
      </w:pPr>
    </w:p>
    <w:p w14:paraId="694CC3C8" w14:textId="0D19CBDC" w:rsidR="007B6E1A" w:rsidRPr="006B0F28" w:rsidRDefault="005B31D9" w:rsidP="00A45BAE">
      <w:pPr>
        <w:shd w:val="clear" w:color="auto" w:fill="FFFFFF" w:themeFill="background1"/>
        <w:spacing w:after="0" w:line="240" w:lineRule="auto"/>
        <w:ind w:firstLine="567"/>
        <w:jc w:val="both"/>
        <w:rPr>
          <w:rFonts w:ascii="Times New Roman" w:hAnsi="Times New Roman" w:cs="Times New Roman"/>
          <w:sz w:val="28"/>
          <w:szCs w:val="28"/>
          <w:lang w:val="uk-UA"/>
        </w:rPr>
      </w:pPr>
      <w:r w:rsidRPr="006B0F28">
        <w:rPr>
          <w:rFonts w:ascii="Times New Roman" w:hAnsi="Times New Roman" w:cs="Times New Roman"/>
          <w:sz w:val="28"/>
          <w:szCs w:val="28"/>
          <w:lang w:val="uk-UA"/>
        </w:rPr>
        <w:t>Діючий г</w:t>
      </w:r>
      <w:r w:rsidR="00826A80" w:rsidRPr="006B0F28">
        <w:rPr>
          <w:rFonts w:ascii="Times New Roman" w:hAnsi="Times New Roman" w:cs="Times New Roman"/>
          <w:sz w:val="28"/>
          <w:szCs w:val="28"/>
          <w:lang w:val="uk-UA"/>
        </w:rPr>
        <w:t xml:space="preserve">енеральний план </w:t>
      </w:r>
      <w:r w:rsidR="00626175">
        <w:rPr>
          <w:rFonts w:ascii="Times New Roman" w:hAnsi="Times New Roman" w:cs="Times New Roman"/>
          <w:sz w:val="28"/>
          <w:szCs w:val="28"/>
          <w:lang w:val="uk-UA"/>
        </w:rPr>
        <w:t>с.</w:t>
      </w:r>
      <w:r w:rsidR="00677C4B">
        <w:rPr>
          <w:rFonts w:ascii="Times New Roman" w:hAnsi="Times New Roman" w:cs="Times New Roman"/>
          <w:sz w:val="28"/>
          <w:szCs w:val="28"/>
          <w:lang w:val="uk-UA"/>
        </w:rPr>
        <w:t xml:space="preserve"> Курісове Березівського </w:t>
      </w:r>
      <w:r w:rsidR="00895B40" w:rsidRPr="006B0F28">
        <w:rPr>
          <w:rFonts w:ascii="Times New Roman" w:hAnsi="Times New Roman" w:cs="Times New Roman"/>
          <w:sz w:val="28"/>
          <w:szCs w:val="28"/>
          <w:lang w:val="uk-UA"/>
        </w:rPr>
        <w:t xml:space="preserve">району </w:t>
      </w:r>
      <w:r w:rsidR="00677C4B">
        <w:rPr>
          <w:rFonts w:ascii="Times New Roman" w:hAnsi="Times New Roman" w:cs="Times New Roman"/>
          <w:sz w:val="28"/>
          <w:szCs w:val="28"/>
          <w:lang w:val="uk-UA"/>
        </w:rPr>
        <w:t>Одеської</w:t>
      </w:r>
      <w:r w:rsidR="00895B40" w:rsidRPr="006B0F28">
        <w:rPr>
          <w:rFonts w:ascii="Times New Roman" w:hAnsi="Times New Roman" w:cs="Times New Roman"/>
          <w:sz w:val="28"/>
          <w:szCs w:val="28"/>
          <w:lang w:val="uk-UA"/>
        </w:rPr>
        <w:t xml:space="preserve"> області розроблений </w:t>
      </w:r>
      <w:r w:rsidR="00677C4B">
        <w:rPr>
          <w:rFonts w:ascii="Times New Roman" w:hAnsi="Times New Roman" w:cs="Times New Roman"/>
          <w:sz w:val="28"/>
          <w:szCs w:val="28"/>
          <w:lang w:val="uk-UA"/>
        </w:rPr>
        <w:t xml:space="preserve">Товариством з обмеженою відповідальністю проектного бюро «Базис» </w:t>
      </w:r>
      <w:r w:rsidR="00895B40" w:rsidRPr="006B0F28">
        <w:rPr>
          <w:rFonts w:ascii="Times New Roman" w:hAnsi="Times New Roman" w:cs="Times New Roman"/>
          <w:sz w:val="28"/>
          <w:szCs w:val="28"/>
          <w:lang w:val="uk-UA"/>
        </w:rPr>
        <w:t>у 201</w:t>
      </w:r>
      <w:r w:rsidR="00677C4B">
        <w:rPr>
          <w:rFonts w:ascii="Times New Roman" w:hAnsi="Times New Roman" w:cs="Times New Roman"/>
          <w:sz w:val="28"/>
          <w:szCs w:val="28"/>
          <w:lang w:val="uk-UA"/>
        </w:rPr>
        <w:t>7</w:t>
      </w:r>
      <w:r w:rsidR="00895B40" w:rsidRPr="006B0F28">
        <w:rPr>
          <w:rFonts w:ascii="Times New Roman" w:hAnsi="Times New Roman" w:cs="Times New Roman"/>
          <w:sz w:val="28"/>
          <w:szCs w:val="28"/>
          <w:lang w:val="uk-UA"/>
        </w:rPr>
        <w:t xml:space="preserve"> році та </w:t>
      </w:r>
      <w:r w:rsidR="00895B40" w:rsidRPr="00E770A5">
        <w:rPr>
          <w:rFonts w:ascii="Times New Roman" w:hAnsi="Times New Roman" w:cs="Times New Roman"/>
          <w:sz w:val="28"/>
          <w:szCs w:val="28"/>
          <w:lang w:val="uk-UA"/>
        </w:rPr>
        <w:t xml:space="preserve">затверджений рішенням </w:t>
      </w:r>
      <w:r w:rsidR="00677C4B" w:rsidRPr="00E770A5">
        <w:rPr>
          <w:rFonts w:ascii="Times New Roman" w:hAnsi="Times New Roman" w:cs="Times New Roman"/>
          <w:sz w:val="28"/>
          <w:szCs w:val="28"/>
          <w:lang w:val="uk-UA"/>
        </w:rPr>
        <w:t xml:space="preserve">Курісовської </w:t>
      </w:r>
      <w:r w:rsidR="00895B40" w:rsidRPr="00E770A5">
        <w:rPr>
          <w:rFonts w:ascii="Times New Roman" w:hAnsi="Times New Roman" w:cs="Times New Roman"/>
          <w:sz w:val="28"/>
          <w:szCs w:val="28"/>
          <w:lang w:val="uk-UA"/>
        </w:rPr>
        <w:t xml:space="preserve">сільської ради </w:t>
      </w:r>
      <w:r w:rsidR="0073227F" w:rsidRPr="00E770A5">
        <w:rPr>
          <w:rFonts w:ascii="Times New Roman" w:hAnsi="Times New Roman" w:cs="Times New Roman"/>
          <w:sz w:val="28"/>
          <w:szCs w:val="28"/>
          <w:lang w:val="uk-UA"/>
        </w:rPr>
        <w:t>№</w:t>
      </w:r>
      <w:r w:rsidR="00ED2EE1" w:rsidRPr="00E770A5">
        <w:rPr>
          <w:rFonts w:ascii="Times New Roman" w:hAnsi="Times New Roman" w:cs="Times New Roman"/>
          <w:sz w:val="28"/>
          <w:szCs w:val="28"/>
          <w:lang w:val="uk-UA"/>
        </w:rPr>
        <w:t xml:space="preserve"> 315-</w:t>
      </w:r>
      <w:r w:rsidR="00425C99">
        <w:rPr>
          <w:rFonts w:ascii="Times New Roman" w:hAnsi="Times New Roman" w:cs="Times New Roman"/>
          <w:sz w:val="28"/>
          <w:szCs w:val="28"/>
          <w:lang w:val="en-US"/>
        </w:rPr>
        <w:t>VIII</w:t>
      </w:r>
      <w:r w:rsidR="0073227F" w:rsidRPr="00E770A5">
        <w:rPr>
          <w:rFonts w:ascii="Times New Roman" w:hAnsi="Times New Roman" w:cs="Times New Roman"/>
          <w:sz w:val="28"/>
          <w:szCs w:val="28"/>
          <w:lang w:val="uk-UA"/>
        </w:rPr>
        <w:t xml:space="preserve"> від </w:t>
      </w:r>
      <w:r w:rsidR="00ED2EE1" w:rsidRPr="00E770A5">
        <w:rPr>
          <w:rFonts w:ascii="Times New Roman" w:hAnsi="Times New Roman" w:cs="Times New Roman"/>
          <w:sz w:val="28"/>
          <w:szCs w:val="28"/>
          <w:lang w:val="uk-UA"/>
        </w:rPr>
        <w:t xml:space="preserve">07 </w:t>
      </w:r>
      <w:r w:rsidR="00762B4E" w:rsidRPr="00E770A5">
        <w:rPr>
          <w:rFonts w:ascii="Times New Roman" w:hAnsi="Times New Roman" w:cs="Times New Roman"/>
          <w:sz w:val="28"/>
          <w:szCs w:val="28"/>
          <w:lang w:val="uk-UA"/>
        </w:rPr>
        <w:t>серпня 2019</w:t>
      </w:r>
      <w:r w:rsidR="0073227F" w:rsidRPr="00E770A5">
        <w:rPr>
          <w:rFonts w:ascii="Times New Roman" w:hAnsi="Times New Roman" w:cs="Times New Roman"/>
          <w:sz w:val="28"/>
          <w:szCs w:val="28"/>
          <w:lang w:val="uk-UA"/>
        </w:rPr>
        <w:t xml:space="preserve"> року. </w:t>
      </w:r>
      <w:r w:rsidR="00631040" w:rsidRPr="006B0F28">
        <w:rPr>
          <w:rFonts w:ascii="Times New Roman" w:hAnsi="Times New Roman" w:cs="Times New Roman"/>
          <w:sz w:val="28"/>
          <w:szCs w:val="28"/>
          <w:lang w:val="uk-UA"/>
        </w:rPr>
        <w:t>Даний генеральний план виконаний відповідно до діючого в той час законодавства.</w:t>
      </w:r>
      <w:r w:rsidR="00200F77" w:rsidRPr="006B0F28">
        <w:rPr>
          <w:rFonts w:ascii="Times New Roman" w:hAnsi="Times New Roman" w:cs="Times New Roman"/>
          <w:sz w:val="28"/>
          <w:szCs w:val="28"/>
          <w:lang w:val="uk-UA"/>
        </w:rPr>
        <w:t xml:space="preserve"> </w:t>
      </w:r>
    </w:p>
    <w:p w14:paraId="41DC6593" w14:textId="506BE453" w:rsidR="00677C4B" w:rsidRPr="00677C4B" w:rsidRDefault="000C59F0" w:rsidP="00677C4B">
      <w:pPr>
        <w:shd w:val="clear" w:color="auto" w:fill="FFFFFF" w:themeFill="background1"/>
        <w:spacing w:after="0" w:line="240" w:lineRule="auto"/>
        <w:ind w:firstLine="567"/>
        <w:jc w:val="both"/>
        <w:rPr>
          <w:rFonts w:ascii="Times New Roman" w:hAnsi="Times New Roman" w:cs="Times New Roman"/>
          <w:bCs/>
          <w:sz w:val="28"/>
          <w:szCs w:val="28"/>
          <w:lang w:val="uk-UA"/>
        </w:rPr>
      </w:pPr>
      <w:r w:rsidRPr="000C59F0">
        <w:rPr>
          <w:rFonts w:ascii="Times New Roman" w:hAnsi="Times New Roman" w:cs="Times New Roman"/>
          <w:bCs/>
          <w:sz w:val="28"/>
          <w:szCs w:val="28"/>
          <w:lang w:val="uk-UA"/>
        </w:rPr>
        <w:lastRenderedPageBreak/>
        <w:t>За результатами містобудівного моніторингу можна зробити висновок: окремі положення генерального плану населен</w:t>
      </w:r>
      <w:r>
        <w:rPr>
          <w:rFonts w:ascii="Times New Roman" w:hAnsi="Times New Roman" w:cs="Times New Roman"/>
          <w:bCs/>
          <w:sz w:val="28"/>
          <w:szCs w:val="28"/>
          <w:lang w:val="uk-UA"/>
        </w:rPr>
        <w:t>ого</w:t>
      </w:r>
      <w:r w:rsidRPr="000C59F0">
        <w:rPr>
          <w:rFonts w:ascii="Times New Roman" w:hAnsi="Times New Roman" w:cs="Times New Roman"/>
          <w:bCs/>
          <w:sz w:val="28"/>
          <w:szCs w:val="28"/>
          <w:lang w:val="uk-UA"/>
        </w:rPr>
        <w:t xml:space="preserve"> пункт</w:t>
      </w:r>
      <w:r>
        <w:rPr>
          <w:rFonts w:ascii="Times New Roman" w:hAnsi="Times New Roman" w:cs="Times New Roman"/>
          <w:bCs/>
          <w:sz w:val="28"/>
          <w:szCs w:val="28"/>
          <w:lang w:val="uk-UA"/>
        </w:rPr>
        <w:t>у</w:t>
      </w:r>
      <w:r w:rsidRPr="000C59F0">
        <w:rPr>
          <w:rFonts w:ascii="Times New Roman" w:hAnsi="Times New Roman" w:cs="Times New Roman"/>
          <w:bCs/>
          <w:sz w:val="28"/>
          <w:szCs w:val="28"/>
          <w:lang w:val="uk-UA"/>
        </w:rPr>
        <w:t xml:space="preserve"> не враховують можливостей і потреб розвитку громади на сучасному етапі.</w:t>
      </w:r>
      <w:r>
        <w:rPr>
          <w:rFonts w:ascii="Times New Roman" w:hAnsi="Times New Roman" w:cs="Times New Roman"/>
          <w:bCs/>
          <w:sz w:val="28"/>
          <w:szCs w:val="28"/>
          <w:lang w:val="uk-UA"/>
        </w:rPr>
        <w:t xml:space="preserve"> Н</w:t>
      </w:r>
      <w:r w:rsidR="00677C4B" w:rsidRPr="00677C4B">
        <w:rPr>
          <w:rFonts w:ascii="Times New Roman" w:hAnsi="Times New Roman" w:cs="Times New Roman"/>
          <w:bCs/>
          <w:sz w:val="28"/>
          <w:szCs w:val="28"/>
          <w:lang w:val="uk-UA"/>
        </w:rPr>
        <w:t>аявна містобудівна документації не охоплює усі напрямки перспективного розвитку територі</w:t>
      </w:r>
      <w:r>
        <w:rPr>
          <w:rFonts w:ascii="Times New Roman" w:hAnsi="Times New Roman" w:cs="Times New Roman"/>
          <w:bCs/>
          <w:sz w:val="28"/>
          <w:szCs w:val="28"/>
          <w:lang w:val="uk-UA"/>
        </w:rPr>
        <w:t>ї</w:t>
      </w:r>
      <w:r w:rsidR="00677C4B" w:rsidRPr="00677C4B">
        <w:rPr>
          <w:rFonts w:ascii="Times New Roman" w:hAnsi="Times New Roman" w:cs="Times New Roman"/>
          <w:bCs/>
          <w:sz w:val="28"/>
          <w:szCs w:val="28"/>
          <w:lang w:val="uk-UA"/>
        </w:rPr>
        <w:t xml:space="preserve"> населен</w:t>
      </w:r>
      <w:r>
        <w:rPr>
          <w:rFonts w:ascii="Times New Roman" w:hAnsi="Times New Roman" w:cs="Times New Roman"/>
          <w:bCs/>
          <w:sz w:val="28"/>
          <w:szCs w:val="28"/>
          <w:lang w:val="uk-UA"/>
        </w:rPr>
        <w:t>ого</w:t>
      </w:r>
      <w:r w:rsidR="00677C4B" w:rsidRPr="00677C4B">
        <w:rPr>
          <w:rFonts w:ascii="Times New Roman" w:hAnsi="Times New Roman" w:cs="Times New Roman"/>
          <w:bCs/>
          <w:sz w:val="28"/>
          <w:szCs w:val="28"/>
          <w:lang w:val="uk-UA"/>
        </w:rPr>
        <w:t xml:space="preserve"> пункт</w:t>
      </w:r>
      <w:r>
        <w:rPr>
          <w:rFonts w:ascii="Times New Roman" w:hAnsi="Times New Roman" w:cs="Times New Roman"/>
          <w:bCs/>
          <w:sz w:val="28"/>
          <w:szCs w:val="28"/>
          <w:lang w:val="uk-UA"/>
        </w:rPr>
        <w:t>у</w:t>
      </w:r>
      <w:r w:rsidR="00677C4B" w:rsidRPr="00677C4B">
        <w:rPr>
          <w:rFonts w:ascii="Times New Roman" w:hAnsi="Times New Roman" w:cs="Times New Roman"/>
          <w:bCs/>
          <w:sz w:val="28"/>
          <w:szCs w:val="28"/>
          <w:lang w:val="uk-UA"/>
        </w:rPr>
        <w:t xml:space="preserve"> та не відповідає сучасним вимогам законодавства.</w:t>
      </w:r>
    </w:p>
    <w:p w14:paraId="3F319457" w14:textId="53D01D2A" w:rsidR="00677C4B" w:rsidRPr="00677C4B" w:rsidRDefault="00677C4B" w:rsidP="00677C4B">
      <w:pPr>
        <w:shd w:val="clear" w:color="auto" w:fill="FFFFFF" w:themeFill="background1"/>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lang w:val="uk-UA"/>
        </w:rPr>
        <w:t>На теперішній час</w:t>
      </w:r>
      <w:r w:rsidRPr="00677C4B">
        <w:rPr>
          <w:rFonts w:ascii="Times New Roman" w:hAnsi="Times New Roman" w:cs="Times New Roman"/>
          <w:bCs/>
          <w:sz w:val="28"/>
          <w:szCs w:val="28"/>
        </w:rPr>
        <w:t xml:space="preserve">, </w:t>
      </w:r>
      <w:r>
        <w:rPr>
          <w:rFonts w:ascii="Times New Roman" w:hAnsi="Times New Roman" w:cs="Times New Roman"/>
          <w:bCs/>
          <w:sz w:val="28"/>
          <w:szCs w:val="28"/>
          <w:lang w:val="uk-UA"/>
        </w:rPr>
        <w:t xml:space="preserve">враховуючі всі </w:t>
      </w:r>
      <w:r w:rsidRPr="00677C4B">
        <w:rPr>
          <w:rFonts w:ascii="Times New Roman" w:hAnsi="Times New Roman" w:cs="Times New Roman"/>
          <w:bCs/>
          <w:sz w:val="28"/>
          <w:szCs w:val="28"/>
        </w:rPr>
        <w:t>об’єктивн</w:t>
      </w:r>
      <w:r>
        <w:rPr>
          <w:rFonts w:ascii="Times New Roman" w:hAnsi="Times New Roman" w:cs="Times New Roman"/>
          <w:bCs/>
          <w:sz w:val="28"/>
          <w:szCs w:val="28"/>
          <w:lang w:val="uk-UA"/>
        </w:rPr>
        <w:t>і</w:t>
      </w:r>
      <w:r w:rsidRPr="00677C4B">
        <w:rPr>
          <w:rFonts w:ascii="Times New Roman" w:hAnsi="Times New Roman" w:cs="Times New Roman"/>
          <w:bCs/>
          <w:sz w:val="28"/>
          <w:szCs w:val="28"/>
        </w:rPr>
        <w:t xml:space="preserve"> причин</w:t>
      </w:r>
      <w:r>
        <w:rPr>
          <w:rFonts w:ascii="Times New Roman" w:hAnsi="Times New Roman" w:cs="Times New Roman"/>
          <w:bCs/>
          <w:sz w:val="28"/>
          <w:szCs w:val="28"/>
          <w:lang w:val="uk-UA"/>
        </w:rPr>
        <w:t>и</w:t>
      </w:r>
      <w:r w:rsidRPr="00677C4B">
        <w:rPr>
          <w:rFonts w:ascii="Times New Roman" w:hAnsi="Times New Roman" w:cs="Times New Roman"/>
          <w:bCs/>
          <w:sz w:val="28"/>
          <w:szCs w:val="28"/>
        </w:rPr>
        <w:t xml:space="preserve"> потрібно врахувати ряд державних, громадських та приватних інтересів.</w:t>
      </w:r>
    </w:p>
    <w:p w14:paraId="6C14A292" w14:textId="5D09151B" w:rsidR="00677C4B" w:rsidRPr="00677C4B" w:rsidRDefault="00677C4B" w:rsidP="00677C4B">
      <w:pPr>
        <w:shd w:val="clear" w:color="auto" w:fill="FFFFFF" w:themeFill="background1"/>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lang w:val="uk-UA"/>
        </w:rPr>
        <w:t>І</w:t>
      </w:r>
      <w:r w:rsidRPr="00677C4B">
        <w:rPr>
          <w:rFonts w:ascii="Times New Roman" w:hAnsi="Times New Roman" w:cs="Times New Roman"/>
          <w:bCs/>
          <w:sz w:val="28"/>
          <w:szCs w:val="28"/>
        </w:rPr>
        <w:t>снуюча воєнно-політична та економічна ситуація, яка склалась в державі, потреби мешканців та суб’єктів господарювання</w:t>
      </w:r>
      <w:r w:rsidR="000C59F0">
        <w:rPr>
          <w:rFonts w:ascii="Times New Roman" w:hAnsi="Times New Roman" w:cs="Times New Roman"/>
          <w:bCs/>
          <w:sz w:val="28"/>
          <w:szCs w:val="28"/>
          <w:lang w:val="uk-UA"/>
        </w:rPr>
        <w:t>,</w:t>
      </w:r>
      <w:r w:rsidRPr="00677C4B">
        <w:rPr>
          <w:rFonts w:ascii="Times New Roman" w:hAnsi="Times New Roman" w:cs="Times New Roman"/>
          <w:bCs/>
          <w:sz w:val="28"/>
          <w:szCs w:val="28"/>
        </w:rPr>
        <w:t xml:space="preserve"> які здійснюють свою діяльність на території громади </w:t>
      </w:r>
      <w:r w:rsidR="000C59F0">
        <w:rPr>
          <w:rFonts w:ascii="Times New Roman" w:hAnsi="Times New Roman" w:cs="Times New Roman"/>
          <w:bCs/>
          <w:sz w:val="28"/>
          <w:szCs w:val="28"/>
          <w:lang w:val="uk-UA"/>
        </w:rPr>
        <w:t>спонукають</w:t>
      </w:r>
      <w:r w:rsidRPr="00677C4B">
        <w:rPr>
          <w:rFonts w:ascii="Times New Roman" w:hAnsi="Times New Roman" w:cs="Times New Roman"/>
          <w:bCs/>
          <w:sz w:val="28"/>
          <w:szCs w:val="28"/>
        </w:rPr>
        <w:t xml:space="preserve"> на розгляд питань, які не могли бути враховані на момент розроблення та затвердження </w:t>
      </w:r>
      <w:r w:rsidRPr="000C59F0">
        <w:rPr>
          <w:rFonts w:ascii="Times New Roman" w:hAnsi="Times New Roman" w:cs="Times New Roman"/>
          <w:bCs/>
          <w:color w:val="FF0000"/>
          <w:sz w:val="28"/>
          <w:szCs w:val="28"/>
        </w:rPr>
        <w:t>в 201</w:t>
      </w:r>
      <w:r w:rsidR="000C59F0" w:rsidRPr="000C59F0">
        <w:rPr>
          <w:rFonts w:ascii="Times New Roman" w:hAnsi="Times New Roman" w:cs="Times New Roman"/>
          <w:bCs/>
          <w:color w:val="FF0000"/>
          <w:sz w:val="28"/>
          <w:szCs w:val="28"/>
          <w:lang w:val="uk-UA"/>
        </w:rPr>
        <w:t>7</w:t>
      </w:r>
      <w:r w:rsidRPr="000C59F0">
        <w:rPr>
          <w:rFonts w:ascii="Times New Roman" w:hAnsi="Times New Roman" w:cs="Times New Roman"/>
          <w:bCs/>
          <w:color w:val="FF0000"/>
          <w:sz w:val="28"/>
          <w:szCs w:val="28"/>
        </w:rPr>
        <w:t xml:space="preserve"> році </w:t>
      </w:r>
      <w:r w:rsidRPr="00677C4B">
        <w:rPr>
          <w:rFonts w:ascii="Times New Roman" w:hAnsi="Times New Roman" w:cs="Times New Roman"/>
          <w:bCs/>
          <w:sz w:val="28"/>
          <w:szCs w:val="28"/>
        </w:rPr>
        <w:t>містобудівної документації села К</w:t>
      </w:r>
      <w:r w:rsidR="000C59F0">
        <w:rPr>
          <w:rFonts w:ascii="Times New Roman" w:hAnsi="Times New Roman" w:cs="Times New Roman"/>
          <w:bCs/>
          <w:sz w:val="28"/>
          <w:szCs w:val="28"/>
          <w:lang w:val="uk-UA"/>
        </w:rPr>
        <w:t>урісове</w:t>
      </w:r>
      <w:r w:rsidRPr="00677C4B">
        <w:rPr>
          <w:rFonts w:ascii="Times New Roman" w:hAnsi="Times New Roman" w:cs="Times New Roman"/>
          <w:bCs/>
          <w:sz w:val="28"/>
          <w:szCs w:val="28"/>
        </w:rPr>
        <w:t xml:space="preserve">. </w:t>
      </w:r>
    </w:p>
    <w:p w14:paraId="2C77CEE7" w14:textId="1B7F1524" w:rsidR="007B6E1A" w:rsidRDefault="000C59F0" w:rsidP="00677C4B">
      <w:pPr>
        <w:shd w:val="clear" w:color="auto" w:fill="FFFFFF" w:themeFill="background1"/>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lang w:val="uk-UA"/>
        </w:rPr>
        <w:t>Н</w:t>
      </w:r>
      <w:r w:rsidR="00677C4B" w:rsidRPr="00677C4B">
        <w:rPr>
          <w:rFonts w:ascii="Times New Roman" w:hAnsi="Times New Roman" w:cs="Times New Roman"/>
          <w:bCs/>
          <w:sz w:val="28"/>
          <w:szCs w:val="28"/>
        </w:rPr>
        <w:t>а сьогодні, наявні території, ефективне використання яких потребує зміни цільового призначення. Такі зміни сприятимуть більш ефективнішому використанню території населених пунктів в цілому, а також розвитку малого і середнього бізнесу та забезпеченню потреб населених пунктів у нових об’єктах житлової та громадської забудови, додаткових об’єктів соціального обслуговування, об’єктів інфраструктури.</w:t>
      </w:r>
    </w:p>
    <w:p w14:paraId="755AC9BC" w14:textId="77777777" w:rsidR="000C59F0" w:rsidRPr="00677C4B" w:rsidRDefault="000C59F0" w:rsidP="00677C4B">
      <w:pPr>
        <w:shd w:val="clear" w:color="auto" w:fill="FFFFFF" w:themeFill="background1"/>
        <w:spacing w:after="0" w:line="240" w:lineRule="auto"/>
        <w:ind w:firstLine="567"/>
        <w:jc w:val="both"/>
        <w:rPr>
          <w:rFonts w:ascii="Times New Roman" w:hAnsi="Times New Roman" w:cs="Times New Roman"/>
          <w:bCs/>
          <w:sz w:val="28"/>
          <w:szCs w:val="28"/>
        </w:rPr>
      </w:pPr>
    </w:p>
    <w:p w14:paraId="1C55B4E9" w14:textId="64F9ECA4" w:rsidR="0089772F" w:rsidRDefault="0089772F" w:rsidP="00F74497">
      <w:pPr>
        <w:shd w:val="clear" w:color="auto" w:fill="E2EFD9" w:themeFill="accent6" w:themeFillTint="33"/>
        <w:spacing w:after="0" w:line="240" w:lineRule="auto"/>
        <w:ind w:firstLine="567"/>
        <w:jc w:val="both"/>
        <w:rPr>
          <w:rFonts w:ascii="Times New Roman" w:hAnsi="Times New Roman" w:cs="Times New Roman"/>
          <w:b/>
          <w:sz w:val="28"/>
          <w:szCs w:val="28"/>
        </w:rPr>
      </w:pPr>
      <w:r w:rsidRPr="00F74497">
        <w:rPr>
          <w:rFonts w:ascii="Times New Roman" w:hAnsi="Times New Roman" w:cs="Times New Roman"/>
          <w:b/>
          <w:sz w:val="28"/>
          <w:szCs w:val="28"/>
        </w:rPr>
        <w:t>РОЗДІЛ 10. ВИСНОВКИ ЩОДО</w:t>
      </w:r>
      <w:r w:rsidRPr="00F74497">
        <w:t xml:space="preserve"> </w:t>
      </w:r>
      <w:r w:rsidRPr="00F74497">
        <w:rPr>
          <w:rFonts w:ascii="Times New Roman" w:hAnsi="Times New Roman" w:cs="Times New Roman"/>
          <w:b/>
          <w:sz w:val="28"/>
          <w:szCs w:val="28"/>
        </w:rPr>
        <w:t>ДОЦІЛЬНОСТІ ВНЕСЕННЯ ЗМІН ДО МІСТОБУДІВНОЇ ДОКУМЕНТАЦІЇ</w:t>
      </w:r>
    </w:p>
    <w:p w14:paraId="62F84B5C" w14:textId="229C8E8C" w:rsidR="0080680E" w:rsidRDefault="0080680E" w:rsidP="0080680E">
      <w:pPr>
        <w:shd w:val="clear" w:color="auto" w:fill="FFFFFF" w:themeFill="background1"/>
        <w:spacing w:after="0" w:line="240" w:lineRule="auto"/>
        <w:ind w:firstLine="567"/>
        <w:jc w:val="both"/>
        <w:rPr>
          <w:rFonts w:ascii="Times New Roman" w:hAnsi="Times New Roman" w:cs="Times New Roman"/>
          <w:sz w:val="28"/>
          <w:szCs w:val="28"/>
          <w:lang w:val="uk-UA"/>
        </w:rPr>
      </w:pPr>
    </w:p>
    <w:p w14:paraId="14814D10" w14:textId="613F3F38" w:rsidR="000C59F0" w:rsidRPr="00E770A5" w:rsidRDefault="000C59F0" w:rsidP="000C59F0">
      <w:pPr>
        <w:shd w:val="clear" w:color="auto" w:fill="FFFFFF" w:themeFill="background1"/>
        <w:spacing w:after="0" w:line="240" w:lineRule="auto"/>
        <w:ind w:firstLine="567"/>
        <w:jc w:val="both"/>
        <w:rPr>
          <w:rFonts w:ascii="Times New Roman" w:hAnsi="Times New Roman" w:cs="Times New Roman"/>
          <w:sz w:val="28"/>
          <w:szCs w:val="28"/>
          <w:lang w:val="uk-UA"/>
        </w:rPr>
      </w:pPr>
      <w:r w:rsidRPr="00E770A5">
        <w:rPr>
          <w:rFonts w:ascii="Times New Roman" w:hAnsi="Times New Roman" w:cs="Times New Roman"/>
          <w:sz w:val="28"/>
          <w:szCs w:val="28"/>
          <w:lang w:val="uk-UA"/>
        </w:rPr>
        <w:t>Враховуючи зміни в законодавстві та соціально-економічній і громадській діяльності можливо зробити висновок щодо необхідності внесення змін та доповнень до діючої містобудівної документації населеного пункту, у тому числі розроблення плану функціонального зонування території села Курісове.</w:t>
      </w:r>
    </w:p>
    <w:p w14:paraId="5399001C" w14:textId="3D6E258A" w:rsidR="000C59F0" w:rsidRPr="00E770A5" w:rsidRDefault="000C59F0" w:rsidP="000C59F0">
      <w:pPr>
        <w:shd w:val="clear" w:color="auto" w:fill="FFFFFF" w:themeFill="background1"/>
        <w:spacing w:after="0" w:line="240" w:lineRule="auto"/>
        <w:ind w:firstLine="567"/>
        <w:jc w:val="both"/>
        <w:rPr>
          <w:rFonts w:ascii="Times New Roman" w:hAnsi="Times New Roman" w:cs="Times New Roman"/>
          <w:sz w:val="28"/>
          <w:szCs w:val="28"/>
          <w:lang w:val="uk-UA"/>
        </w:rPr>
      </w:pPr>
      <w:r w:rsidRPr="00E770A5">
        <w:rPr>
          <w:rFonts w:ascii="Times New Roman" w:hAnsi="Times New Roman" w:cs="Times New Roman"/>
          <w:sz w:val="28"/>
          <w:szCs w:val="28"/>
          <w:lang w:val="uk-UA"/>
        </w:rPr>
        <w:t>Така необхідність, пов’язана із фактичною зміною функціонального призначення окремих територій, уточненням існуючих та проектних меж населен</w:t>
      </w:r>
      <w:r w:rsidR="006D7C68" w:rsidRPr="00E770A5">
        <w:rPr>
          <w:rFonts w:ascii="Times New Roman" w:hAnsi="Times New Roman" w:cs="Times New Roman"/>
          <w:sz w:val="28"/>
          <w:szCs w:val="28"/>
          <w:lang w:val="uk-UA"/>
        </w:rPr>
        <w:t>ого</w:t>
      </w:r>
      <w:r w:rsidRPr="00E770A5">
        <w:rPr>
          <w:rFonts w:ascii="Times New Roman" w:hAnsi="Times New Roman" w:cs="Times New Roman"/>
          <w:sz w:val="28"/>
          <w:szCs w:val="28"/>
          <w:lang w:val="uk-UA"/>
        </w:rPr>
        <w:t xml:space="preserve"> пункт</w:t>
      </w:r>
      <w:r w:rsidR="006D7C68" w:rsidRPr="00E770A5">
        <w:rPr>
          <w:rFonts w:ascii="Times New Roman" w:hAnsi="Times New Roman" w:cs="Times New Roman"/>
          <w:sz w:val="28"/>
          <w:szCs w:val="28"/>
          <w:lang w:val="uk-UA"/>
        </w:rPr>
        <w:t>у</w:t>
      </w:r>
      <w:r w:rsidRPr="00E770A5">
        <w:rPr>
          <w:rFonts w:ascii="Times New Roman" w:hAnsi="Times New Roman" w:cs="Times New Roman"/>
          <w:sz w:val="28"/>
          <w:szCs w:val="28"/>
          <w:lang w:val="uk-UA"/>
        </w:rPr>
        <w:t>, виникнення потреби у розміщенні об’єктів, що забезпечують громадські інтереси.</w:t>
      </w:r>
    </w:p>
    <w:p w14:paraId="206FAF12" w14:textId="182FC2D9" w:rsidR="0080680E" w:rsidRPr="00E770A5" w:rsidRDefault="00041534" w:rsidP="000C59F0">
      <w:pPr>
        <w:shd w:val="clear" w:color="auto" w:fill="FFFFFF" w:themeFill="background1"/>
        <w:spacing w:after="0" w:line="240" w:lineRule="auto"/>
        <w:ind w:firstLine="567"/>
        <w:jc w:val="both"/>
        <w:rPr>
          <w:rFonts w:ascii="Times New Roman" w:hAnsi="Times New Roman" w:cs="Times New Roman"/>
          <w:sz w:val="28"/>
          <w:szCs w:val="28"/>
          <w:lang w:val="uk-UA"/>
        </w:rPr>
      </w:pPr>
      <w:r w:rsidRPr="00E770A5">
        <w:rPr>
          <w:rFonts w:ascii="Times New Roman" w:hAnsi="Times New Roman" w:cs="Times New Roman"/>
          <w:sz w:val="28"/>
          <w:szCs w:val="28"/>
          <w:lang w:val="uk-UA"/>
        </w:rPr>
        <w:t xml:space="preserve">З метою </w:t>
      </w:r>
      <w:r w:rsidR="00CA1FD9" w:rsidRPr="00E770A5">
        <w:rPr>
          <w:rFonts w:ascii="Times New Roman" w:hAnsi="Times New Roman" w:cs="Times New Roman"/>
          <w:sz w:val="28"/>
          <w:szCs w:val="28"/>
          <w:shd w:val="clear" w:color="auto" w:fill="FFFFFF"/>
          <w:lang w:val="uk-UA"/>
        </w:rPr>
        <w:t>встановлення  функціонального призначення територій, вимог до забудови окремих територій (функціональних зон) населеного пункту, їх ландшафтної організації, уточнення містобудівних умов та обмежень, визначення параметрів використання території та будівель, зокрема функціональне призначення, граничну поверховість та площу забудови, можливе розміщення на ділянці</w:t>
      </w:r>
      <w:r w:rsidR="00A24291" w:rsidRPr="00E770A5">
        <w:rPr>
          <w:rFonts w:ascii="Times New Roman" w:hAnsi="Times New Roman" w:cs="Times New Roman"/>
          <w:sz w:val="28"/>
          <w:szCs w:val="28"/>
          <w:shd w:val="clear" w:color="auto" w:fill="FFFFFF"/>
          <w:lang w:val="uk-UA"/>
        </w:rPr>
        <w:t>,</w:t>
      </w:r>
      <w:r w:rsidR="00CA1FD9" w:rsidRPr="00E770A5">
        <w:rPr>
          <w:rFonts w:ascii="Times New Roman" w:hAnsi="Times New Roman" w:cs="Times New Roman"/>
          <w:sz w:val="28"/>
          <w:szCs w:val="28"/>
          <w:shd w:val="clear" w:color="auto" w:fill="FFFFFF"/>
          <w:lang w:val="uk-UA"/>
        </w:rPr>
        <w:t xml:space="preserve"> необхідно внести </w:t>
      </w:r>
      <w:r w:rsidR="000C59F0" w:rsidRPr="00E770A5">
        <w:rPr>
          <w:rFonts w:ascii="Times New Roman" w:hAnsi="Times New Roman" w:cs="Times New Roman"/>
          <w:sz w:val="28"/>
          <w:szCs w:val="28"/>
          <w:shd w:val="clear" w:color="auto" w:fill="FFFFFF"/>
          <w:lang w:val="uk-UA"/>
        </w:rPr>
        <w:t>змін до Генерального плану села Курісове, поєднаного з зонінгом села Курісове Березівського району Одеської області</w:t>
      </w:r>
      <w:r w:rsidR="00CA1FD9" w:rsidRPr="00E770A5">
        <w:rPr>
          <w:rFonts w:ascii="Times New Roman" w:hAnsi="Times New Roman" w:cs="Times New Roman"/>
          <w:sz w:val="28"/>
          <w:szCs w:val="28"/>
          <w:lang w:val="uk-UA"/>
        </w:rPr>
        <w:t>.</w:t>
      </w:r>
    </w:p>
    <w:p w14:paraId="1E857F3F" w14:textId="45A2EBEF" w:rsidR="000C59F0" w:rsidRPr="00E770A5" w:rsidRDefault="000C59F0" w:rsidP="000C59F0">
      <w:pPr>
        <w:shd w:val="clear" w:color="auto" w:fill="FFFFFF" w:themeFill="background1"/>
        <w:spacing w:after="0" w:line="240" w:lineRule="auto"/>
        <w:ind w:firstLine="567"/>
        <w:jc w:val="both"/>
        <w:rPr>
          <w:rFonts w:ascii="Times New Roman" w:hAnsi="Times New Roman" w:cs="Times New Roman"/>
          <w:sz w:val="28"/>
          <w:szCs w:val="28"/>
          <w:lang w:val="uk-UA"/>
        </w:rPr>
      </w:pPr>
      <w:r w:rsidRPr="00E770A5">
        <w:rPr>
          <w:rFonts w:ascii="Times New Roman" w:hAnsi="Times New Roman" w:cs="Times New Roman"/>
          <w:sz w:val="28"/>
          <w:szCs w:val="28"/>
          <w:lang w:val="uk-UA"/>
        </w:rPr>
        <w:t>Враховуючи наведене можливо зробити висновок щодо доцільності розроблення:</w:t>
      </w:r>
    </w:p>
    <w:p w14:paraId="79DA8A6E" w14:textId="164210A2" w:rsidR="000C59F0" w:rsidRPr="00E770A5" w:rsidRDefault="000C59F0" w:rsidP="000C59F0">
      <w:pPr>
        <w:shd w:val="clear" w:color="auto" w:fill="FFFFFF" w:themeFill="background1"/>
        <w:spacing w:after="0" w:line="240" w:lineRule="auto"/>
        <w:ind w:firstLine="567"/>
        <w:jc w:val="both"/>
        <w:rPr>
          <w:rFonts w:ascii="Times New Roman" w:hAnsi="Times New Roman" w:cs="Times New Roman"/>
          <w:sz w:val="28"/>
          <w:szCs w:val="28"/>
          <w:lang w:val="uk-UA"/>
        </w:rPr>
      </w:pPr>
      <w:r w:rsidRPr="00E770A5">
        <w:rPr>
          <w:rFonts w:ascii="Times New Roman" w:hAnsi="Times New Roman" w:cs="Times New Roman"/>
          <w:sz w:val="28"/>
          <w:szCs w:val="28"/>
          <w:lang w:val="uk-UA"/>
        </w:rPr>
        <w:t>-</w:t>
      </w:r>
      <w:r w:rsidRPr="00E770A5">
        <w:rPr>
          <w:rFonts w:ascii="Times New Roman" w:hAnsi="Times New Roman" w:cs="Times New Roman"/>
          <w:sz w:val="28"/>
          <w:szCs w:val="28"/>
          <w:lang w:val="uk-UA"/>
        </w:rPr>
        <w:tab/>
      </w:r>
      <w:bookmarkStart w:id="16" w:name="_Hlk180407226"/>
      <w:r w:rsidRPr="00E770A5">
        <w:rPr>
          <w:rFonts w:ascii="Times New Roman" w:hAnsi="Times New Roman" w:cs="Times New Roman"/>
          <w:sz w:val="28"/>
          <w:szCs w:val="28"/>
          <w:lang w:val="uk-UA"/>
        </w:rPr>
        <w:t>Проект</w:t>
      </w:r>
      <w:r w:rsidR="006D7C68" w:rsidRPr="00E770A5">
        <w:rPr>
          <w:rFonts w:ascii="Times New Roman" w:hAnsi="Times New Roman" w:cs="Times New Roman"/>
          <w:sz w:val="28"/>
          <w:szCs w:val="28"/>
          <w:lang w:val="uk-UA"/>
        </w:rPr>
        <w:t>у</w:t>
      </w:r>
      <w:r w:rsidRPr="00E770A5">
        <w:rPr>
          <w:rFonts w:ascii="Times New Roman" w:hAnsi="Times New Roman" w:cs="Times New Roman"/>
          <w:sz w:val="28"/>
          <w:szCs w:val="28"/>
          <w:lang w:val="uk-UA"/>
        </w:rPr>
        <w:t xml:space="preserve"> внесення змін до Генерального плану села Курісове, поєднаного з зонінгом села Курісове Березівського району Одеської області.</w:t>
      </w:r>
    </w:p>
    <w:bookmarkEnd w:id="16"/>
    <w:p w14:paraId="7B9D737F" w14:textId="278BD54B" w:rsidR="006D7C68" w:rsidRPr="00E770A5" w:rsidRDefault="006D7C68" w:rsidP="006D7C68">
      <w:pPr>
        <w:shd w:val="clear" w:color="auto" w:fill="FFFFFF" w:themeFill="background1"/>
        <w:spacing w:after="0" w:line="240" w:lineRule="auto"/>
        <w:ind w:firstLine="567"/>
        <w:jc w:val="both"/>
        <w:rPr>
          <w:rFonts w:ascii="Times New Roman" w:hAnsi="Times New Roman" w:cs="Times New Roman"/>
          <w:sz w:val="28"/>
          <w:szCs w:val="28"/>
          <w:lang w:val="uk-UA"/>
        </w:rPr>
      </w:pPr>
      <w:r w:rsidRPr="00E770A5">
        <w:rPr>
          <w:rFonts w:ascii="Times New Roman" w:hAnsi="Times New Roman" w:cs="Times New Roman"/>
          <w:sz w:val="28"/>
          <w:szCs w:val="28"/>
          <w:lang w:val="uk-UA"/>
        </w:rPr>
        <w:lastRenderedPageBreak/>
        <w:t>Вважаємо за доцільним під час розроблення проекту внесення змін до Генерального плану села Курісове, поєднаного з зонінгом села Курісове Березівського району Одеської області, врахувати існуючу містобудівну документацію у частинах, положення яких не суперечать чинному законодавству України та державним будівельним нормам.</w:t>
      </w:r>
    </w:p>
    <w:p w14:paraId="1DBEF202" w14:textId="05C22B84" w:rsidR="0080680E" w:rsidRPr="00E770A5" w:rsidRDefault="006D7C68" w:rsidP="006D7C68">
      <w:pPr>
        <w:shd w:val="clear" w:color="auto" w:fill="FFFFFF" w:themeFill="background1"/>
        <w:spacing w:after="0" w:line="240" w:lineRule="auto"/>
        <w:ind w:firstLine="567"/>
        <w:jc w:val="both"/>
        <w:rPr>
          <w:rFonts w:ascii="Times New Roman" w:hAnsi="Times New Roman" w:cs="Times New Roman"/>
          <w:sz w:val="28"/>
          <w:szCs w:val="28"/>
          <w:lang w:val="uk-UA"/>
        </w:rPr>
      </w:pPr>
      <w:r w:rsidRPr="00E770A5">
        <w:rPr>
          <w:rFonts w:ascii="Times New Roman" w:hAnsi="Times New Roman" w:cs="Times New Roman"/>
          <w:sz w:val="28"/>
          <w:szCs w:val="28"/>
          <w:lang w:val="uk-UA"/>
        </w:rPr>
        <w:t>Внесення змін до містобудівної документації сприятимуть більш ефективнішому використанню територій села Курісове та території Курісовської громади в цілому.</w:t>
      </w:r>
    </w:p>
    <w:p w14:paraId="050C0E72" w14:textId="3A92D453" w:rsidR="00D96BE4" w:rsidRDefault="00D96BE4" w:rsidP="006D7C68">
      <w:pPr>
        <w:shd w:val="clear" w:color="auto" w:fill="FFFFFF" w:themeFill="background1"/>
        <w:spacing w:after="0" w:line="240" w:lineRule="auto"/>
        <w:ind w:firstLine="567"/>
        <w:jc w:val="both"/>
        <w:rPr>
          <w:rFonts w:ascii="Times New Roman" w:hAnsi="Times New Roman" w:cs="Times New Roman"/>
          <w:color w:val="FF0000"/>
          <w:sz w:val="28"/>
          <w:szCs w:val="28"/>
          <w:lang w:val="uk-UA"/>
        </w:rPr>
      </w:pPr>
    </w:p>
    <w:p w14:paraId="2DE854BD" w14:textId="45078F4E" w:rsidR="00D96BE4" w:rsidRDefault="00D96BE4" w:rsidP="006D7C68">
      <w:pPr>
        <w:shd w:val="clear" w:color="auto" w:fill="FFFFFF" w:themeFill="background1"/>
        <w:spacing w:after="0" w:line="240" w:lineRule="auto"/>
        <w:ind w:firstLine="567"/>
        <w:jc w:val="both"/>
        <w:rPr>
          <w:rFonts w:ascii="Times New Roman" w:hAnsi="Times New Roman" w:cs="Times New Roman"/>
          <w:color w:val="FF0000"/>
          <w:sz w:val="28"/>
          <w:szCs w:val="28"/>
          <w:lang w:val="uk-UA"/>
        </w:rPr>
      </w:pPr>
    </w:p>
    <w:p w14:paraId="4E118976" w14:textId="11D363D0" w:rsidR="00D96BE4" w:rsidRDefault="00D96BE4" w:rsidP="006D7C68">
      <w:pPr>
        <w:shd w:val="clear" w:color="auto" w:fill="FFFFFF" w:themeFill="background1"/>
        <w:spacing w:after="0" w:line="240" w:lineRule="auto"/>
        <w:ind w:firstLine="567"/>
        <w:jc w:val="both"/>
        <w:rPr>
          <w:rFonts w:ascii="Times New Roman" w:hAnsi="Times New Roman" w:cs="Times New Roman"/>
          <w:color w:val="FF0000"/>
          <w:sz w:val="28"/>
          <w:szCs w:val="28"/>
          <w:lang w:val="uk-UA"/>
        </w:rPr>
      </w:pPr>
    </w:p>
    <w:p w14:paraId="5EA4A135" w14:textId="13C08E0C" w:rsidR="00D96BE4" w:rsidRPr="00D96BE4" w:rsidRDefault="00D96BE4" w:rsidP="00D96BE4">
      <w:pPr>
        <w:widowControl w:val="0"/>
        <w:spacing w:after="320" w:line="240" w:lineRule="auto"/>
        <w:jc w:val="both"/>
        <w:rPr>
          <w:rFonts w:ascii="Times New Roman" w:eastAsia="Times New Roman" w:hAnsi="Times New Roman" w:cs="Times New Roman"/>
          <w:sz w:val="28"/>
          <w:szCs w:val="28"/>
          <w:lang w:val="uk-UA" w:eastAsia="uk-UA" w:bidi="uk-UA"/>
        </w:rPr>
      </w:pPr>
      <w:r w:rsidRPr="00D96BE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CC94A30" wp14:editId="01300EC6">
                <wp:simplePos x="0" y="0"/>
                <wp:positionH relativeFrom="page">
                  <wp:posOffset>5030470</wp:posOffset>
                </wp:positionH>
                <wp:positionV relativeFrom="paragraph">
                  <wp:posOffset>203200</wp:posOffset>
                </wp:positionV>
                <wp:extent cx="1868170" cy="234950"/>
                <wp:effectExtent l="0" t="0" r="0" b="0"/>
                <wp:wrapSquare wrapText="left"/>
                <wp:docPr id="2" name="Shape 1"/>
                <wp:cNvGraphicFramePr/>
                <a:graphic xmlns:a="http://schemas.openxmlformats.org/drawingml/2006/main">
                  <a:graphicData uri="http://schemas.microsoft.com/office/word/2010/wordprocessingShape">
                    <wps:wsp>
                      <wps:cNvSpPr txBox="1"/>
                      <wps:spPr>
                        <a:xfrm>
                          <a:off x="0" y="0"/>
                          <a:ext cx="1868170" cy="234950"/>
                        </a:xfrm>
                        <a:prstGeom prst="rect">
                          <a:avLst/>
                        </a:prstGeom>
                        <a:noFill/>
                      </wps:spPr>
                      <wps:txbx>
                        <w:txbxContent>
                          <w:p w14:paraId="5F1CFCC5" w14:textId="3FA4762D" w:rsidR="00D96BE4" w:rsidRPr="00D96BE4" w:rsidRDefault="00D96BE4" w:rsidP="00D96BE4">
                            <w:pPr>
                              <w:pStyle w:val="12"/>
                              <w:rPr>
                                <w:lang w:val="uk-UA"/>
                              </w:rPr>
                            </w:pPr>
                            <w:r>
                              <w:rPr>
                                <w:lang w:val="uk-UA"/>
                              </w:rPr>
                              <w:t>___________________</w:t>
                            </w:r>
                          </w:p>
                        </w:txbxContent>
                      </wps:txbx>
                      <wps:bodyPr wrap="none" lIns="0" tIns="0" rIns="0" bIns="0"/>
                    </wps:wsp>
                  </a:graphicData>
                </a:graphic>
              </wp:anchor>
            </w:drawing>
          </mc:Choice>
          <mc:Fallback>
            <w:pict>
              <v:shapetype w14:anchorId="6CC94A30" id="_x0000_t202" coordsize="21600,21600" o:spt="202" path="m,l,21600r21600,l21600,xe">
                <v:stroke joinstyle="miter"/>
                <v:path gradientshapeok="t" o:connecttype="rect"/>
              </v:shapetype>
              <v:shape id="Shape 1" o:spid="_x0000_s1026" type="#_x0000_t202" style="position:absolute;left:0;text-align:left;margin-left:396.1pt;margin-top:16pt;width:147.1pt;height:18.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" filled="f" stroked="f">
                <v:textbox inset="0,0,0,0">
                  <w:txbxContent>
                    <w:p w14:paraId="5F1CFCC5" w14:textId="3FA4762D" w:rsidR="00D96BE4" w:rsidRPr="00D96BE4" w:rsidRDefault="00D96BE4" w:rsidP="00D96BE4">
                      <w:pPr>
                        <w:pStyle w:val="af"/>
                        <w:rPr>
                          <w:lang w:val="uk-UA"/>
                        </w:rPr>
                      </w:pPr>
                      <w:r>
                        <w:rPr>
                          <w:lang w:val="uk-UA"/>
                        </w:rPr>
                        <w:t>___________________</w:t>
                      </w:r>
                    </w:p>
                  </w:txbxContent>
                </v:textbox>
                <w10:wrap type="square" side="left" anchorx="page"/>
              </v:shape>
            </w:pict>
          </mc:Fallback>
        </mc:AlternateContent>
      </w:r>
      <w:r w:rsidRPr="00D96BE4">
        <w:rPr>
          <w:rFonts w:ascii="Times New Roman" w:eastAsia="Times New Roman" w:hAnsi="Times New Roman" w:cs="Times New Roman"/>
          <w:color w:val="000000"/>
          <w:sz w:val="28"/>
          <w:szCs w:val="28"/>
          <w:lang w:val="uk-UA" w:eastAsia="ru-RU" w:bidi="ru-RU"/>
        </w:rPr>
        <w:t xml:space="preserve">Начальник </w:t>
      </w:r>
      <w:r>
        <w:rPr>
          <w:rFonts w:ascii="Times New Roman" w:eastAsia="Times New Roman" w:hAnsi="Times New Roman" w:cs="Times New Roman"/>
          <w:color w:val="000000"/>
          <w:sz w:val="28"/>
          <w:szCs w:val="28"/>
          <w:lang w:val="uk-UA" w:eastAsia="ru-RU" w:bidi="ru-RU"/>
        </w:rPr>
        <w:t>в</w:t>
      </w:r>
      <w:r w:rsidRPr="00D96BE4">
        <w:rPr>
          <w:rFonts w:ascii="Times New Roman" w:eastAsia="Times New Roman" w:hAnsi="Times New Roman" w:cs="Times New Roman"/>
          <w:color w:val="000000"/>
          <w:sz w:val="28"/>
          <w:szCs w:val="28"/>
          <w:lang w:val="uk-UA" w:eastAsia="ru-RU" w:bidi="ru-RU"/>
        </w:rPr>
        <w:t>ідділ</w:t>
      </w:r>
      <w:r>
        <w:rPr>
          <w:rFonts w:ascii="Times New Roman" w:eastAsia="Times New Roman" w:hAnsi="Times New Roman" w:cs="Times New Roman"/>
          <w:color w:val="000000"/>
          <w:sz w:val="28"/>
          <w:szCs w:val="28"/>
          <w:lang w:val="uk-UA" w:eastAsia="ru-RU" w:bidi="ru-RU"/>
        </w:rPr>
        <w:t>у</w:t>
      </w:r>
      <w:r w:rsidRPr="00D96BE4">
        <w:rPr>
          <w:rFonts w:ascii="Times New Roman" w:eastAsia="Times New Roman" w:hAnsi="Times New Roman" w:cs="Times New Roman"/>
          <w:color w:val="000000"/>
          <w:sz w:val="28"/>
          <w:szCs w:val="28"/>
          <w:lang w:val="uk-UA" w:eastAsia="ru-RU" w:bidi="ru-RU"/>
        </w:rPr>
        <w:t xml:space="preserve"> управління комунальним майном та земельних ресурсів </w:t>
      </w:r>
    </w:p>
    <w:p w14:paraId="75A8E446" w14:textId="6B4A36BB" w:rsidR="00D96BE4" w:rsidRDefault="00D96BE4" w:rsidP="006D7C68">
      <w:pPr>
        <w:shd w:val="clear" w:color="auto" w:fill="FFFFFF" w:themeFill="background1"/>
        <w:spacing w:after="0" w:line="240" w:lineRule="auto"/>
        <w:ind w:firstLine="567"/>
        <w:jc w:val="both"/>
        <w:rPr>
          <w:rFonts w:ascii="Times New Roman" w:hAnsi="Times New Roman" w:cs="Times New Roman"/>
          <w:color w:val="FF0000"/>
          <w:sz w:val="28"/>
          <w:szCs w:val="28"/>
          <w:lang w:val="uk-UA"/>
        </w:rPr>
      </w:pPr>
    </w:p>
    <w:p w14:paraId="192293F4" w14:textId="77777777" w:rsidR="00D96BE4" w:rsidRPr="006D7C68" w:rsidRDefault="00D96BE4" w:rsidP="006D7C68">
      <w:pPr>
        <w:shd w:val="clear" w:color="auto" w:fill="FFFFFF" w:themeFill="background1"/>
        <w:spacing w:after="0" w:line="240" w:lineRule="auto"/>
        <w:ind w:firstLine="567"/>
        <w:jc w:val="both"/>
        <w:rPr>
          <w:rFonts w:ascii="Times New Roman" w:hAnsi="Times New Roman" w:cs="Times New Roman"/>
          <w:color w:val="FF0000"/>
          <w:sz w:val="28"/>
          <w:szCs w:val="28"/>
          <w:lang w:val="uk-UA"/>
        </w:rPr>
      </w:pPr>
    </w:p>
    <w:p w14:paraId="4063478B" w14:textId="3BBC743E" w:rsidR="0080680E" w:rsidRPr="006D7C68" w:rsidRDefault="0080680E" w:rsidP="0080680E">
      <w:pPr>
        <w:shd w:val="clear" w:color="auto" w:fill="FFFFFF" w:themeFill="background1"/>
        <w:spacing w:after="0" w:line="240" w:lineRule="auto"/>
        <w:ind w:firstLine="567"/>
        <w:jc w:val="both"/>
        <w:rPr>
          <w:rFonts w:ascii="Times New Roman" w:hAnsi="Times New Roman" w:cs="Times New Roman"/>
          <w:color w:val="FF0000"/>
          <w:sz w:val="28"/>
          <w:szCs w:val="28"/>
          <w:lang w:val="uk-UA"/>
        </w:rPr>
      </w:pPr>
    </w:p>
    <w:p w14:paraId="47C432B5" w14:textId="4CDA2ED5" w:rsidR="0080680E" w:rsidRPr="006D7C68" w:rsidRDefault="0080680E" w:rsidP="0080680E">
      <w:pPr>
        <w:shd w:val="clear" w:color="auto" w:fill="FFFFFF" w:themeFill="background1"/>
        <w:spacing w:after="0" w:line="240" w:lineRule="auto"/>
        <w:ind w:firstLine="567"/>
        <w:jc w:val="both"/>
        <w:rPr>
          <w:rFonts w:ascii="Times New Roman" w:hAnsi="Times New Roman" w:cs="Times New Roman"/>
          <w:color w:val="FF0000"/>
          <w:sz w:val="28"/>
          <w:szCs w:val="28"/>
          <w:lang w:val="uk-UA"/>
        </w:rPr>
      </w:pPr>
    </w:p>
    <w:p w14:paraId="69437C7D" w14:textId="5D0BC2D1" w:rsidR="0080680E" w:rsidRPr="006D7C68" w:rsidRDefault="0080680E" w:rsidP="0080680E">
      <w:pPr>
        <w:shd w:val="clear" w:color="auto" w:fill="FFFFFF" w:themeFill="background1"/>
        <w:spacing w:after="0" w:line="240" w:lineRule="auto"/>
        <w:ind w:firstLine="567"/>
        <w:jc w:val="both"/>
        <w:rPr>
          <w:rFonts w:ascii="Times New Roman" w:hAnsi="Times New Roman" w:cs="Times New Roman"/>
          <w:color w:val="FF0000"/>
          <w:sz w:val="28"/>
          <w:szCs w:val="28"/>
          <w:lang w:val="uk-UA"/>
        </w:rPr>
      </w:pPr>
    </w:p>
    <w:p w14:paraId="273DABFC" w14:textId="7F21B295" w:rsidR="0080680E" w:rsidRDefault="0080680E" w:rsidP="0080680E">
      <w:pPr>
        <w:shd w:val="clear" w:color="auto" w:fill="FFFFFF" w:themeFill="background1"/>
        <w:spacing w:after="0" w:line="240" w:lineRule="auto"/>
        <w:ind w:firstLine="567"/>
        <w:jc w:val="both"/>
        <w:rPr>
          <w:rFonts w:ascii="Times New Roman" w:hAnsi="Times New Roman" w:cs="Times New Roman"/>
          <w:color w:val="FF0000"/>
          <w:sz w:val="28"/>
          <w:szCs w:val="28"/>
          <w:lang w:val="uk-UA"/>
        </w:rPr>
      </w:pPr>
    </w:p>
    <w:p w14:paraId="4ACD0D8B" w14:textId="378D5A73" w:rsidR="00E770A5" w:rsidRDefault="00E770A5" w:rsidP="0080680E">
      <w:pPr>
        <w:shd w:val="clear" w:color="auto" w:fill="FFFFFF" w:themeFill="background1"/>
        <w:spacing w:after="0" w:line="240" w:lineRule="auto"/>
        <w:ind w:firstLine="567"/>
        <w:jc w:val="both"/>
        <w:rPr>
          <w:rFonts w:ascii="Times New Roman" w:hAnsi="Times New Roman" w:cs="Times New Roman"/>
          <w:color w:val="FF0000"/>
          <w:sz w:val="28"/>
          <w:szCs w:val="28"/>
          <w:lang w:val="uk-UA"/>
        </w:rPr>
      </w:pPr>
    </w:p>
    <w:p w14:paraId="44D3B628" w14:textId="09000835" w:rsidR="00E770A5" w:rsidRDefault="00E770A5" w:rsidP="0080680E">
      <w:pPr>
        <w:shd w:val="clear" w:color="auto" w:fill="FFFFFF" w:themeFill="background1"/>
        <w:spacing w:after="0" w:line="240" w:lineRule="auto"/>
        <w:ind w:firstLine="567"/>
        <w:jc w:val="both"/>
        <w:rPr>
          <w:rFonts w:ascii="Times New Roman" w:hAnsi="Times New Roman" w:cs="Times New Roman"/>
          <w:color w:val="FF0000"/>
          <w:sz w:val="28"/>
          <w:szCs w:val="28"/>
          <w:lang w:val="uk-UA"/>
        </w:rPr>
      </w:pPr>
    </w:p>
    <w:p w14:paraId="61478D67" w14:textId="11089272" w:rsidR="00E770A5" w:rsidRDefault="00E770A5" w:rsidP="0080680E">
      <w:pPr>
        <w:shd w:val="clear" w:color="auto" w:fill="FFFFFF" w:themeFill="background1"/>
        <w:spacing w:after="0" w:line="240" w:lineRule="auto"/>
        <w:ind w:firstLine="567"/>
        <w:jc w:val="both"/>
        <w:rPr>
          <w:rFonts w:ascii="Times New Roman" w:hAnsi="Times New Roman" w:cs="Times New Roman"/>
          <w:color w:val="FF0000"/>
          <w:sz w:val="28"/>
          <w:szCs w:val="28"/>
          <w:lang w:val="uk-UA"/>
        </w:rPr>
      </w:pPr>
    </w:p>
    <w:p w14:paraId="10E6D3B8" w14:textId="0254E515" w:rsidR="00E770A5" w:rsidRDefault="00E770A5" w:rsidP="0080680E">
      <w:pPr>
        <w:shd w:val="clear" w:color="auto" w:fill="FFFFFF" w:themeFill="background1"/>
        <w:spacing w:after="0" w:line="240" w:lineRule="auto"/>
        <w:ind w:firstLine="567"/>
        <w:jc w:val="both"/>
        <w:rPr>
          <w:rFonts w:ascii="Times New Roman" w:hAnsi="Times New Roman" w:cs="Times New Roman"/>
          <w:color w:val="FF0000"/>
          <w:sz w:val="28"/>
          <w:szCs w:val="28"/>
          <w:lang w:val="uk-UA"/>
        </w:rPr>
      </w:pPr>
    </w:p>
    <w:p w14:paraId="0DE502B1" w14:textId="25A4EC4A" w:rsidR="00E770A5" w:rsidRDefault="00E770A5" w:rsidP="0080680E">
      <w:pPr>
        <w:shd w:val="clear" w:color="auto" w:fill="FFFFFF" w:themeFill="background1"/>
        <w:spacing w:after="0" w:line="240" w:lineRule="auto"/>
        <w:ind w:firstLine="567"/>
        <w:jc w:val="both"/>
        <w:rPr>
          <w:rFonts w:ascii="Times New Roman" w:hAnsi="Times New Roman" w:cs="Times New Roman"/>
          <w:color w:val="FF0000"/>
          <w:sz w:val="28"/>
          <w:szCs w:val="28"/>
          <w:lang w:val="uk-UA"/>
        </w:rPr>
      </w:pPr>
    </w:p>
    <w:p w14:paraId="43098EE7" w14:textId="60BBFA59" w:rsidR="00E770A5" w:rsidRDefault="00E770A5" w:rsidP="0080680E">
      <w:pPr>
        <w:shd w:val="clear" w:color="auto" w:fill="FFFFFF" w:themeFill="background1"/>
        <w:spacing w:after="0" w:line="240" w:lineRule="auto"/>
        <w:ind w:firstLine="567"/>
        <w:jc w:val="both"/>
        <w:rPr>
          <w:rFonts w:ascii="Times New Roman" w:hAnsi="Times New Roman" w:cs="Times New Roman"/>
          <w:color w:val="FF0000"/>
          <w:sz w:val="28"/>
          <w:szCs w:val="28"/>
          <w:lang w:val="uk-UA"/>
        </w:rPr>
      </w:pPr>
    </w:p>
    <w:p w14:paraId="26801EA5" w14:textId="1C247284" w:rsidR="00E770A5" w:rsidRDefault="00E770A5" w:rsidP="0080680E">
      <w:pPr>
        <w:shd w:val="clear" w:color="auto" w:fill="FFFFFF" w:themeFill="background1"/>
        <w:spacing w:after="0" w:line="240" w:lineRule="auto"/>
        <w:ind w:firstLine="567"/>
        <w:jc w:val="both"/>
        <w:rPr>
          <w:rFonts w:ascii="Times New Roman" w:hAnsi="Times New Roman" w:cs="Times New Roman"/>
          <w:color w:val="FF0000"/>
          <w:sz w:val="28"/>
          <w:szCs w:val="28"/>
          <w:lang w:val="uk-UA"/>
        </w:rPr>
      </w:pPr>
    </w:p>
    <w:p w14:paraId="3D49EBE0" w14:textId="57EAB382" w:rsidR="00E770A5" w:rsidRDefault="00E770A5" w:rsidP="0080680E">
      <w:pPr>
        <w:shd w:val="clear" w:color="auto" w:fill="FFFFFF" w:themeFill="background1"/>
        <w:spacing w:after="0" w:line="240" w:lineRule="auto"/>
        <w:ind w:firstLine="567"/>
        <w:jc w:val="both"/>
        <w:rPr>
          <w:rFonts w:ascii="Times New Roman" w:hAnsi="Times New Roman" w:cs="Times New Roman"/>
          <w:color w:val="FF0000"/>
          <w:sz w:val="28"/>
          <w:szCs w:val="28"/>
          <w:lang w:val="uk-UA"/>
        </w:rPr>
      </w:pPr>
    </w:p>
    <w:p w14:paraId="61F578D6" w14:textId="21299830" w:rsidR="00E770A5" w:rsidRDefault="00E770A5" w:rsidP="0080680E">
      <w:pPr>
        <w:shd w:val="clear" w:color="auto" w:fill="FFFFFF" w:themeFill="background1"/>
        <w:spacing w:after="0" w:line="240" w:lineRule="auto"/>
        <w:ind w:firstLine="567"/>
        <w:jc w:val="both"/>
        <w:rPr>
          <w:rFonts w:ascii="Times New Roman" w:hAnsi="Times New Roman" w:cs="Times New Roman"/>
          <w:color w:val="FF0000"/>
          <w:sz w:val="28"/>
          <w:szCs w:val="28"/>
          <w:lang w:val="uk-UA"/>
        </w:rPr>
      </w:pPr>
    </w:p>
    <w:p w14:paraId="53C0393C" w14:textId="10609DCC" w:rsidR="00E770A5" w:rsidRDefault="00E770A5" w:rsidP="0080680E">
      <w:pPr>
        <w:shd w:val="clear" w:color="auto" w:fill="FFFFFF" w:themeFill="background1"/>
        <w:spacing w:after="0" w:line="240" w:lineRule="auto"/>
        <w:ind w:firstLine="567"/>
        <w:jc w:val="both"/>
        <w:rPr>
          <w:rFonts w:ascii="Times New Roman" w:hAnsi="Times New Roman" w:cs="Times New Roman"/>
          <w:color w:val="FF0000"/>
          <w:sz w:val="28"/>
          <w:szCs w:val="28"/>
          <w:lang w:val="uk-UA"/>
        </w:rPr>
      </w:pPr>
    </w:p>
    <w:p w14:paraId="65925D45" w14:textId="3B1108D1" w:rsidR="00E770A5" w:rsidRDefault="00E770A5" w:rsidP="0080680E">
      <w:pPr>
        <w:shd w:val="clear" w:color="auto" w:fill="FFFFFF" w:themeFill="background1"/>
        <w:spacing w:after="0" w:line="240" w:lineRule="auto"/>
        <w:ind w:firstLine="567"/>
        <w:jc w:val="both"/>
        <w:rPr>
          <w:rFonts w:ascii="Times New Roman" w:hAnsi="Times New Roman" w:cs="Times New Roman"/>
          <w:color w:val="FF0000"/>
          <w:sz w:val="28"/>
          <w:szCs w:val="28"/>
          <w:lang w:val="uk-UA"/>
        </w:rPr>
      </w:pPr>
    </w:p>
    <w:p w14:paraId="178C1138" w14:textId="737D5C45" w:rsidR="00E770A5" w:rsidRDefault="00E770A5" w:rsidP="0080680E">
      <w:pPr>
        <w:shd w:val="clear" w:color="auto" w:fill="FFFFFF" w:themeFill="background1"/>
        <w:spacing w:after="0" w:line="240" w:lineRule="auto"/>
        <w:ind w:firstLine="567"/>
        <w:jc w:val="both"/>
        <w:rPr>
          <w:rFonts w:ascii="Times New Roman" w:hAnsi="Times New Roman" w:cs="Times New Roman"/>
          <w:color w:val="FF0000"/>
          <w:sz w:val="28"/>
          <w:szCs w:val="28"/>
          <w:lang w:val="uk-UA"/>
        </w:rPr>
      </w:pPr>
    </w:p>
    <w:p w14:paraId="2B49B57C" w14:textId="45C4179C" w:rsidR="00E770A5" w:rsidRDefault="00E770A5" w:rsidP="0080680E">
      <w:pPr>
        <w:shd w:val="clear" w:color="auto" w:fill="FFFFFF" w:themeFill="background1"/>
        <w:spacing w:after="0" w:line="240" w:lineRule="auto"/>
        <w:ind w:firstLine="567"/>
        <w:jc w:val="both"/>
        <w:rPr>
          <w:rFonts w:ascii="Times New Roman" w:hAnsi="Times New Roman" w:cs="Times New Roman"/>
          <w:color w:val="FF0000"/>
          <w:sz w:val="28"/>
          <w:szCs w:val="28"/>
          <w:lang w:val="uk-UA"/>
        </w:rPr>
      </w:pPr>
    </w:p>
    <w:p w14:paraId="0ECA930B" w14:textId="0C77B888" w:rsidR="00E770A5" w:rsidRDefault="00E770A5" w:rsidP="0080680E">
      <w:pPr>
        <w:shd w:val="clear" w:color="auto" w:fill="FFFFFF" w:themeFill="background1"/>
        <w:spacing w:after="0" w:line="240" w:lineRule="auto"/>
        <w:ind w:firstLine="567"/>
        <w:jc w:val="both"/>
        <w:rPr>
          <w:rFonts w:ascii="Times New Roman" w:hAnsi="Times New Roman" w:cs="Times New Roman"/>
          <w:color w:val="FF0000"/>
          <w:sz w:val="28"/>
          <w:szCs w:val="28"/>
          <w:lang w:val="uk-UA"/>
        </w:rPr>
      </w:pPr>
    </w:p>
    <w:p w14:paraId="67EF0156" w14:textId="57132877" w:rsidR="00E770A5" w:rsidRDefault="00E770A5" w:rsidP="0080680E">
      <w:pPr>
        <w:shd w:val="clear" w:color="auto" w:fill="FFFFFF" w:themeFill="background1"/>
        <w:spacing w:after="0" w:line="240" w:lineRule="auto"/>
        <w:ind w:firstLine="567"/>
        <w:jc w:val="both"/>
        <w:rPr>
          <w:rFonts w:ascii="Times New Roman" w:hAnsi="Times New Roman" w:cs="Times New Roman"/>
          <w:color w:val="FF0000"/>
          <w:sz w:val="28"/>
          <w:szCs w:val="28"/>
          <w:lang w:val="uk-UA"/>
        </w:rPr>
      </w:pPr>
    </w:p>
    <w:p w14:paraId="15045079" w14:textId="618FF35E" w:rsidR="00E770A5" w:rsidRDefault="00E770A5" w:rsidP="0080680E">
      <w:pPr>
        <w:shd w:val="clear" w:color="auto" w:fill="FFFFFF" w:themeFill="background1"/>
        <w:spacing w:after="0" w:line="240" w:lineRule="auto"/>
        <w:ind w:firstLine="567"/>
        <w:jc w:val="both"/>
        <w:rPr>
          <w:rFonts w:ascii="Times New Roman" w:hAnsi="Times New Roman" w:cs="Times New Roman"/>
          <w:color w:val="FF0000"/>
          <w:sz w:val="28"/>
          <w:szCs w:val="28"/>
          <w:lang w:val="uk-UA"/>
        </w:rPr>
      </w:pPr>
    </w:p>
    <w:p w14:paraId="6A784CF0" w14:textId="77777777" w:rsidR="00E770A5" w:rsidRPr="006D7C68" w:rsidRDefault="00E770A5" w:rsidP="0080680E">
      <w:pPr>
        <w:shd w:val="clear" w:color="auto" w:fill="FFFFFF" w:themeFill="background1"/>
        <w:spacing w:after="0" w:line="240" w:lineRule="auto"/>
        <w:ind w:firstLine="567"/>
        <w:jc w:val="both"/>
        <w:rPr>
          <w:rFonts w:ascii="Times New Roman" w:hAnsi="Times New Roman" w:cs="Times New Roman"/>
          <w:color w:val="FF0000"/>
          <w:sz w:val="28"/>
          <w:szCs w:val="28"/>
          <w:lang w:val="uk-UA"/>
        </w:rPr>
      </w:pPr>
    </w:p>
    <w:p w14:paraId="6AADBCB0" w14:textId="262C9943" w:rsidR="0080680E" w:rsidRPr="006D7C68" w:rsidRDefault="0080680E" w:rsidP="0080680E">
      <w:pPr>
        <w:shd w:val="clear" w:color="auto" w:fill="FFFFFF" w:themeFill="background1"/>
        <w:spacing w:after="0" w:line="240" w:lineRule="auto"/>
        <w:ind w:firstLine="567"/>
        <w:jc w:val="both"/>
        <w:rPr>
          <w:rFonts w:ascii="Times New Roman" w:hAnsi="Times New Roman" w:cs="Times New Roman"/>
          <w:color w:val="FF0000"/>
          <w:sz w:val="28"/>
          <w:szCs w:val="28"/>
          <w:lang w:val="uk-UA"/>
        </w:rPr>
      </w:pPr>
    </w:p>
    <w:p w14:paraId="18005358" w14:textId="5F8A0CB1" w:rsidR="0080680E" w:rsidRPr="006D7C68" w:rsidRDefault="0080680E" w:rsidP="0080680E">
      <w:pPr>
        <w:shd w:val="clear" w:color="auto" w:fill="FFFFFF" w:themeFill="background1"/>
        <w:spacing w:after="0" w:line="240" w:lineRule="auto"/>
        <w:ind w:firstLine="567"/>
        <w:jc w:val="both"/>
        <w:rPr>
          <w:rFonts w:ascii="Times New Roman" w:hAnsi="Times New Roman" w:cs="Times New Roman"/>
          <w:color w:val="FF0000"/>
          <w:sz w:val="28"/>
          <w:szCs w:val="28"/>
          <w:lang w:val="uk-UA"/>
        </w:rPr>
      </w:pPr>
    </w:p>
    <w:p w14:paraId="4E15C535" w14:textId="343B531A" w:rsidR="0080680E" w:rsidRPr="006D7C68" w:rsidRDefault="0080680E" w:rsidP="0080680E">
      <w:pPr>
        <w:shd w:val="clear" w:color="auto" w:fill="FFFFFF" w:themeFill="background1"/>
        <w:spacing w:after="0" w:line="240" w:lineRule="auto"/>
        <w:ind w:firstLine="567"/>
        <w:jc w:val="both"/>
        <w:rPr>
          <w:rFonts w:ascii="Times New Roman" w:hAnsi="Times New Roman" w:cs="Times New Roman"/>
          <w:color w:val="FF0000"/>
          <w:sz w:val="28"/>
          <w:szCs w:val="28"/>
          <w:lang w:val="uk-UA"/>
        </w:rPr>
      </w:pPr>
    </w:p>
    <w:p w14:paraId="62EFE5E8" w14:textId="2853F0D7" w:rsidR="0080680E" w:rsidRPr="006D7C68" w:rsidRDefault="0080680E" w:rsidP="0080680E">
      <w:pPr>
        <w:shd w:val="clear" w:color="auto" w:fill="FFFFFF" w:themeFill="background1"/>
        <w:spacing w:after="0" w:line="240" w:lineRule="auto"/>
        <w:ind w:firstLine="567"/>
        <w:jc w:val="both"/>
        <w:rPr>
          <w:rFonts w:ascii="Times New Roman" w:hAnsi="Times New Roman" w:cs="Times New Roman"/>
          <w:color w:val="FF0000"/>
          <w:sz w:val="28"/>
          <w:szCs w:val="28"/>
          <w:lang w:val="uk-UA"/>
        </w:rPr>
      </w:pPr>
    </w:p>
    <w:p w14:paraId="374B2FBD" w14:textId="5A733203" w:rsidR="0080680E" w:rsidRPr="006D7C68" w:rsidRDefault="0080680E" w:rsidP="0080680E">
      <w:pPr>
        <w:shd w:val="clear" w:color="auto" w:fill="FFFFFF" w:themeFill="background1"/>
        <w:spacing w:after="0" w:line="240" w:lineRule="auto"/>
        <w:ind w:firstLine="567"/>
        <w:jc w:val="both"/>
        <w:rPr>
          <w:rFonts w:ascii="Times New Roman" w:hAnsi="Times New Roman" w:cs="Times New Roman"/>
          <w:color w:val="FF0000"/>
          <w:sz w:val="28"/>
          <w:szCs w:val="28"/>
          <w:lang w:val="uk-UA"/>
        </w:rPr>
      </w:pPr>
    </w:p>
    <w:p w14:paraId="10527A74" w14:textId="4730740E" w:rsidR="0080680E" w:rsidRPr="006D7C68" w:rsidRDefault="0080680E" w:rsidP="0080680E">
      <w:pPr>
        <w:shd w:val="clear" w:color="auto" w:fill="FFFFFF" w:themeFill="background1"/>
        <w:spacing w:after="0" w:line="240" w:lineRule="auto"/>
        <w:ind w:firstLine="567"/>
        <w:jc w:val="both"/>
        <w:rPr>
          <w:rFonts w:ascii="Times New Roman" w:hAnsi="Times New Roman" w:cs="Times New Roman"/>
          <w:color w:val="FF0000"/>
          <w:sz w:val="28"/>
          <w:szCs w:val="28"/>
          <w:lang w:val="uk-UA"/>
        </w:rPr>
      </w:pPr>
    </w:p>
    <w:p w14:paraId="28E1149B" w14:textId="5DE037C7" w:rsidR="0080680E" w:rsidRPr="006D7C68" w:rsidRDefault="0080680E" w:rsidP="0080680E">
      <w:pPr>
        <w:shd w:val="clear" w:color="auto" w:fill="FFFFFF" w:themeFill="background1"/>
        <w:spacing w:after="0" w:line="240" w:lineRule="auto"/>
        <w:ind w:firstLine="567"/>
        <w:jc w:val="both"/>
        <w:rPr>
          <w:rFonts w:ascii="Times New Roman" w:hAnsi="Times New Roman" w:cs="Times New Roman"/>
          <w:color w:val="FF0000"/>
          <w:sz w:val="28"/>
          <w:szCs w:val="28"/>
          <w:lang w:val="uk-UA"/>
        </w:rPr>
      </w:pPr>
    </w:p>
    <w:p w14:paraId="56336506" w14:textId="7F8EF647" w:rsidR="00D64406" w:rsidRDefault="00D64406" w:rsidP="006D7C68">
      <w:pPr>
        <w:shd w:val="clear" w:color="auto" w:fill="FFFFFF" w:themeFill="background1"/>
        <w:spacing w:after="0" w:line="240" w:lineRule="auto"/>
        <w:jc w:val="center"/>
        <w:rPr>
          <w:rFonts w:ascii="Times New Roman" w:hAnsi="Times New Roman" w:cs="Times New Roman"/>
          <w:sz w:val="28"/>
          <w:szCs w:val="28"/>
          <w:lang w:val="uk-UA"/>
        </w:rPr>
      </w:pPr>
      <w:r w:rsidRPr="00D64406">
        <w:rPr>
          <w:rFonts w:ascii="Times New Roman" w:hAnsi="Times New Roman" w:cs="Times New Roman"/>
          <w:b/>
          <w:sz w:val="56"/>
          <w:szCs w:val="56"/>
          <w:lang w:val="uk-UA"/>
        </w:rPr>
        <w:lastRenderedPageBreak/>
        <w:t>ДОДАТКИ</w:t>
      </w:r>
    </w:p>
    <w:p w14:paraId="33E9C7AE" w14:textId="1050A235" w:rsidR="0080680E" w:rsidRPr="0080680E" w:rsidRDefault="0080680E" w:rsidP="0080680E">
      <w:pPr>
        <w:shd w:val="clear" w:color="auto" w:fill="FFFFFF" w:themeFill="background1"/>
        <w:spacing w:after="0" w:line="240" w:lineRule="auto"/>
        <w:ind w:firstLine="567"/>
        <w:jc w:val="right"/>
        <w:rPr>
          <w:rFonts w:ascii="Times New Roman" w:hAnsi="Times New Roman" w:cs="Times New Roman"/>
          <w:sz w:val="28"/>
          <w:szCs w:val="28"/>
          <w:lang w:val="uk-UA"/>
        </w:rPr>
      </w:pPr>
      <w:r w:rsidRPr="0080680E">
        <w:rPr>
          <w:rFonts w:ascii="Times New Roman" w:hAnsi="Times New Roman" w:cs="Times New Roman"/>
          <w:sz w:val="28"/>
          <w:szCs w:val="28"/>
          <w:lang w:val="uk-UA"/>
        </w:rPr>
        <w:t>Додаток №1</w:t>
      </w:r>
    </w:p>
    <w:p w14:paraId="006B84F4" w14:textId="77777777" w:rsidR="0080680E" w:rsidRDefault="0080680E" w:rsidP="0080680E">
      <w:pPr>
        <w:shd w:val="clear" w:color="auto" w:fill="FFFFFF" w:themeFill="background1"/>
        <w:spacing w:after="0" w:line="240" w:lineRule="auto"/>
        <w:ind w:firstLine="567"/>
        <w:jc w:val="right"/>
        <w:rPr>
          <w:rFonts w:ascii="Times New Roman" w:hAnsi="Times New Roman" w:cs="Times New Roman"/>
          <w:b/>
          <w:sz w:val="28"/>
          <w:szCs w:val="28"/>
          <w:lang w:val="uk-UA"/>
        </w:rPr>
      </w:pPr>
    </w:p>
    <w:p w14:paraId="2B6508A0" w14:textId="5ED1B8C5" w:rsidR="0080680E" w:rsidRDefault="0080680E" w:rsidP="0080680E">
      <w:pPr>
        <w:shd w:val="clear" w:color="auto" w:fill="FFFFFF" w:themeFill="background1"/>
        <w:spacing w:after="0" w:line="240" w:lineRule="auto"/>
        <w:ind w:firstLine="567"/>
        <w:jc w:val="center"/>
        <w:rPr>
          <w:rFonts w:ascii="Times New Roman" w:hAnsi="Times New Roman" w:cs="Times New Roman"/>
          <w:b/>
          <w:sz w:val="28"/>
          <w:szCs w:val="28"/>
          <w:lang w:val="uk-UA"/>
        </w:rPr>
      </w:pPr>
      <w:r w:rsidRPr="0080680E">
        <w:rPr>
          <w:rFonts w:ascii="Times New Roman" w:hAnsi="Times New Roman" w:cs="Times New Roman"/>
          <w:b/>
          <w:sz w:val="28"/>
          <w:szCs w:val="28"/>
          <w:lang w:val="uk-UA"/>
        </w:rPr>
        <w:t xml:space="preserve">Інформування громадськості щодо початку підготовки аналітичного звіту проведено шляхом опублікування повідомлення на офіційному веб-сайті </w:t>
      </w:r>
      <w:r w:rsidR="007B2B1E">
        <w:rPr>
          <w:rFonts w:ascii="Times New Roman" w:hAnsi="Times New Roman" w:cs="Times New Roman"/>
          <w:b/>
          <w:sz w:val="28"/>
          <w:szCs w:val="28"/>
          <w:lang w:val="uk-UA"/>
        </w:rPr>
        <w:t>Курісовської сільської</w:t>
      </w:r>
      <w:r w:rsidRPr="0080680E">
        <w:rPr>
          <w:rFonts w:ascii="Times New Roman" w:hAnsi="Times New Roman" w:cs="Times New Roman"/>
          <w:b/>
          <w:sz w:val="28"/>
          <w:szCs w:val="28"/>
          <w:lang w:val="uk-UA"/>
        </w:rPr>
        <w:t xml:space="preserve"> ради </w:t>
      </w:r>
      <w:r w:rsidR="007B2B1E">
        <w:rPr>
          <w:rFonts w:ascii="Times New Roman" w:hAnsi="Times New Roman" w:cs="Times New Roman"/>
          <w:b/>
          <w:sz w:val="28"/>
          <w:szCs w:val="28"/>
          <w:lang w:val="uk-UA"/>
        </w:rPr>
        <w:t>14</w:t>
      </w:r>
      <w:r w:rsidRPr="0080680E">
        <w:rPr>
          <w:rFonts w:ascii="Times New Roman" w:hAnsi="Times New Roman" w:cs="Times New Roman"/>
          <w:b/>
          <w:sz w:val="28"/>
          <w:szCs w:val="28"/>
          <w:lang w:val="uk-UA"/>
        </w:rPr>
        <w:t>.</w:t>
      </w:r>
      <w:r w:rsidR="007B2B1E">
        <w:rPr>
          <w:rFonts w:ascii="Times New Roman" w:hAnsi="Times New Roman" w:cs="Times New Roman"/>
          <w:b/>
          <w:sz w:val="28"/>
          <w:szCs w:val="28"/>
          <w:lang w:val="uk-UA"/>
        </w:rPr>
        <w:t>10</w:t>
      </w:r>
      <w:r w:rsidRPr="0080680E">
        <w:rPr>
          <w:rFonts w:ascii="Times New Roman" w:hAnsi="Times New Roman" w:cs="Times New Roman"/>
          <w:b/>
          <w:sz w:val="28"/>
          <w:szCs w:val="28"/>
          <w:lang w:val="uk-UA"/>
        </w:rPr>
        <w:t>.202</w:t>
      </w:r>
      <w:r w:rsidR="007B2B1E">
        <w:rPr>
          <w:rFonts w:ascii="Times New Roman" w:hAnsi="Times New Roman" w:cs="Times New Roman"/>
          <w:b/>
          <w:sz w:val="28"/>
          <w:szCs w:val="28"/>
          <w:lang w:val="uk-UA"/>
        </w:rPr>
        <w:t>4</w:t>
      </w:r>
    </w:p>
    <w:p w14:paraId="7C24719F" w14:textId="1D27D98C" w:rsidR="0080680E" w:rsidRDefault="0080680E" w:rsidP="0080680E">
      <w:pPr>
        <w:shd w:val="clear" w:color="auto" w:fill="FFFFFF" w:themeFill="background1"/>
        <w:spacing w:after="0" w:line="240" w:lineRule="auto"/>
        <w:ind w:firstLine="567"/>
        <w:jc w:val="center"/>
        <w:rPr>
          <w:rFonts w:ascii="Times New Roman" w:hAnsi="Times New Roman" w:cs="Times New Roman"/>
          <w:b/>
          <w:sz w:val="28"/>
          <w:szCs w:val="28"/>
          <w:lang w:val="uk-UA"/>
        </w:rPr>
      </w:pPr>
    </w:p>
    <w:p w14:paraId="1CD1A235" w14:textId="0BCCFB38" w:rsidR="0080680E" w:rsidRPr="006B7B47" w:rsidRDefault="0080680E" w:rsidP="007B2B1E">
      <w:pPr>
        <w:shd w:val="clear" w:color="auto" w:fill="FFFFFF" w:themeFill="background1"/>
        <w:spacing w:after="0" w:line="240" w:lineRule="auto"/>
        <w:jc w:val="both"/>
        <w:rPr>
          <w:rFonts w:ascii="Times New Roman" w:hAnsi="Times New Roman" w:cs="Times New Roman"/>
          <w:b/>
          <w:sz w:val="28"/>
          <w:szCs w:val="28"/>
          <w:lang w:val="uk-UA"/>
        </w:rPr>
      </w:pPr>
    </w:p>
    <w:p w14:paraId="14515775" w14:textId="284CFBB0" w:rsidR="0080680E" w:rsidRDefault="007B2B1E" w:rsidP="0080680E">
      <w:pPr>
        <w:shd w:val="clear" w:color="auto" w:fill="FFFFFF" w:themeFill="background1"/>
        <w:spacing w:after="0" w:line="240" w:lineRule="auto"/>
        <w:jc w:val="center"/>
        <w:rPr>
          <w:rFonts w:ascii="Times New Roman" w:hAnsi="Times New Roman" w:cs="Times New Roman"/>
          <w:b/>
          <w:sz w:val="28"/>
          <w:szCs w:val="28"/>
          <w:lang w:val="uk-UA"/>
        </w:rPr>
      </w:pPr>
      <w:r>
        <w:rPr>
          <w:noProof/>
          <w:lang w:eastAsia="ru-RU"/>
        </w:rPr>
        <w:drawing>
          <wp:inline distT="0" distB="0" distL="0" distR="0" wp14:anchorId="2C604BDB" wp14:editId="4478380F">
            <wp:extent cx="5940425" cy="334137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3341370"/>
                    </a:xfrm>
                    <a:prstGeom prst="rect">
                      <a:avLst/>
                    </a:prstGeom>
                  </pic:spPr>
                </pic:pic>
              </a:graphicData>
            </a:graphic>
          </wp:inline>
        </w:drawing>
      </w:r>
    </w:p>
    <w:p w14:paraId="18678A37" w14:textId="38090AF8" w:rsidR="0080680E" w:rsidRDefault="0080680E" w:rsidP="0080680E">
      <w:pPr>
        <w:shd w:val="clear" w:color="auto" w:fill="FFFFFF" w:themeFill="background1"/>
        <w:spacing w:after="0" w:line="240" w:lineRule="auto"/>
        <w:jc w:val="center"/>
        <w:rPr>
          <w:rFonts w:ascii="Times New Roman" w:hAnsi="Times New Roman" w:cs="Times New Roman"/>
          <w:b/>
          <w:sz w:val="28"/>
          <w:szCs w:val="28"/>
          <w:lang w:val="uk-UA"/>
        </w:rPr>
      </w:pPr>
    </w:p>
    <w:p w14:paraId="4DF69158" w14:textId="0732CF03" w:rsidR="007B2B1E" w:rsidRDefault="007B2B1E" w:rsidP="0080680E">
      <w:pPr>
        <w:shd w:val="clear" w:color="auto" w:fill="FFFFFF" w:themeFill="background1"/>
        <w:spacing w:after="0" w:line="240" w:lineRule="auto"/>
        <w:jc w:val="center"/>
        <w:rPr>
          <w:rFonts w:ascii="Times New Roman" w:hAnsi="Times New Roman" w:cs="Times New Roman"/>
          <w:b/>
          <w:sz w:val="28"/>
          <w:szCs w:val="28"/>
          <w:lang w:val="uk-UA"/>
        </w:rPr>
      </w:pPr>
    </w:p>
    <w:p w14:paraId="433C6B19" w14:textId="7FE58315" w:rsidR="007B2B1E" w:rsidRDefault="007B2B1E" w:rsidP="0080680E">
      <w:pPr>
        <w:shd w:val="clear" w:color="auto" w:fill="FFFFFF" w:themeFill="background1"/>
        <w:spacing w:after="0" w:line="240" w:lineRule="auto"/>
        <w:jc w:val="center"/>
        <w:rPr>
          <w:rFonts w:ascii="Times New Roman" w:hAnsi="Times New Roman" w:cs="Times New Roman"/>
          <w:b/>
          <w:sz w:val="28"/>
          <w:szCs w:val="28"/>
          <w:lang w:val="uk-UA"/>
        </w:rPr>
      </w:pPr>
    </w:p>
    <w:p w14:paraId="22E2B724" w14:textId="6E9892F4" w:rsidR="007B2B1E" w:rsidRDefault="007B2B1E" w:rsidP="0080680E">
      <w:pPr>
        <w:shd w:val="clear" w:color="auto" w:fill="FFFFFF" w:themeFill="background1"/>
        <w:spacing w:after="0" w:line="240" w:lineRule="auto"/>
        <w:jc w:val="center"/>
        <w:rPr>
          <w:rFonts w:ascii="Times New Roman" w:hAnsi="Times New Roman" w:cs="Times New Roman"/>
          <w:b/>
          <w:sz w:val="28"/>
          <w:szCs w:val="28"/>
          <w:lang w:val="uk-UA"/>
        </w:rPr>
      </w:pPr>
    </w:p>
    <w:p w14:paraId="6E4A814A" w14:textId="3B4EEE64" w:rsidR="007B2B1E" w:rsidRDefault="007B2B1E" w:rsidP="0080680E">
      <w:pPr>
        <w:shd w:val="clear" w:color="auto" w:fill="FFFFFF" w:themeFill="background1"/>
        <w:spacing w:after="0" w:line="240" w:lineRule="auto"/>
        <w:jc w:val="center"/>
        <w:rPr>
          <w:rFonts w:ascii="Times New Roman" w:hAnsi="Times New Roman" w:cs="Times New Roman"/>
          <w:b/>
          <w:sz w:val="28"/>
          <w:szCs w:val="28"/>
          <w:lang w:val="uk-UA"/>
        </w:rPr>
      </w:pPr>
    </w:p>
    <w:p w14:paraId="5E1C4B91" w14:textId="7E8BE053" w:rsidR="007B2B1E" w:rsidRDefault="007B2B1E" w:rsidP="0080680E">
      <w:pPr>
        <w:shd w:val="clear" w:color="auto" w:fill="FFFFFF" w:themeFill="background1"/>
        <w:spacing w:after="0" w:line="240" w:lineRule="auto"/>
        <w:jc w:val="center"/>
        <w:rPr>
          <w:rFonts w:ascii="Times New Roman" w:hAnsi="Times New Roman" w:cs="Times New Roman"/>
          <w:b/>
          <w:sz w:val="28"/>
          <w:szCs w:val="28"/>
          <w:lang w:val="uk-UA"/>
        </w:rPr>
      </w:pPr>
    </w:p>
    <w:p w14:paraId="5729CA82" w14:textId="794ACEE4" w:rsidR="007B2B1E" w:rsidRDefault="007B2B1E" w:rsidP="0080680E">
      <w:pPr>
        <w:shd w:val="clear" w:color="auto" w:fill="FFFFFF" w:themeFill="background1"/>
        <w:spacing w:after="0" w:line="240" w:lineRule="auto"/>
        <w:jc w:val="center"/>
        <w:rPr>
          <w:rFonts w:ascii="Times New Roman" w:hAnsi="Times New Roman" w:cs="Times New Roman"/>
          <w:b/>
          <w:sz w:val="28"/>
          <w:szCs w:val="28"/>
          <w:lang w:val="uk-UA"/>
        </w:rPr>
      </w:pPr>
    </w:p>
    <w:p w14:paraId="45EFEFB9" w14:textId="20CC5F74" w:rsidR="007B2B1E" w:rsidRDefault="007B2B1E" w:rsidP="0080680E">
      <w:pPr>
        <w:shd w:val="clear" w:color="auto" w:fill="FFFFFF" w:themeFill="background1"/>
        <w:spacing w:after="0" w:line="240" w:lineRule="auto"/>
        <w:jc w:val="center"/>
        <w:rPr>
          <w:rFonts w:ascii="Times New Roman" w:hAnsi="Times New Roman" w:cs="Times New Roman"/>
          <w:b/>
          <w:sz w:val="28"/>
          <w:szCs w:val="28"/>
          <w:lang w:val="uk-UA"/>
        </w:rPr>
      </w:pPr>
    </w:p>
    <w:p w14:paraId="5B76B769" w14:textId="746721EA" w:rsidR="007B2B1E" w:rsidRDefault="007B2B1E" w:rsidP="0080680E">
      <w:pPr>
        <w:shd w:val="clear" w:color="auto" w:fill="FFFFFF" w:themeFill="background1"/>
        <w:spacing w:after="0" w:line="240" w:lineRule="auto"/>
        <w:jc w:val="center"/>
        <w:rPr>
          <w:rFonts w:ascii="Times New Roman" w:hAnsi="Times New Roman" w:cs="Times New Roman"/>
          <w:b/>
          <w:sz w:val="28"/>
          <w:szCs w:val="28"/>
          <w:lang w:val="uk-UA"/>
        </w:rPr>
      </w:pPr>
    </w:p>
    <w:p w14:paraId="338D07FE" w14:textId="44786A06" w:rsidR="007B2B1E" w:rsidRDefault="007B2B1E" w:rsidP="0080680E">
      <w:pPr>
        <w:shd w:val="clear" w:color="auto" w:fill="FFFFFF" w:themeFill="background1"/>
        <w:spacing w:after="0" w:line="240" w:lineRule="auto"/>
        <w:jc w:val="center"/>
        <w:rPr>
          <w:rFonts w:ascii="Times New Roman" w:hAnsi="Times New Roman" w:cs="Times New Roman"/>
          <w:b/>
          <w:sz w:val="28"/>
          <w:szCs w:val="28"/>
          <w:lang w:val="uk-UA"/>
        </w:rPr>
      </w:pPr>
    </w:p>
    <w:p w14:paraId="5A883E59" w14:textId="37CCB1D3" w:rsidR="007B2B1E" w:rsidRDefault="007B2B1E" w:rsidP="0080680E">
      <w:pPr>
        <w:shd w:val="clear" w:color="auto" w:fill="FFFFFF" w:themeFill="background1"/>
        <w:spacing w:after="0" w:line="240" w:lineRule="auto"/>
        <w:jc w:val="center"/>
        <w:rPr>
          <w:rFonts w:ascii="Times New Roman" w:hAnsi="Times New Roman" w:cs="Times New Roman"/>
          <w:b/>
          <w:sz w:val="28"/>
          <w:szCs w:val="28"/>
          <w:lang w:val="uk-UA"/>
        </w:rPr>
      </w:pPr>
    </w:p>
    <w:p w14:paraId="42CECF28" w14:textId="12EE13C4" w:rsidR="007B2B1E" w:rsidRDefault="007B2B1E" w:rsidP="0080680E">
      <w:pPr>
        <w:shd w:val="clear" w:color="auto" w:fill="FFFFFF" w:themeFill="background1"/>
        <w:spacing w:after="0" w:line="240" w:lineRule="auto"/>
        <w:jc w:val="center"/>
        <w:rPr>
          <w:rFonts w:ascii="Times New Roman" w:hAnsi="Times New Roman" w:cs="Times New Roman"/>
          <w:b/>
          <w:sz w:val="28"/>
          <w:szCs w:val="28"/>
          <w:lang w:val="uk-UA"/>
        </w:rPr>
      </w:pPr>
    </w:p>
    <w:p w14:paraId="5278FEB3" w14:textId="06CFF139" w:rsidR="007B2B1E" w:rsidRDefault="007B2B1E" w:rsidP="0080680E">
      <w:pPr>
        <w:shd w:val="clear" w:color="auto" w:fill="FFFFFF" w:themeFill="background1"/>
        <w:spacing w:after="0" w:line="240" w:lineRule="auto"/>
        <w:jc w:val="center"/>
        <w:rPr>
          <w:rFonts w:ascii="Times New Roman" w:hAnsi="Times New Roman" w:cs="Times New Roman"/>
          <w:b/>
          <w:sz w:val="28"/>
          <w:szCs w:val="28"/>
          <w:lang w:val="uk-UA"/>
        </w:rPr>
      </w:pPr>
    </w:p>
    <w:p w14:paraId="7265C32A" w14:textId="44FD0995" w:rsidR="007B2B1E" w:rsidRDefault="007B2B1E" w:rsidP="0080680E">
      <w:pPr>
        <w:shd w:val="clear" w:color="auto" w:fill="FFFFFF" w:themeFill="background1"/>
        <w:spacing w:after="0" w:line="240" w:lineRule="auto"/>
        <w:jc w:val="center"/>
        <w:rPr>
          <w:rFonts w:ascii="Times New Roman" w:hAnsi="Times New Roman" w:cs="Times New Roman"/>
          <w:b/>
          <w:sz w:val="28"/>
          <w:szCs w:val="28"/>
          <w:lang w:val="uk-UA"/>
        </w:rPr>
      </w:pPr>
    </w:p>
    <w:p w14:paraId="3A65858D" w14:textId="63C145B1" w:rsidR="007B2B1E" w:rsidRDefault="007B2B1E" w:rsidP="0080680E">
      <w:pPr>
        <w:shd w:val="clear" w:color="auto" w:fill="FFFFFF" w:themeFill="background1"/>
        <w:spacing w:after="0" w:line="240" w:lineRule="auto"/>
        <w:jc w:val="center"/>
        <w:rPr>
          <w:rFonts w:ascii="Times New Roman" w:hAnsi="Times New Roman" w:cs="Times New Roman"/>
          <w:b/>
          <w:sz w:val="28"/>
          <w:szCs w:val="28"/>
          <w:lang w:val="uk-UA"/>
        </w:rPr>
      </w:pPr>
    </w:p>
    <w:p w14:paraId="089B7E7B" w14:textId="504FECBB" w:rsidR="007B2B1E" w:rsidRDefault="007B2B1E" w:rsidP="0080680E">
      <w:pPr>
        <w:shd w:val="clear" w:color="auto" w:fill="FFFFFF" w:themeFill="background1"/>
        <w:spacing w:after="0" w:line="240" w:lineRule="auto"/>
        <w:jc w:val="center"/>
        <w:rPr>
          <w:rFonts w:ascii="Times New Roman" w:hAnsi="Times New Roman" w:cs="Times New Roman"/>
          <w:b/>
          <w:sz w:val="28"/>
          <w:szCs w:val="28"/>
          <w:lang w:val="uk-UA"/>
        </w:rPr>
      </w:pPr>
    </w:p>
    <w:p w14:paraId="253996AE" w14:textId="2D565566" w:rsidR="007B2B1E" w:rsidRDefault="007B2B1E" w:rsidP="0080680E">
      <w:pPr>
        <w:shd w:val="clear" w:color="auto" w:fill="FFFFFF" w:themeFill="background1"/>
        <w:spacing w:after="0" w:line="240" w:lineRule="auto"/>
        <w:jc w:val="center"/>
        <w:rPr>
          <w:rFonts w:ascii="Times New Roman" w:hAnsi="Times New Roman" w:cs="Times New Roman"/>
          <w:b/>
          <w:sz w:val="28"/>
          <w:szCs w:val="28"/>
          <w:lang w:val="uk-UA"/>
        </w:rPr>
      </w:pPr>
    </w:p>
    <w:p w14:paraId="6416E8C5" w14:textId="5DECA8AD" w:rsidR="007B2B1E" w:rsidRDefault="007B2B1E" w:rsidP="0080680E">
      <w:pPr>
        <w:shd w:val="clear" w:color="auto" w:fill="FFFFFF" w:themeFill="background1"/>
        <w:spacing w:after="0" w:line="240" w:lineRule="auto"/>
        <w:jc w:val="center"/>
        <w:rPr>
          <w:rFonts w:ascii="Times New Roman" w:hAnsi="Times New Roman" w:cs="Times New Roman"/>
          <w:b/>
          <w:sz w:val="28"/>
          <w:szCs w:val="28"/>
          <w:lang w:val="uk-UA"/>
        </w:rPr>
      </w:pPr>
    </w:p>
    <w:p w14:paraId="5B0FF041" w14:textId="543C08A1" w:rsidR="007B2B1E" w:rsidRDefault="007B2B1E" w:rsidP="0080680E">
      <w:pPr>
        <w:shd w:val="clear" w:color="auto" w:fill="FFFFFF" w:themeFill="background1"/>
        <w:spacing w:after="0" w:line="240" w:lineRule="auto"/>
        <w:jc w:val="center"/>
        <w:rPr>
          <w:rFonts w:ascii="Times New Roman" w:hAnsi="Times New Roman" w:cs="Times New Roman"/>
          <w:b/>
          <w:sz w:val="28"/>
          <w:szCs w:val="28"/>
          <w:lang w:val="uk-UA"/>
        </w:rPr>
      </w:pPr>
    </w:p>
    <w:p w14:paraId="1E23EFF7" w14:textId="63B9AAA6" w:rsidR="00314A0F" w:rsidRDefault="00314A0F" w:rsidP="0080680E">
      <w:pPr>
        <w:shd w:val="clear" w:color="auto" w:fill="FFFFFF" w:themeFill="background1"/>
        <w:spacing w:after="0" w:line="240" w:lineRule="auto"/>
        <w:jc w:val="center"/>
        <w:rPr>
          <w:rFonts w:ascii="Times New Roman" w:hAnsi="Times New Roman" w:cs="Times New Roman"/>
          <w:b/>
          <w:sz w:val="28"/>
          <w:szCs w:val="28"/>
          <w:lang w:val="uk-UA"/>
        </w:rPr>
      </w:pPr>
    </w:p>
    <w:p w14:paraId="32EA6DBF" w14:textId="77777777" w:rsidR="00E545E6" w:rsidRDefault="00E545E6" w:rsidP="0080680E">
      <w:pPr>
        <w:shd w:val="clear" w:color="auto" w:fill="FFFFFF" w:themeFill="background1"/>
        <w:spacing w:after="0" w:line="240" w:lineRule="auto"/>
        <w:jc w:val="center"/>
        <w:rPr>
          <w:rFonts w:ascii="Times New Roman" w:hAnsi="Times New Roman" w:cs="Times New Roman"/>
          <w:b/>
          <w:sz w:val="28"/>
          <w:szCs w:val="28"/>
          <w:lang w:val="uk-UA"/>
        </w:rPr>
      </w:pPr>
    </w:p>
    <w:p w14:paraId="08653989" w14:textId="3E0397DD" w:rsidR="0080680E" w:rsidRPr="0080680E" w:rsidRDefault="0080680E" w:rsidP="0080680E">
      <w:pPr>
        <w:shd w:val="clear" w:color="auto" w:fill="FFFFFF" w:themeFill="background1"/>
        <w:spacing w:after="0" w:line="240" w:lineRule="auto"/>
        <w:ind w:firstLine="567"/>
        <w:jc w:val="right"/>
        <w:rPr>
          <w:rFonts w:ascii="Times New Roman" w:hAnsi="Times New Roman" w:cs="Times New Roman"/>
          <w:sz w:val="28"/>
          <w:szCs w:val="28"/>
          <w:lang w:val="uk-UA"/>
        </w:rPr>
      </w:pPr>
      <w:r w:rsidRPr="0080680E">
        <w:rPr>
          <w:rFonts w:ascii="Times New Roman" w:hAnsi="Times New Roman" w:cs="Times New Roman"/>
          <w:sz w:val="28"/>
          <w:szCs w:val="28"/>
          <w:lang w:val="uk-UA"/>
        </w:rPr>
        <w:t>Додаток №</w:t>
      </w:r>
      <w:r>
        <w:rPr>
          <w:rFonts w:ascii="Times New Roman" w:hAnsi="Times New Roman" w:cs="Times New Roman"/>
          <w:sz w:val="28"/>
          <w:szCs w:val="28"/>
          <w:lang w:val="uk-UA"/>
        </w:rPr>
        <w:t>2</w:t>
      </w:r>
    </w:p>
    <w:p w14:paraId="09F97819" w14:textId="77777777" w:rsidR="002848B2" w:rsidRDefault="002848B2" w:rsidP="0080680E">
      <w:pPr>
        <w:shd w:val="clear" w:color="auto" w:fill="FFFFFF" w:themeFill="background1"/>
        <w:spacing w:after="0" w:line="240" w:lineRule="auto"/>
        <w:jc w:val="center"/>
        <w:rPr>
          <w:rFonts w:ascii="Times New Roman" w:hAnsi="Times New Roman" w:cs="Times New Roman"/>
          <w:sz w:val="28"/>
          <w:szCs w:val="28"/>
          <w:lang w:val="uk-UA"/>
        </w:rPr>
      </w:pPr>
    </w:p>
    <w:p w14:paraId="666B7196" w14:textId="00F140B8" w:rsidR="0080680E" w:rsidRDefault="002848B2" w:rsidP="0080680E">
      <w:pPr>
        <w:shd w:val="clear" w:color="auto" w:fill="FFFFFF" w:themeFill="background1"/>
        <w:spacing w:after="0" w:line="240" w:lineRule="auto"/>
        <w:jc w:val="center"/>
        <w:rPr>
          <w:rFonts w:ascii="Times New Roman" w:hAnsi="Times New Roman" w:cs="Times New Roman"/>
          <w:b/>
          <w:sz w:val="28"/>
          <w:szCs w:val="28"/>
          <w:lang w:val="uk-UA"/>
        </w:rPr>
      </w:pPr>
      <w:r w:rsidRPr="002848B2">
        <w:rPr>
          <w:rFonts w:ascii="Times New Roman" w:hAnsi="Times New Roman" w:cs="Times New Roman"/>
          <w:b/>
          <w:sz w:val="28"/>
          <w:szCs w:val="28"/>
          <w:lang w:val="uk-UA"/>
        </w:rPr>
        <w:t xml:space="preserve">Пропозиції від </w:t>
      </w:r>
      <w:r w:rsidR="00D96BE4">
        <w:rPr>
          <w:rFonts w:ascii="Times New Roman" w:hAnsi="Times New Roman" w:cs="Times New Roman"/>
          <w:b/>
          <w:sz w:val="28"/>
          <w:szCs w:val="28"/>
          <w:lang w:val="uk-UA"/>
        </w:rPr>
        <w:t xml:space="preserve">Курісовського </w:t>
      </w:r>
      <w:r w:rsidRPr="002848B2">
        <w:rPr>
          <w:rFonts w:ascii="Times New Roman" w:hAnsi="Times New Roman" w:cs="Times New Roman"/>
          <w:b/>
          <w:sz w:val="28"/>
          <w:szCs w:val="28"/>
          <w:lang w:val="uk-UA"/>
        </w:rPr>
        <w:t>с</w:t>
      </w:r>
      <w:r w:rsidR="00D96BE4">
        <w:rPr>
          <w:rFonts w:ascii="Times New Roman" w:hAnsi="Times New Roman" w:cs="Times New Roman"/>
          <w:b/>
          <w:sz w:val="28"/>
          <w:szCs w:val="28"/>
          <w:lang w:val="uk-UA"/>
        </w:rPr>
        <w:t>ільського голови</w:t>
      </w:r>
      <w:r w:rsidRPr="002848B2">
        <w:rPr>
          <w:rFonts w:ascii="Times New Roman" w:hAnsi="Times New Roman" w:cs="Times New Roman"/>
          <w:b/>
          <w:sz w:val="28"/>
          <w:szCs w:val="28"/>
          <w:lang w:val="uk-UA"/>
        </w:rPr>
        <w:t xml:space="preserve"> щодо необхідності розроблення </w:t>
      </w:r>
      <w:r w:rsidR="00D96BE4">
        <w:rPr>
          <w:rFonts w:ascii="Times New Roman" w:hAnsi="Times New Roman" w:cs="Times New Roman"/>
          <w:b/>
          <w:sz w:val="28"/>
          <w:szCs w:val="28"/>
          <w:lang w:val="uk-UA"/>
        </w:rPr>
        <w:t>містобудівної документації щодо</w:t>
      </w:r>
      <w:r w:rsidR="00D96BE4" w:rsidRPr="00D96BE4">
        <w:rPr>
          <w:rFonts w:ascii="Times New Roman" w:hAnsi="Times New Roman" w:cs="Times New Roman"/>
          <w:b/>
          <w:sz w:val="28"/>
          <w:szCs w:val="28"/>
          <w:lang w:val="uk-UA"/>
        </w:rPr>
        <w:t xml:space="preserve"> внесення змін до Генерального плану села Курісове, поєднаного з зонінгом села Курісове Березівського району Одеської області</w:t>
      </w:r>
    </w:p>
    <w:p w14:paraId="50BD17DF" w14:textId="025DAAA9" w:rsidR="00314A0F" w:rsidRPr="00314A0F" w:rsidRDefault="00314A0F" w:rsidP="00314A0F">
      <w:pPr>
        <w:shd w:val="clear" w:color="auto" w:fill="FFFFFF" w:themeFill="background1"/>
        <w:spacing w:after="0" w:line="240" w:lineRule="auto"/>
        <w:jc w:val="center"/>
        <w:rPr>
          <w:rFonts w:ascii="Times New Roman" w:hAnsi="Times New Roman" w:cs="Times New Roman"/>
          <w:b/>
          <w:sz w:val="28"/>
          <w:szCs w:val="28"/>
          <w:lang w:val="uk-UA"/>
        </w:rPr>
      </w:pPr>
    </w:p>
    <w:p w14:paraId="373D1277" w14:textId="77777777" w:rsidR="00314A0F" w:rsidRPr="00314A0F" w:rsidRDefault="00314A0F" w:rsidP="00314A0F">
      <w:pPr>
        <w:shd w:val="clear" w:color="auto" w:fill="FFFFFF" w:themeFill="background1"/>
        <w:spacing w:after="0" w:line="240" w:lineRule="auto"/>
        <w:jc w:val="center"/>
        <w:rPr>
          <w:rFonts w:ascii="Times New Roman" w:hAnsi="Times New Roman" w:cs="Times New Roman"/>
          <w:b/>
          <w:sz w:val="28"/>
          <w:szCs w:val="28"/>
          <w:lang w:val="uk-UA"/>
        </w:rPr>
      </w:pPr>
    </w:p>
    <w:p w14:paraId="3CFA3F24" w14:textId="77777777" w:rsidR="00314A0F" w:rsidRPr="00314A0F" w:rsidRDefault="00314A0F" w:rsidP="00314A0F">
      <w:pPr>
        <w:shd w:val="clear" w:color="auto" w:fill="FFFFFF" w:themeFill="background1"/>
        <w:spacing w:after="0" w:line="240" w:lineRule="auto"/>
        <w:jc w:val="center"/>
        <w:rPr>
          <w:rFonts w:ascii="Times New Roman" w:hAnsi="Times New Roman" w:cs="Times New Roman"/>
          <w:b/>
          <w:sz w:val="28"/>
          <w:szCs w:val="28"/>
          <w:lang w:val="uk-UA"/>
        </w:rPr>
      </w:pPr>
    </w:p>
    <w:p w14:paraId="67550EBC" w14:textId="77777777" w:rsidR="00314A0F" w:rsidRPr="00314A0F" w:rsidRDefault="00314A0F" w:rsidP="00314A0F">
      <w:pPr>
        <w:shd w:val="clear" w:color="auto" w:fill="FFFFFF" w:themeFill="background1"/>
        <w:spacing w:after="0" w:line="240" w:lineRule="auto"/>
        <w:jc w:val="center"/>
        <w:rPr>
          <w:rFonts w:ascii="Times New Roman" w:hAnsi="Times New Roman" w:cs="Times New Roman"/>
          <w:b/>
          <w:sz w:val="28"/>
          <w:szCs w:val="28"/>
          <w:lang w:val="uk-UA"/>
        </w:rPr>
      </w:pPr>
    </w:p>
    <w:p w14:paraId="45232726" w14:textId="77777777" w:rsidR="00314A0F" w:rsidRPr="00314A0F" w:rsidRDefault="00314A0F" w:rsidP="00314A0F">
      <w:pPr>
        <w:shd w:val="clear" w:color="auto" w:fill="FFFFFF" w:themeFill="background1"/>
        <w:spacing w:after="0" w:line="240" w:lineRule="auto"/>
        <w:jc w:val="center"/>
        <w:rPr>
          <w:rFonts w:ascii="Times New Roman" w:hAnsi="Times New Roman" w:cs="Times New Roman"/>
          <w:sz w:val="28"/>
          <w:szCs w:val="28"/>
          <w:lang w:val="uk-UA"/>
        </w:rPr>
      </w:pPr>
      <w:r w:rsidRPr="00314A0F">
        <w:rPr>
          <w:rFonts w:ascii="Times New Roman" w:hAnsi="Times New Roman" w:cs="Times New Roman"/>
          <w:sz w:val="28"/>
          <w:szCs w:val="28"/>
          <w:lang w:val="uk-UA"/>
        </w:rPr>
        <w:t>Службова записка</w:t>
      </w:r>
    </w:p>
    <w:p w14:paraId="70A1C960" w14:textId="77777777" w:rsidR="00314A0F" w:rsidRPr="00314A0F" w:rsidRDefault="00314A0F" w:rsidP="00314A0F">
      <w:pPr>
        <w:shd w:val="clear" w:color="auto" w:fill="FFFFFF" w:themeFill="background1"/>
        <w:spacing w:after="0" w:line="240" w:lineRule="auto"/>
        <w:jc w:val="center"/>
        <w:rPr>
          <w:rFonts w:ascii="Times New Roman" w:hAnsi="Times New Roman" w:cs="Times New Roman"/>
          <w:sz w:val="28"/>
          <w:szCs w:val="28"/>
          <w:lang w:val="uk-UA"/>
        </w:rPr>
      </w:pPr>
    </w:p>
    <w:p w14:paraId="09B74949" w14:textId="729BA24E" w:rsidR="00314A0F" w:rsidRPr="00314A0F" w:rsidRDefault="00314A0F" w:rsidP="00425C99">
      <w:pPr>
        <w:shd w:val="clear" w:color="auto" w:fill="FFFFFF" w:themeFill="background1"/>
        <w:spacing w:after="0" w:line="240" w:lineRule="auto"/>
        <w:jc w:val="both"/>
        <w:rPr>
          <w:rFonts w:ascii="Times New Roman" w:hAnsi="Times New Roman" w:cs="Times New Roman"/>
          <w:b/>
          <w:sz w:val="28"/>
          <w:szCs w:val="28"/>
          <w:lang w:val="uk-UA"/>
        </w:rPr>
      </w:pPr>
      <w:r w:rsidRPr="00314A0F">
        <w:rPr>
          <w:rFonts w:ascii="Times New Roman" w:hAnsi="Times New Roman" w:cs="Times New Roman"/>
          <w:sz w:val="28"/>
          <w:szCs w:val="28"/>
          <w:lang w:val="uk-UA"/>
        </w:rPr>
        <w:t>Курісовська сільська рада Березівського району інформує Вас про необхідність виготовлення плану зонування території села Курісове, що необхідн</w:t>
      </w:r>
      <w:r w:rsidR="00425C99">
        <w:rPr>
          <w:rFonts w:ascii="Times New Roman" w:hAnsi="Times New Roman" w:cs="Times New Roman"/>
          <w:sz w:val="28"/>
          <w:szCs w:val="28"/>
          <w:lang w:val="uk-UA"/>
        </w:rPr>
        <w:t>о</w:t>
      </w:r>
      <w:r w:rsidRPr="00314A0F">
        <w:rPr>
          <w:rFonts w:ascii="Times New Roman" w:hAnsi="Times New Roman" w:cs="Times New Roman"/>
          <w:sz w:val="28"/>
          <w:szCs w:val="28"/>
          <w:lang w:val="uk-UA"/>
        </w:rPr>
        <w:t xml:space="preserve"> як складова генерального плану населеного пункту для визначення умов та обмежень використання у межах визначених</w:t>
      </w:r>
      <w:r w:rsidRPr="00314A0F">
        <w:rPr>
          <w:rFonts w:ascii="Times New Roman" w:hAnsi="Times New Roman" w:cs="Times New Roman"/>
          <w:b/>
          <w:sz w:val="28"/>
          <w:szCs w:val="28"/>
          <w:lang w:val="uk-UA"/>
        </w:rPr>
        <w:t xml:space="preserve"> </w:t>
      </w:r>
      <w:r w:rsidRPr="00314A0F">
        <w:rPr>
          <w:rFonts w:ascii="Times New Roman" w:hAnsi="Times New Roman" w:cs="Times New Roman"/>
          <w:sz w:val="28"/>
          <w:szCs w:val="28"/>
          <w:lang w:val="uk-UA"/>
        </w:rPr>
        <w:t>функціональних зон.</w:t>
      </w:r>
    </w:p>
    <w:p w14:paraId="57832E17" w14:textId="77777777" w:rsidR="00314A0F" w:rsidRPr="00314A0F" w:rsidRDefault="00314A0F" w:rsidP="00314A0F">
      <w:pPr>
        <w:shd w:val="clear" w:color="auto" w:fill="FFFFFF" w:themeFill="background1"/>
        <w:spacing w:after="0" w:line="240" w:lineRule="auto"/>
        <w:jc w:val="center"/>
        <w:rPr>
          <w:rFonts w:ascii="Times New Roman" w:hAnsi="Times New Roman" w:cs="Times New Roman"/>
          <w:b/>
          <w:sz w:val="28"/>
          <w:szCs w:val="28"/>
          <w:lang w:val="uk-UA"/>
        </w:rPr>
      </w:pPr>
    </w:p>
    <w:p w14:paraId="5E8C0783" w14:textId="6C07943E" w:rsidR="00314A0F" w:rsidRDefault="00314A0F" w:rsidP="00314A0F">
      <w:pPr>
        <w:shd w:val="clear" w:color="auto" w:fill="FFFFFF" w:themeFill="background1"/>
        <w:spacing w:after="0" w:line="240" w:lineRule="auto"/>
        <w:jc w:val="center"/>
        <w:rPr>
          <w:rFonts w:ascii="Times New Roman" w:hAnsi="Times New Roman" w:cs="Times New Roman"/>
          <w:b/>
          <w:sz w:val="28"/>
          <w:szCs w:val="28"/>
          <w:lang w:val="uk-UA"/>
        </w:rPr>
      </w:pPr>
    </w:p>
    <w:p w14:paraId="79CF1039" w14:textId="77777777" w:rsidR="00314A0F" w:rsidRPr="00314A0F" w:rsidRDefault="00314A0F" w:rsidP="00314A0F">
      <w:pPr>
        <w:shd w:val="clear" w:color="auto" w:fill="FFFFFF" w:themeFill="background1"/>
        <w:spacing w:after="0" w:line="240" w:lineRule="auto"/>
        <w:jc w:val="center"/>
        <w:rPr>
          <w:rFonts w:ascii="Times New Roman" w:hAnsi="Times New Roman" w:cs="Times New Roman"/>
          <w:b/>
          <w:sz w:val="28"/>
          <w:szCs w:val="28"/>
          <w:lang w:val="uk-UA"/>
        </w:rPr>
      </w:pPr>
    </w:p>
    <w:p w14:paraId="692CCCD8" w14:textId="76BB5880" w:rsidR="00314A0F" w:rsidRDefault="00314A0F" w:rsidP="00314A0F">
      <w:pPr>
        <w:shd w:val="clear" w:color="auto" w:fill="FFFFFF" w:themeFill="background1"/>
        <w:spacing w:after="0" w:line="240" w:lineRule="auto"/>
        <w:rPr>
          <w:rFonts w:ascii="Times New Roman" w:hAnsi="Times New Roman" w:cs="Times New Roman"/>
          <w:b/>
          <w:sz w:val="28"/>
          <w:szCs w:val="28"/>
          <w:lang w:val="uk-UA"/>
        </w:rPr>
      </w:pPr>
      <w:r w:rsidRPr="00314A0F">
        <w:rPr>
          <w:rFonts w:ascii="Times New Roman" w:hAnsi="Times New Roman" w:cs="Times New Roman"/>
          <w:b/>
          <w:sz w:val="28"/>
          <w:szCs w:val="28"/>
          <w:lang w:val="uk-UA"/>
        </w:rPr>
        <w:t xml:space="preserve">В.о. Курісовського </w:t>
      </w:r>
    </w:p>
    <w:p w14:paraId="22368E5F" w14:textId="7216B416" w:rsidR="00314A0F" w:rsidRPr="00314A0F" w:rsidRDefault="00314A0F" w:rsidP="00314A0F">
      <w:pPr>
        <w:shd w:val="clear" w:color="auto" w:fill="FFFFFF" w:themeFill="background1"/>
        <w:spacing w:after="0" w:line="240" w:lineRule="auto"/>
        <w:rPr>
          <w:rFonts w:ascii="Times New Roman" w:hAnsi="Times New Roman" w:cs="Times New Roman"/>
          <w:b/>
          <w:sz w:val="28"/>
          <w:szCs w:val="28"/>
          <w:lang w:val="uk-UA"/>
        </w:rPr>
      </w:pPr>
      <w:r w:rsidRPr="00314A0F">
        <w:rPr>
          <w:rFonts w:ascii="Times New Roman" w:hAnsi="Times New Roman" w:cs="Times New Roman"/>
          <w:b/>
          <w:sz w:val="28"/>
          <w:szCs w:val="28"/>
          <w:lang w:val="uk-UA"/>
        </w:rPr>
        <w:t xml:space="preserve">сільського голови     </w:t>
      </w:r>
      <w:r>
        <w:rPr>
          <w:rFonts w:ascii="Times New Roman" w:hAnsi="Times New Roman" w:cs="Times New Roman"/>
          <w:b/>
          <w:sz w:val="28"/>
          <w:szCs w:val="28"/>
          <w:lang w:val="uk-UA"/>
        </w:rPr>
        <w:t xml:space="preserve">      </w:t>
      </w:r>
      <w:r w:rsidRPr="00314A0F">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314A0F">
        <w:rPr>
          <w:rFonts w:ascii="Times New Roman" w:hAnsi="Times New Roman" w:cs="Times New Roman"/>
          <w:b/>
          <w:sz w:val="28"/>
          <w:szCs w:val="28"/>
          <w:lang w:val="uk-UA"/>
        </w:rPr>
        <w:t xml:space="preserve">  Олександр ЧОРНОВОЛ</w:t>
      </w:r>
    </w:p>
    <w:p w14:paraId="2CA70877" w14:textId="1EFC9A38" w:rsidR="00314A0F" w:rsidRDefault="00314A0F" w:rsidP="0080680E">
      <w:pPr>
        <w:shd w:val="clear" w:color="auto" w:fill="FFFFFF" w:themeFill="background1"/>
        <w:spacing w:after="0" w:line="240" w:lineRule="auto"/>
        <w:jc w:val="center"/>
        <w:rPr>
          <w:rFonts w:ascii="Times New Roman" w:hAnsi="Times New Roman" w:cs="Times New Roman"/>
          <w:b/>
          <w:sz w:val="28"/>
          <w:szCs w:val="28"/>
          <w:lang w:val="uk-UA"/>
        </w:rPr>
      </w:pPr>
    </w:p>
    <w:p w14:paraId="5BB519C7" w14:textId="77777777" w:rsidR="00314A0F" w:rsidRDefault="00314A0F" w:rsidP="0080680E">
      <w:pPr>
        <w:shd w:val="clear" w:color="auto" w:fill="FFFFFF" w:themeFill="background1"/>
        <w:spacing w:after="0" w:line="240" w:lineRule="auto"/>
        <w:jc w:val="center"/>
        <w:rPr>
          <w:rFonts w:ascii="Times New Roman" w:hAnsi="Times New Roman" w:cs="Times New Roman"/>
          <w:b/>
          <w:sz w:val="28"/>
          <w:szCs w:val="28"/>
          <w:lang w:val="uk-UA"/>
        </w:rPr>
      </w:pPr>
    </w:p>
    <w:p w14:paraId="0BC308FA" w14:textId="77777777" w:rsidR="00314A0F" w:rsidRDefault="00314A0F" w:rsidP="0080680E">
      <w:pPr>
        <w:shd w:val="clear" w:color="auto" w:fill="FFFFFF" w:themeFill="background1"/>
        <w:spacing w:after="0" w:line="240" w:lineRule="auto"/>
        <w:jc w:val="center"/>
        <w:rPr>
          <w:rFonts w:ascii="Times New Roman" w:hAnsi="Times New Roman" w:cs="Times New Roman"/>
          <w:b/>
          <w:sz w:val="28"/>
          <w:szCs w:val="28"/>
          <w:lang w:val="uk-UA"/>
        </w:rPr>
      </w:pPr>
    </w:p>
    <w:p w14:paraId="3C0D56DE" w14:textId="66CA4CAD" w:rsidR="00344B12" w:rsidRDefault="00344B12" w:rsidP="0080680E">
      <w:pPr>
        <w:shd w:val="clear" w:color="auto" w:fill="FFFFFF" w:themeFill="background1"/>
        <w:spacing w:after="0" w:line="240" w:lineRule="auto"/>
        <w:jc w:val="center"/>
        <w:rPr>
          <w:rFonts w:ascii="Times New Roman" w:hAnsi="Times New Roman" w:cs="Times New Roman"/>
          <w:b/>
          <w:sz w:val="28"/>
          <w:szCs w:val="28"/>
          <w:lang w:val="uk-UA"/>
        </w:rPr>
      </w:pPr>
    </w:p>
    <w:p w14:paraId="49A3C07B" w14:textId="7E43E30C" w:rsidR="00C679B4" w:rsidRDefault="00C679B4" w:rsidP="00675E4E">
      <w:pPr>
        <w:shd w:val="clear" w:color="auto" w:fill="FFFFFF" w:themeFill="background1"/>
        <w:spacing w:after="0" w:line="240" w:lineRule="auto"/>
        <w:rPr>
          <w:rFonts w:ascii="Times New Roman" w:hAnsi="Times New Roman" w:cs="Times New Roman"/>
          <w:b/>
          <w:sz w:val="28"/>
          <w:szCs w:val="28"/>
          <w:lang w:val="uk-UA"/>
        </w:rPr>
      </w:pPr>
    </w:p>
    <w:p w14:paraId="680AE35A" w14:textId="04C0E1C5" w:rsidR="00E35EDC" w:rsidRDefault="00E35EDC" w:rsidP="00675E4E">
      <w:pPr>
        <w:shd w:val="clear" w:color="auto" w:fill="FFFFFF" w:themeFill="background1"/>
        <w:spacing w:after="0" w:line="240" w:lineRule="auto"/>
        <w:rPr>
          <w:rFonts w:ascii="Times New Roman" w:hAnsi="Times New Roman" w:cs="Times New Roman"/>
          <w:b/>
          <w:sz w:val="28"/>
          <w:szCs w:val="28"/>
          <w:lang w:val="uk-UA"/>
        </w:rPr>
      </w:pPr>
    </w:p>
    <w:p w14:paraId="5FB4400B" w14:textId="77777777" w:rsidR="00E35EDC" w:rsidRPr="008A59A5" w:rsidRDefault="00E35EDC" w:rsidP="00E35EDC">
      <w:pPr>
        <w:ind w:hanging="561"/>
        <w:jc w:val="both"/>
        <w:outlineLvl w:val="0"/>
        <w:rPr>
          <w:sz w:val="28"/>
          <w:szCs w:val="28"/>
          <w:lang w:val="uk-UA"/>
        </w:rPr>
      </w:pPr>
    </w:p>
    <w:p w14:paraId="76A1EF85" w14:textId="77777777" w:rsidR="00E35EDC" w:rsidRPr="008A59A5" w:rsidRDefault="00E35EDC" w:rsidP="00675E4E">
      <w:pPr>
        <w:shd w:val="clear" w:color="auto" w:fill="FFFFFF" w:themeFill="background1"/>
        <w:spacing w:after="0" w:line="240" w:lineRule="auto"/>
        <w:rPr>
          <w:rFonts w:ascii="Times New Roman" w:hAnsi="Times New Roman" w:cs="Times New Roman"/>
          <w:b/>
          <w:sz w:val="28"/>
          <w:szCs w:val="28"/>
          <w:lang w:val="uk-UA"/>
        </w:rPr>
      </w:pPr>
    </w:p>
    <w:sectPr w:rsidR="00E35EDC" w:rsidRPr="008A59A5" w:rsidSect="0053734A">
      <w:footerReference w:type="default" r:id="rId1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10BA8" w14:textId="77777777" w:rsidR="00E75B2D" w:rsidRDefault="00E75B2D" w:rsidP="005B5C36">
      <w:pPr>
        <w:spacing w:after="0" w:line="240" w:lineRule="auto"/>
      </w:pPr>
      <w:r>
        <w:separator/>
      </w:r>
    </w:p>
  </w:endnote>
  <w:endnote w:type="continuationSeparator" w:id="0">
    <w:p w14:paraId="17137543" w14:textId="77777777" w:rsidR="00E75B2D" w:rsidRDefault="00E75B2D" w:rsidP="005B5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BDB94" w14:textId="77777777" w:rsidR="0053734A" w:rsidRPr="0053734A" w:rsidRDefault="0053734A" w:rsidP="0053734A">
    <w:pPr>
      <w:pStyle w:val="a6"/>
      <w:jc w:val="center"/>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B6736" w14:textId="77777777" w:rsidR="00E75B2D" w:rsidRDefault="00E75B2D" w:rsidP="005B5C36">
      <w:pPr>
        <w:spacing w:after="0" w:line="240" w:lineRule="auto"/>
      </w:pPr>
      <w:r>
        <w:separator/>
      </w:r>
    </w:p>
  </w:footnote>
  <w:footnote w:type="continuationSeparator" w:id="0">
    <w:p w14:paraId="1D2FDBCB" w14:textId="77777777" w:rsidR="00E75B2D" w:rsidRDefault="00E75B2D" w:rsidP="005B5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B5C82"/>
    <w:multiLevelType w:val="multilevel"/>
    <w:tmpl w:val="6CE27258"/>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FC2BD7"/>
    <w:multiLevelType w:val="multilevel"/>
    <w:tmpl w:val="39B09820"/>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1F65F2B"/>
    <w:multiLevelType w:val="hybridMultilevel"/>
    <w:tmpl w:val="45EE35AE"/>
    <w:lvl w:ilvl="0" w:tplc="C11E144E">
      <w:start w:val="1"/>
      <w:numFmt w:val="decimal"/>
      <w:lvlText w:val="%1."/>
      <w:lvlJc w:val="left"/>
      <w:pPr>
        <w:ind w:left="927" w:hanging="360"/>
      </w:pPr>
      <w:rPr>
        <w:rFonts w:ascii="Times New Roman" w:eastAsiaTheme="minorHAnsi"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432289610">
    <w:abstractNumId w:val="2"/>
  </w:num>
  <w:num w:numId="2" w16cid:durableId="1497107385">
    <w:abstractNumId w:val="1"/>
  </w:num>
  <w:num w:numId="3" w16cid:durableId="2047564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116"/>
    <w:rsid w:val="00006A73"/>
    <w:rsid w:val="00006BA0"/>
    <w:rsid w:val="00011548"/>
    <w:rsid w:val="0001582F"/>
    <w:rsid w:val="000236E9"/>
    <w:rsid w:val="0002544C"/>
    <w:rsid w:val="000303B9"/>
    <w:rsid w:val="00041534"/>
    <w:rsid w:val="000422E9"/>
    <w:rsid w:val="00050B09"/>
    <w:rsid w:val="00053DD4"/>
    <w:rsid w:val="000561BD"/>
    <w:rsid w:val="000736F1"/>
    <w:rsid w:val="0007567B"/>
    <w:rsid w:val="000B5345"/>
    <w:rsid w:val="000C59F0"/>
    <w:rsid w:val="000D644A"/>
    <w:rsid w:val="001024D7"/>
    <w:rsid w:val="00102690"/>
    <w:rsid w:val="001137D2"/>
    <w:rsid w:val="00113FD4"/>
    <w:rsid w:val="001243B7"/>
    <w:rsid w:val="001327DA"/>
    <w:rsid w:val="00134ED1"/>
    <w:rsid w:val="00135C0E"/>
    <w:rsid w:val="00145981"/>
    <w:rsid w:val="00156688"/>
    <w:rsid w:val="00162AE3"/>
    <w:rsid w:val="00166609"/>
    <w:rsid w:val="001675CA"/>
    <w:rsid w:val="00167B8A"/>
    <w:rsid w:val="00176ACC"/>
    <w:rsid w:val="001958EC"/>
    <w:rsid w:val="00196530"/>
    <w:rsid w:val="001B1B9A"/>
    <w:rsid w:val="001B6B07"/>
    <w:rsid w:val="001C19C0"/>
    <w:rsid w:val="001F7DAF"/>
    <w:rsid w:val="00200F77"/>
    <w:rsid w:val="002014C3"/>
    <w:rsid w:val="002069D9"/>
    <w:rsid w:val="002256A5"/>
    <w:rsid w:val="0024149B"/>
    <w:rsid w:val="00245D90"/>
    <w:rsid w:val="002657C3"/>
    <w:rsid w:val="00284594"/>
    <w:rsid w:val="002848B2"/>
    <w:rsid w:val="002A0615"/>
    <w:rsid w:val="002B0283"/>
    <w:rsid w:val="002B70A8"/>
    <w:rsid w:val="002C436D"/>
    <w:rsid w:val="002C783C"/>
    <w:rsid w:val="002D78A7"/>
    <w:rsid w:val="002E7294"/>
    <w:rsid w:val="002F1BD2"/>
    <w:rsid w:val="002F360E"/>
    <w:rsid w:val="00310973"/>
    <w:rsid w:val="00313BA4"/>
    <w:rsid w:val="00314A0F"/>
    <w:rsid w:val="00325317"/>
    <w:rsid w:val="003268A6"/>
    <w:rsid w:val="0033184A"/>
    <w:rsid w:val="00336EEF"/>
    <w:rsid w:val="00344B12"/>
    <w:rsid w:val="00346A65"/>
    <w:rsid w:val="0035760A"/>
    <w:rsid w:val="003602A3"/>
    <w:rsid w:val="0037446D"/>
    <w:rsid w:val="00391A4D"/>
    <w:rsid w:val="003B38D8"/>
    <w:rsid w:val="003B5726"/>
    <w:rsid w:val="003E4D85"/>
    <w:rsid w:val="00423497"/>
    <w:rsid w:val="00425C99"/>
    <w:rsid w:val="004330AD"/>
    <w:rsid w:val="00436062"/>
    <w:rsid w:val="00472D4F"/>
    <w:rsid w:val="004775E9"/>
    <w:rsid w:val="0048183B"/>
    <w:rsid w:val="004A1A35"/>
    <w:rsid w:val="004B78EC"/>
    <w:rsid w:val="004C238C"/>
    <w:rsid w:val="004E69E5"/>
    <w:rsid w:val="004F1E4D"/>
    <w:rsid w:val="004F798B"/>
    <w:rsid w:val="005021A3"/>
    <w:rsid w:val="00511FA7"/>
    <w:rsid w:val="00535FAC"/>
    <w:rsid w:val="0053734A"/>
    <w:rsid w:val="005455D7"/>
    <w:rsid w:val="00585B6A"/>
    <w:rsid w:val="00590AB0"/>
    <w:rsid w:val="005B0546"/>
    <w:rsid w:val="005B0B3E"/>
    <w:rsid w:val="005B31D9"/>
    <w:rsid w:val="005B3C1B"/>
    <w:rsid w:val="005B5C36"/>
    <w:rsid w:val="005C45FF"/>
    <w:rsid w:val="005D7BA0"/>
    <w:rsid w:val="005E07AF"/>
    <w:rsid w:val="005E1302"/>
    <w:rsid w:val="005E73D4"/>
    <w:rsid w:val="005F492D"/>
    <w:rsid w:val="005F51F3"/>
    <w:rsid w:val="00600D0F"/>
    <w:rsid w:val="0060398B"/>
    <w:rsid w:val="006128DD"/>
    <w:rsid w:val="00616227"/>
    <w:rsid w:val="00620A8A"/>
    <w:rsid w:val="00622456"/>
    <w:rsid w:val="00626175"/>
    <w:rsid w:val="00631040"/>
    <w:rsid w:val="006414CC"/>
    <w:rsid w:val="00642058"/>
    <w:rsid w:val="00646C0B"/>
    <w:rsid w:val="00661454"/>
    <w:rsid w:val="006678AA"/>
    <w:rsid w:val="00675E4E"/>
    <w:rsid w:val="00677C4B"/>
    <w:rsid w:val="006A207E"/>
    <w:rsid w:val="006B0F28"/>
    <w:rsid w:val="006B7B47"/>
    <w:rsid w:val="006C25B2"/>
    <w:rsid w:val="006D0E44"/>
    <w:rsid w:val="006D1E79"/>
    <w:rsid w:val="006D31D2"/>
    <w:rsid w:val="006D6839"/>
    <w:rsid w:val="006D6A49"/>
    <w:rsid w:val="006D7C68"/>
    <w:rsid w:val="006E03D3"/>
    <w:rsid w:val="006E5E8F"/>
    <w:rsid w:val="006F505E"/>
    <w:rsid w:val="00713284"/>
    <w:rsid w:val="007155B8"/>
    <w:rsid w:val="0073227F"/>
    <w:rsid w:val="007402DC"/>
    <w:rsid w:val="00762B4E"/>
    <w:rsid w:val="00766373"/>
    <w:rsid w:val="00766845"/>
    <w:rsid w:val="007673FB"/>
    <w:rsid w:val="00767519"/>
    <w:rsid w:val="00771472"/>
    <w:rsid w:val="00785864"/>
    <w:rsid w:val="00791A1B"/>
    <w:rsid w:val="007A5348"/>
    <w:rsid w:val="007B2B1E"/>
    <w:rsid w:val="007B400A"/>
    <w:rsid w:val="007B6E1A"/>
    <w:rsid w:val="007D16BA"/>
    <w:rsid w:val="007D232A"/>
    <w:rsid w:val="007E1739"/>
    <w:rsid w:val="0080680E"/>
    <w:rsid w:val="00814D40"/>
    <w:rsid w:val="00826A80"/>
    <w:rsid w:val="0083615B"/>
    <w:rsid w:val="00843BA6"/>
    <w:rsid w:val="00876A10"/>
    <w:rsid w:val="0088013C"/>
    <w:rsid w:val="00892ECD"/>
    <w:rsid w:val="008950EC"/>
    <w:rsid w:val="00895813"/>
    <w:rsid w:val="00895B40"/>
    <w:rsid w:val="0089772F"/>
    <w:rsid w:val="008A59A5"/>
    <w:rsid w:val="008A7134"/>
    <w:rsid w:val="008B17D2"/>
    <w:rsid w:val="008D0467"/>
    <w:rsid w:val="008D2DE0"/>
    <w:rsid w:val="008F6D96"/>
    <w:rsid w:val="00900661"/>
    <w:rsid w:val="00902AAE"/>
    <w:rsid w:val="009043A2"/>
    <w:rsid w:val="0091246E"/>
    <w:rsid w:val="00917721"/>
    <w:rsid w:val="00917FA2"/>
    <w:rsid w:val="00923C53"/>
    <w:rsid w:val="009248E7"/>
    <w:rsid w:val="009255C4"/>
    <w:rsid w:val="00925A18"/>
    <w:rsid w:val="00940BAD"/>
    <w:rsid w:val="00943901"/>
    <w:rsid w:val="00943D90"/>
    <w:rsid w:val="009732DB"/>
    <w:rsid w:val="0097487C"/>
    <w:rsid w:val="00981EB6"/>
    <w:rsid w:val="0098738E"/>
    <w:rsid w:val="00987799"/>
    <w:rsid w:val="009A48B5"/>
    <w:rsid w:val="009A7345"/>
    <w:rsid w:val="009A78E6"/>
    <w:rsid w:val="009B7B97"/>
    <w:rsid w:val="009C6FEB"/>
    <w:rsid w:val="009D4A91"/>
    <w:rsid w:val="009E291D"/>
    <w:rsid w:val="009F6CD3"/>
    <w:rsid w:val="00A05CB6"/>
    <w:rsid w:val="00A13164"/>
    <w:rsid w:val="00A24291"/>
    <w:rsid w:val="00A37B4B"/>
    <w:rsid w:val="00A45BAE"/>
    <w:rsid w:val="00A61437"/>
    <w:rsid w:val="00A72B3E"/>
    <w:rsid w:val="00A83025"/>
    <w:rsid w:val="00A90A34"/>
    <w:rsid w:val="00A954C3"/>
    <w:rsid w:val="00AA541B"/>
    <w:rsid w:val="00AA6735"/>
    <w:rsid w:val="00AC32EF"/>
    <w:rsid w:val="00AE552E"/>
    <w:rsid w:val="00AF506E"/>
    <w:rsid w:val="00B028B3"/>
    <w:rsid w:val="00B1698F"/>
    <w:rsid w:val="00B21BDD"/>
    <w:rsid w:val="00B25B10"/>
    <w:rsid w:val="00B41FFC"/>
    <w:rsid w:val="00B6305F"/>
    <w:rsid w:val="00B630DC"/>
    <w:rsid w:val="00B73131"/>
    <w:rsid w:val="00B81984"/>
    <w:rsid w:val="00B83B2F"/>
    <w:rsid w:val="00B84DD1"/>
    <w:rsid w:val="00BA2D47"/>
    <w:rsid w:val="00BB2813"/>
    <w:rsid w:val="00BB38DD"/>
    <w:rsid w:val="00BE34FC"/>
    <w:rsid w:val="00C10379"/>
    <w:rsid w:val="00C31E65"/>
    <w:rsid w:val="00C338A7"/>
    <w:rsid w:val="00C454F0"/>
    <w:rsid w:val="00C60B74"/>
    <w:rsid w:val="00C679B4"/>
    <w:rsid w:val="00C71569"/>
    <w:rsid w:val="00C771C2"/>
    <w:rsid w:val="00C8349F"/>
    <w:rsid w:val="00C915D3"/>
    <w:rsid w:val="00C91F29"/>
    <w:rsid w:val="00CA1FD9"/>
    <w:rsid w:val="00CB24D4"/>
    <w:rsid w:val="00CE4E51"/>
    <w:rsid w:val="00D06890"/>
    <w:rsid w:val="00D16277"/>
    <w:rsid w:val="00D23305"/>
    <w:rsid w:val="00D24243"/>
    <w:rsid w:val="00D260CE"/>
    <w:rsid w:val="00D27F88"/>
    <w:rsid w:val="00D36213"/>
    <w:rsid w:val="00D36F69"/>
    <w:rsid w:val="00D55DF1"/>
    <w:rsid w:val="00D60761"/>
    <w:rsid w:val="00D64406"/>
    <w:rsid w:val="00D655B8"/>
    <w:rsid w:val="00D744DE"/>
    <w:rsid w:val="00D96BE4"/>
    <w:rsid w:val="00DA05C9"/>
    <w:rsid w:val="00DA1A6B"/>
    <w:rsid w:val="00DB49A9"/>
    <w:rsid w:val="00DF1116"/>
    <w:rsid w:val="00E02D6C"/>
    <w:rsid w:val="00E115FF"/>
    <w:rsid w:val="00E1652A"/>
    <w:rsid w:val="00E35EDC"/>
    <w:rsid w:val="00E545E6"/>
    <w:rsid w:val="00E73E2C"/>
    <w:rsid w:val="00E74748"/>
    <w:rsid w:val="00E75B2D"/>
    <w:rsid w:val="00E770A5"/>
    <w:rsid w:val="00E858FC"/>
    <w:rsid w:val="00E87374"/>
    <w:rsid w:val="00EB5B68"/>
    <w:rsid w:val="00EC13CD"/>
    <w:rsid w:val="00EC2E72"/>
    <w:rsid w:val="00EC4709"/>
    <w:rsid w:val="00ED2EE1"/>
    <w:rsid w:val="00ED7C23"/>
    <w:rsid w:val="00EE0753"/>
    <w:rsid w:val="00EE19F0"/>
    <w:rsid w:val="00EE2A80"/>
    <w:rsid w:val="00EE2C3A"/>
    <w:rsid w:val="00F1192D"/>
    <w:rsid w:val="00F127A8"/>
    <w:rsid w:val="00F26D84"/>
    <w:rsid w:val="00F35D14"/>
    <w:rsid w:val="00F577BD"/>
    <w:rsid w:val="00F61281"/>
    <w:rsid w:val="00F74497"/>
    <w:rsid w:val="00F776B6"/>
    <w:rsid w:val="00F873DF"/>
    <w:rsid w:val="00F902DC"/>
    <w:rsid w:val="00F94DC3"/>
    <w:rsid w:val="00F94E5E"/>
    <w:rsid w:val="00FA5AB1"/>
    <w:rsid w:val="00FB2011"/>
    <w:rsid w:val="00FC0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5C433"/>
  <w15:docId w15:val="{86266425-E066-4DEC-8DF5-FCBCC5AC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73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B5C36"/>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5B5C36"/>
  </w:style>
  <w:style w:type="paragraph" w:styleId="a6">
    <w:name w:val="footer"/>
    <w:basedOn w:val="a"/>
    <w:link w:val="a7"/>
    <w:uiPriority w:val="99"/>
    <w:unhideWhenUsed/>
    <w:rsid w:val="005B5C36"/>
    <w:pPr>
      <w:tabs>
        <w:tab w:val="center" w:pos="4677"/>
        <w:tab w:val="right" w:pos="9355"/>
      </w:tabs>
      <w:spacing w:after="0" w:line="240" w:lineRule="auto"/>
    </w:pPr>
  </w:style>
  <w:style w:type="character" w:customStyle="1" w:styleId="a7">
    <w:name w:val="Нижній колонтитул Знак"/>
    <w:basedOn w:val="a0"/>
    <w:link w:val="a6"/>
    <w:uiPriority w:val="99"/>
    <w:rsid w:val="005B5C36"/>
  </w:style>
  <w:style w:type="character" w:styleId="a8">
    <w:name w:val="Hyperlink"/>
    <w:basedOn w:val="a0"/>
    <w:uiPriority w:val="99"/>
    <w:unhideWhenUsed/>
    <w:rsid w:val="00642058"/>
    <w:rPr>
      <w:color w:val="0563C1" w:themeColor="hyperlink"/>
      <w:u w:val="single"/>
    </w:rPr>
  </w:style>
  <w:style w:type="character" w:customStyle="1" w:styleId="1">
    <w:name w:val="Неразрешенное упоминание1"/>
    <w:basedOn w:val="a0"/>
    <w:uiPriority w:val="99"/>
    <w:semiHidden/>
    <w:unhideWhenUsed/>
    <w:rsid w:val="00642058"/>
    <w:rPr>
      <w:color w:val="605E5C"/>
      <w:shd w:val="clear" w:color="auto" w:fill="E1DFDD"/>
    </w:rPr>
  </w:style>
  <w:style w:type="table" w:styleId="a9">
    <w:name w:val="Table Grid"/>
    <w:basedOn w:val="a1"/>
    <w:uiPriority w:val="39"/>
    <w:rsid w:val="00C8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uiPriority w:val="99"/>
    <w:semiHidden/>
    <w:unhideWhenUsed/>
    <w:rsid w:val="001675CA"/>
  </w:style>
  <w:style w:type="paragraph" w:styleId="ab">
    <w:name w:val="List Paragraph"/>
    <w:basedOn w:val="a"/>
    <w:uiPriority w:val="34"/>
    <w:qFormat/>
    <w:rsid w:val="00AF506E"/>
    <w:pPr>
      <w:ind w:left="720"/>
      <w:contextualSpacing/>
    </w:pPr>
  </w:style>
  <w:style w:type="paragraph" w:styleId="ac">
    <w:name w:val="Balloon Text"/>
    <w:basedOn w:val="a"/>
    <w:link w:val="ad"/>
    <w:uiPriority w:val="99"/>
    <w:semiHidden/>
    <w:unhideWhenUsed/>
    <w:rsid w:val="00771472"/>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771472"/>
    <w:rPr>
      <w:rFonts w:ascii="Tahoma" w:hAnsi="Tahoma" w:cs="Tahoma"/>
      <w:sz w:val="16"/>
      <w:szCs w:val="16"/>
    </w:rPr>
  </w:style>
  <w:style w:type="character" w:customStyle="1" w:styleId="2">
    <w:name w:val="Неразрешенное упоминание2"/>
    <w:basedOn w:val="a0"/>
    <w:uiPriority w:val="99"/>
    <w:semiHidden/>
    <w:unhideWhenUsed/>
    <w:rsid w:val="00162AE3"/>
    <w:rPr>
      <w:color w:val="605E5C"/>
      <w:shd w:val="clear" w:color="auto" w:fill="E1DFDD"/>
    </w:rPr>
  </w:style>
  <w:style w:type="character" w:customStyle="1" w:styleId="10">
    <w:name w:val="Заголовок №1_"/>
    <w:basedOn w:val="a0"/>
    <w:link w:val="11"/>
    <w:rsid w:val="00D24243"/>
    <w:rPr>
      <w:rFonts w:ascii="Times New Roman" w:eastAsia="Times New Roman" w:hAnsi="Times New Roman" w:cs="Times New Roman"/>
      <w:b/>
      <w:bCs/>
      <w:sz w:val="28"/>
      <w:szCs w:val="28"/>
    </w:rPr>
  </w:style>
  <w:style w:type="paragraph" w:customStyle="1" w:styleId="11">
    <w:name w:val="Заголовок №1"/>
    <w:basedOn w:val="a"/>
    <w:link w:val="10"/>
    <w:rsid w:val="00D24243"/>
    <w:pPr>
      <w:widowControl w:val="0"/>
      <w:spacing w:after="320" w:line="240" w:lineRule="auto"/>
      <w:outlineLvl w:val="0"/>
    </w:pPr>
    <w:rPr>
      <w:rFonts w:ascii="Times New Roman" w:eastAsia="Times New Roman" w:hAnsi="Times New Roman" w:cs="Times New Roman"/>
      <w:b/>
      <w:bCs/>
      <w:sz w:val="28"/>
      <w:szCs w:val="28"/>
    </w:rPr>
  </w:style>
  <w:style w:type="character" w:customStyle="1" w:styleId="ae">
    <w:name w:val="Основний текст_"/>
    <w:basedOn w:val="a0"/>
    <w:link w:val="12"/>
    <w:rsid w:val="00D24243"/>
    <w:rPr>
      <w:rFonts w:ascii="Times New Roman" w:eastAsia="Times New Roman" w:hAnsi="Times New Roman" w:cs="Times New Roman"/>
      <w:sz w:val="28"/>
      <w:szCs w:val="28"/>
    </w:rPr>
  </w:style>
  <w:style w:type="paragraph" w:customStyle="1" w:styleId="12">
    <w:name w:val="Основний текст1"/>
    <w:basedOn w:val="a"/>
    <w:link w:val="ae"/>
    <w:rsid w:val="00D24243"/>
    <w:pPr>
      <w:widowControl w:val="0"/>
      <w:spacing w:after="0" w:line="240" w:lineRule="auto"/>
    </w:pPr>
    <w:rPr>
      <w:rFonts w:ascii="Times New Roman" w:eastAsia="Times New Roman" w:hAnsi="Times New Roman" w:cs="Times New Roman"/>
      <w:sz w:val="28"/>
      <w:szCs w:val="28"/>
    </w:rPr>
  </w:style>
  <w:style w:type="character" w:customStyle="1" w:styleId="af">
    <w:name w:val="Інше_"/>
    <w:basedOn w:val="a0"/>
    <w:link w:val="af0"/>
    <w:rsid w:val="00156688"/>
    <w:rPr>
      <w:rFonts w:ascii="Times New Roman" w:eastAsia="Times New Roman" w:hAnsi="Times New Roman" w:cs="Times New Roman"/>
      <w:sz w:val="28"/>
      <w:szCs w:val="28"/>
    </w:rPr>
  </w:style>
  <w:style w:type="paragraph" w:customStyle="1" w:styleId="af0">
    <w:name w:val="Інше"/>
    <w:basedOn w:val="a"/>
    <w:link w:val="af"/>
    <w:rsid w:val="00156688"/>
    <w:pPr>
      <w:widowControl w:val="0"/>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87745">
      <w:bodyDiv w:val="1"/>
      <w:marLeft w:val="0"/>
      <w:marRight w:val="0"/>
      <w:marTop w:val="0"/>
      <w:marBottom w:val="0"/>
      <w:divBdr>
        <w:top w:val="none" w:sz="0" w:space="0" w:color="auto"/>
        <w:left w:val="none" w:sz="0" w:space="0" w:color="auto"/>
        <w:bottom w:val="none" w:sz="0" w:space="0" w:color="auto"/>
        <w:right w:val="none" w:sz="0" w:space="0" w:color="auto"/>
      </w:divBdr>
      <w:divsChild>
        <w:div w:id="1438141287">
          <w:marLeft w:val="0"/>
          <w:marRight w:val="0"/>
          <w:marTop w:val="0"/>
          <w:marBottom w:val="0"/>
          <w:divBdr>
            <w:top w:val="none" w:sz="0" w:space="0" w:color="auto"/>
            <w:left w:val="none" w:sz="0" w:space="0" w:color="auto"/>
            <w:bottom w:val="none" w:sz="0" w:space="0" w:color="auto"/>
            <w:right w:val="none" w:sz="0" w:space="0" w:color="auto"/>
          </w:divBdr>
          <w:divsChild>
            <w:div w:id="1158886449">
              <w:marLeft w:val="0"/>
              <w:marRight w:val="0"/>
              <w:marTop w:val="0"/>
              <w:marBottom w:val="0"/>
              <w:divBdr>
                <w:top w:val="none" w:sz="0" w:space="0" w:color="auto"/>
                <w:left w:val="none" w:sz="0" w:space="0" w:color="auto"/>
                <w:bottom w:val="none" w:sz="0" w:space="0" w:color="auto"/>
                <w:right w:val="none" w:sz="0" w:space="0" w:color="auto"/>
              </w:divBdr>
              <w:divsChild>
                <w:div w:id="1775904229">
                  <w:marLeft w:val="0"/>
                  <w:marRight w:val="0"/>
                  <w:marTop w:val="0"/>
                  <w:marBottom w:val="0"/>
                  <w:divBdr>
                    <w:top w:val="none" w:sz="0" w:space="0" w:color="auto"/>
                    <w:left w:val="none" w:sz="0" w:space="0" w:color="auto"/>
                    <w:bottom w:val="none" w:sz="0" w:space="0" w:color="auto"/>
                    <w:right w:val="none" w:sz="0" w:space="0" w:color="auto"/>
                  </w:divBdr>
                  <w:divsChild>
                    <w:div w:id="17864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634455">
          <w:marLeft w:val="0"/>
          <w:marRight w:val="0"/>
          <w:marTop w:val="0"/>
          <w:marBottom w:val="0"/>
          <w:divBdr>
            <w:top w:val="none" w:sz="0" w:space="0" w:color="auto"/>
            <w:left w:val="none" w:sz="0" w:space="0" w:color="auto"/>
            <w:bottom w:val="none" w:sz="0" w:space="0" w:color="auto"/>
            <w:right w:val="none" w:sz="0" w:space="0" w:color="auto"/>
          </w:divBdr>
          <w:divsChild>
            <w:div w:id="1275096875">
              <w:marLeft w:val="-225"/>
              <w:marRight w:val="-225"/>
              <w:marTop w:val="0"/>
              <w:marBottom w:val="0"/>
              <w:divBdr>
                <w:top w:val="none" w:sz="0" w:space="0" w:color="auto"/>
                <w:left w:val="none" w:sz="0" w:space="0" w:color="auto"/>
                <w:bottom w:val="none" w:sz="0" w:space="0" w:color="auto"/>
                <w:right w:val="none" w:sz="0" w:space="0" w:color="auto"/>
              </w:divBdr>
              <w:divsChild>
                <w:div w:id="11870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336">
          <w:marLeft w:val="0"/>
          <w:marRight w:val="0"/>
          <w:marTop w:val="0"/>
          <w:marBottom w:val="0"/>
          <w:divBdr>
            <w:top w:val="none" w:sz="0" w:space="0" w:color="auto"/>
            <w:left w:val="none" w:sz="0" w:space="0" w:color="auto"/>
            <w:bottom w:val="none" w:sz="0" w:space="0" w:color="auto"/>
            <w:right w:val="none" w:sz="0" w:space="0" w:color="auto"/>
          </w:divBdr>
          <w:divsChild>
            <w:div w:id="1171409234">
              <w:marLeft w:val="-225"/>
              <w:marRight w:val="-225"/>
              <w:marTop w:val="0"/>
              <w:marBottom w:val="0"/>
              <w:divBdr>
                <w:top w:val="none" w:sz="0" w:space="0" w:color="auto"/>
                <w:left w:val="none" w:sz="0" w:space="0" w:color="auto"/>
                <w:bottom w:val="none" w:sz="0" w:space="0" w:color="auto"/>
                <w:right w:val="none" w:sz="0" w:space="0" w:color="auto"/>
              </w:divBdr>
              <w:divsChild>
                <w:div w:id="374931825">
                  <w:marLeft w:val="0"/>
                  <w:marRight w:val="0"/>
                  <w:marTop w:val="0"/>
                  <w:marBottom w:val="0"/>
                  <w:divBdr>
                    <w:top w:val="none" w:sz="0" w:space="0" w:color="auto"/>
                    <w:left w:val="none" w:sz="0" w:space="0" w:color="auto"/>
                    <w:bottom w:val="none" w:sz="0" w:space="0" w:color="auto"/>
                    <w:right w:val="none" w:sz="0" w:space="0" w:color="auto"/>
                  </w:divBdr>
                  <w:divsChild>
                    <w:div w:id="2085300938">
                      <w:marLeft w:val="0"/>
                      <w:marRight w:val="0"/>
                      <w:marTop w:val="0"/>
                      <w:marBottom w:val="0"/>
                      <w:divBdr>
                        <w:top w:val="none" w:sz="0" w:space="0" w:color="auto"/>
                        <w:left w:val="none" w:sz="0" w:space="0" w:color="auto"/>
                        <w:bottom w:val="none" w:sz="0" w:space="0" w:color="auto"/>
                        <w:right w:val="none" w:sz="0" w:space="0" w:color="auto"/>
                      </w:divBdr>
                      <w:divsChild>
                        <w:div w:id="623848875">
                          <w:marLeft w:val="0"/>
                          <w:marRight w:val="0"/>
                          <w:marTop w:val="0"/>
                          <w:marBottom w:val="0"/>
                          <w:divBdr>
                            <w:top w:val="none" w:sz="0" w:space="0" w:color="auto"/>
                            <w:left w:val="none" w:sz="0" w:space="0" w:color="auto"/>
                            <w:bottom w:val="none" w:sz="0" w:space="0" w:color="auto"/>
                            <w:right w:val="none" w:sz="0" w:space="0" w:color="auto"/>
                          </w:divBdr>
                        </w:div>
                        <w:div w:id="2012102678">
                          <w:marLeft w:val="0"/>
                          <w:marRight w:val="0"/>
                          <w:marTop w:val="0"/>
                          <w:marBottom w:val="300"/>
                          <w:divBdr>
                            <w:top w:val="single" w:sz="6" w:space="0" w:color="C7C7C7"/>
                            <w:left w:val="single" w:sz="6" w:space="0" w:color="C7C7C7"/>
                            <w:bottom w:val="single" w:sz="6" w:space="0" w:color="C7C7C7"/>
                            <w:right w:val="single" w:sz="6" w:space="0" w:color="C7C7C7"/>
                          </w:divBdr>
                          <w:divsChild>
                            <w:div w:id="1963725855">
                              <w:marLeft w:val="0"/>
                              <w:marRight w:val="0"/>
                              <w:marTop w:val="0"/>
                              <w:marBottom w:val="0"/>
                              <w:divBdr>
                                <w:top w:val="none" w:sz="0" w:space="0" w:color="auto"/>
                                <w:left w:val="none" w:sz="0" w:space="0" w:color="auto"/>
                                <w:bottom w:val="none" w:sz="0" w:space="0" w:color="auto"/>
                                <w:right w:val="none" w:sz="0" w:space="0" w:color="auto"/>
                              </w:divBdr>
                            </w:div>
                          </w:divsChild>
                        </w:div>
                        <w:div w:id="700014151">
                          <w:marLeft w:val="0"/>
                          <w:marRight w:val="0"/>
                          <w:marTop w:val="0"/>
                          <w:marBottom w:val="300"/>
                          <w:divBdr>
                            <w:top w:val="single" w:sz="6" w:space="0" w:color="C7C7C7"/>
                            <w:left w:val="single" w:sz="6" w:space="0" w:color="C7C7C7"/>
                            <w:bottom w:val="single" w:sz="6" w:space="0" w:color="C7C7C7"/>
                            <w:right w:val="single" w:sz="6" w:space="0" w:color="C7C7C7"/>
                          </w:divBdr>
                          <w:divsChild>
                            <w:div w:id="1148977513">
                              <w:marLeft w:val="0"/>
                              <w:marRight w:val="0"/>
                              <w:marTop w:val="0"/>
                              <w:marBottom w:val="0"/>
                              <w:divBdr>
                                <w:top w:val="none" w:sz="0" w:space="0" w:color="auto"/>
                                <w:left w:val="none" w:sz="0" w:space="0" w:color="auto"/>
                                <w:bottom w:val="none" w:sz="0" w:space="0" w:color="auto"/>
                                <w:right w:val="none" w:sz="0" w:space="0" w:color="auto"/>
                              </w:divBdr>
                            </w:div>
                          </w:divsChild>
                        </w:div>
                        <w:div w:id="1542984955">
                          <w:marLeft w:val="0"/>
                          <w:marRight w:val="0"/>
                          <w:marTop w:val="0"/>
                          <w:marBottom w:val="300"/>
                          <w:divBdr>
                            <w:top w:val="single" w:sz="6" w:space="0" w:color="C7C7C7"/>
                            <w:left w:val="single" w:sz="6" w:space="0" w:color="C7C7C7"/>
                            <w:bottom w:val="single" w:sz="6" w:space="0" w:color="C7C7C7"/>
                            <w:right w:val="single" w:sz="6" w:space="0" w:color="C7C7C7"/>
                          </w:divBdr>
                          <w:divsChild>
                            <w:div w:id="4986924">
                              <w:marLeft w:val="0"/>
                              <w:marRight w:val="0"/>
                              <w:marTop w:val="0"/>
                              <w:marBottom w:val="0"/>
                              <w:divBdr>
                                <w:top w:val="none" w:sz="0" w:space="0" w:color="BCE8F1"/>
                                <w:left w:val="none" w:sz="0" w:space="0" w:color="BCE8F1"/>
                                <w:bottom w:val="none" w:sz="0" w:space="0" w:color="auto"/>
                                <w:right w:val="none" w:sz="0" w:space="0" w:color="BCE8F1"/>
                              </w:divBdr>
                            </w:div>
                          </w:divsChild>
                        </w:div>
                        <w:div w:id="407701359">
                          <w:marLeft w:val="0"/>
                          <w:marRight w:val="0"/>
                          <w:marTop w:val="0"/>
                          <w:marBottom w:val="300"/>
                          <w:divBdr>
                            <w:top w:val="single" w:sz="6" w:space="0" w:color="C7C7C7"/>
                            <w:left w:val="single" w:sz="6" w:space="0" w:color="C7C7C7"/>
                            <w:bottom w:val="single" w:sz="6" w:space="0" w:color="C7C7C7"/>
                            <w:right w:val="single" w:sz="6" w:space="0" w:color="C7C7C7"/>
                          </w:divBdr>
                          <w:divsChild>
                            <w:div w:id="2030138256">
                              <w:marLeft w:val="0"/>
                              <w:marRight w:val="0"/>
                              <w:marTop w:val="0"/>
                              <w:marBottom w:val="0"/>
                              <w:divBdr>
                                <w:top w:val="none" w:sz="0" w:space="0" w:color="BCE8F1"/>
                                <w:left w:val="none" w:sz="0" w:space="0" w:color="BCE8F1"/>
                                <w:bottom w:val="none" w:sz="0" w:space="0" w:color="auto"/>
                                <w:right w:val="none" w:sz="0" w:space="0" w:color="BCE8F1"/>
                              </w:divBdr>
                            </w:div>
                          </w:divsChild>
                        </w:div>
                        <w:div w:id="621702">
                          <w:marLeft w:val="0"/>
                          <w:marRight w:val="0"/>
                          <w:marTop w:val="0"/>
                          <w:marBottom w:val="300"/>
                          <w:divBdr>
                            <w:top w:val="single" w:sz="6" w:space="0" w:color="C7C7C7"/>
                            <w:left w:val="single" w:sz="6" w:space="0" w:color="C7C7C7"/>
                            <w:bottom w:val="single" w:sz="6" w:space="0" w:color="C7C7C7"/>
                            <w:right w:val="single" w:sz="6" w:space="0" w:color="C7C7C7"/>
                          </w:divBdr>
                          <w:divsChild>
                            <w:div w:id="897476428">
                              <w:marLeft w:val="0"/>
                              <w:marRight w:val="0"/>
                              <w:marTop w:val="0"/>
                              <w:marBottom w:val="0"/>
                              <w:divBdr>
                                <w:top w:val="none" w:sz="0" w:space="0" w:color="BCE8F1"/>
                                <w:left w:val="none" w:sz="0" w:space="0" w:color="BCE8F1"/>
                                <w:bottom w:val="none" w:sz="0" w:space="0" w:color="auto"/>
                                <w:right w:val="none" w:sz="0" w:space="0" w:color="BCE8F1"/>
                              </w:divBdr>
                            </w:div>
                          </w:divsChild>
                        </w:div>
                        <w:div w:id="385297275">
                          <w:marLeft w:val="0"/>
                          <w:marRight w:val="0"/>
                          <w:marTop w:val="0"/>
                          <w:marBottom w:val="300"/>
                          <w:divBdr>
                            <w:top w:val="single" w:sz="6" w:space="0" w:color="C7C7C7"/>
                            <w:left w:val="single" w:sz="6" w:space="0" w:color="C7C7C7"/>
                            <w:bottom w:val="single" w:sz="6" w:space="0" w:color="C7C7C7"/>
                            <w:right w:val="single" w:sz="6" w:space="0" w:color="C7C7C7"/>
                          </w:divBdr>
                          <w:divsChild>
                            <w:div w:id="1560432262">
                              <w:marLeft w:val="0"/>
                              <w:marRight w:val="0"/>
                              <w:marTop w:val="0"/>
                              <w:marBottom w:val="0"/>
                              <w:divBdr>
                                <w:top w:val="none" w:sz="0" w:space="0" w:color="BCE8F1"/>
                                <w:left w:val="none" w:sz="0" w:space="0" w:color="BCE8F1"/>
                                <w:bottom w:val="none" w:sz="0" w:space="0" w:color="auto"/>
                                <w:right w:val="none" w:sz="0" w:space="0" w:color="BCE8F1"/>
                              </w:divBdr>
                            </w:div>
                          </w:divsChild>
                        </w:div>
                        <w:div w:id="253560099">
                          <w:marLeft w:val="0"/>
                          <w:marRight w:val="0"/>
                          <w:marTop w:val="0"/>
                          <w:marBottom w:val="300"/>
                          <w:divBdr>
                            <w:top w:val="single" w:sz="6" w:space="0" w:color="C7C7C7"/>
                            <w:left w:val="single" w:sz="6" w:space="0" w:color="C7C7C7"/>
                            <w:bottom w:val="single" w:sz="6" w:space="0" w:color="C7C7C7"/>
                            <w:right w:val="single" w:sz="6" w:space="0" w:color="C7C7C7"/>
                          </w:divBdr>
                          <w:divsChild>
                            <w:div w:id="352146855">
                              <w:marLeft w:val="0"/>
                              <w:marRight w:val="0"/>
                              <w:marTop w:val="0"/>
                              <w:marBottom w:val="0"/>
                              <w:divBdr>
                                <w:top w:val="none" w:sz="0" w:space="0" w:color="BCE8F1"/>
                                <w:left w:val="none" w:sz="0" w:space="0" w:color="BCE8F1"/>
                                <w:bottom w:val="none" w:sz="0" w:space="0" w:color="auto"/>
                                <w:right w:val="none" w:sz="0" w:space="0" w:color="BCE8F1"/>
                              </w:divBdr>
                            </w:div>
                          </w:divsChild>
                        </w:div>
                        <w:div w:id="1517845716">
                          <w:marLeft w:val="0"/>
                          <w:marRight w:val="0"/>
                          <w:marTop w:val="0"/>
                          <w:marBottom w:val="300"/>
                          <w:divBdr>
                            <w:top w:val="single" w:sz="6" w:space="0" w:color="C7C7C7"/>
                            <w:left w:val="single" w:sz="6" w:space="0" w:color="C7C7C7"/>
                            <w:bottom w:val="single" w:sz="6" w:space="0" w:color="C7C7C7"/>
                            <w:right w:val="single" w:sz="6" w:space="0" w:color="C7C7C7"/>
                          </w:divBdr>
                          <w:divsChild>
                            <w:div w:id="576020793">
                              <w:marLeft w:val="0"/>
                              <w:marRight w:val="0"/>
                              <w:marTop w:val="0"/>
                              <w:marBottom w:val="0"/>
                              <w:divBdr>
                                <w:top w:val="none" w:sz="0" w:space="0" w:color="BCE8F1"/>
                                <w:left w:val="none" w:sz="0" w:space="0" w:color="BCE8F1"/>
                                <w:bottom w:val="none" w:sz="0" w:space="0" w:color="auto"/>
                                <w:right w:val="none" w:sz="0" w:space="0" w:color="BCE8F1"/>
                              </w:divBdr>
                            </w:div>
                          </w:divsChild>
                        </w:div>
                        <w:div w:id="1138957845">
                          <w:marLeft w:val="0"/>
                          <w:marRight w:val="0"/>
                          <w:marTop w:val="0"/>
                          <w:marBottom w:val="300"/>
                          <w:divBdr>
                            <w:top w:val="single" w:sz="6" w:space="0" w:color="C7C7C7"/>
                            <w:left w:val="single" w:sz="6" w:space="0" w:color="C7C7C7"/>
                            <w:bottom w:val="single" w:sz="6" w:space="0" w:color="C7C7C7"/>
                            <w:right w:val="single" w:sz="6" w:space="0" w:color="C7C7C7"/>
                          </w:divBdr>
                          <w:divsChild>
                            <w:div w:id="2103984288">
                              <w:marLeft w:val="0"/>
                              <w:marRight w:val="0"/>
                              <w:marTop w:val="0"/>
                              <w:marBottom w:val="0"/>
                              <w:divBdr>
                                <w:top w:val="none" w:sz="0" w:space="0" w:color="BCE8F1"/>
                                <w:left w:val="none" w:sz="0" w:space="0" w:color="BCE8F1"/>
                                <w:bottom w:val="none" w:sz="0" w:space="0" w:color="auto"/>
                                <w:right w:val="none" w:sz="0" w:space="0" w:color="BCE8F1"/>
                              </w:divBdr>
                            </w:div>
                          </w:divsChild>
                        </w:div>
                        <w:div w:id="705562760">
                          <w:marLeft w:val="0"/>
                          <w:marRight w:val="0"/>
                          <w:marTop w:val="0"/>
                          <w:marBottom w:val="0"/>
                          <w:divBdr>
                            <w:top w:val="none" w:sz="0" w:space="0" w:color="auto"/>
                            <w:left w:val="none" w:sz="0" w:space="0" w:color="auto"/>
                            <w:bottom w:val="none" w:sz="0" w:space="0" w:color="auto"/>
                            <w:right w:val="none" w:sz="0" w:space="0" w:color="auto"/>
                          </w:divBdr>
                        </w:div>
                        <w:div w:id="1218980517">
                          <w:marLeft w:val="0"/>
                          <w:marRight w:val="0"/>
                          <w:marTop w:val="0"/>
                          <w:marBottom w:val="0"/>
                          <w:divBdr>
                            <w:top w:val="none" w:sz="0" w:space="0" w:color="auto"/>
                            <w:left w:val="none" w:sz="0" w:space="0" w:color="auto"/>
                            <w:bottom w:val="none" w:sz="0" w:space="0" w:color="auto"/>
                            <w:right w:val="none" w:sz="0" w:space="0" w:color="auto"/>
                          </w:divBdr>
                        </w:div>
                        <w:div w:id="213852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0751">
                  <w:marLeft w:val="0"/>
                  <w:marRight w:val="0"/>
                  <w:marTop w:val="150"/>
                  <w:marBottom w:val="0"/>
                  <w:divBdr>
                    <w:top w:val="none" w:sz="0" w:space="0" w:color="auto"/>
                    <w:left w:val="none" w:sz="0" w:space="0" w:color="auto"/>
                    <w:bottom w:val="none" w:sz="0" w:space="0" w:color="auto"/>
                    <w:right w:val="none" w:sz="0" w:space="0" w:color="auto"/>
                  </w:divBdr>
                  <w:divsChild>
                    <w:div w:id="1462386237">
                      <w:marLeft w:val="0"/>
                      <w:marRight w:val="0"/>
                      <w:marTop w:val="0"/>
                      <w:marBottom w:val="0"/>
                      <w:divBdr>
                        <w:top w:val="none" w:sz="0" w:space="0" w:color="auto"/>
                        <w:left w:val="none" w:sz="0" w:space="0" w:color="auto"/>
                        <w:bottom w:val="none" w:sz="0" w:space="0" w:color="auto"/>
                        <w:right w:val="none" w:sz="0" w:space="0" w:color="auto"/>
                      </w:divBdr>
                      <w:divsChild>
                        <w:div w:id="1497725229">
                          <w:marLeft w:val="0"/>
                          <w:marRight w:val="0"/>
                          <w:marTop w:val="0"/>
                          <w:marBottom w:val="0"/>
                          <w:divBdr>
                            <w:top w:val="none" w:sz="0" w:space="0" w:color="auto"/>
                            <w:left w:val="none" w:sz="0" w:space="0" w:color="auto"/>
                            <w:bottom w:val="none" w:sz="0" w:space="0" w:color="auto"/>
                            <w:right w:val="none" w:sz="0" w:space="0" w:color="auto"/>
                          </w:divBdr>
                          <w:divsChild>
                            <w:div w:id="142719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058181">
      <w:bodyDiv w:val="1"/>
      <w:marLeft w:val="0"/>
      <w:marRight w:val="0"/>
      <w:marTop w:val="0"/>
      <w:marBottom w:val="0"/>
      <w:divBdr>
        <w:top w:val="none" w:sz="0" w:space="0" w:color="auto"/>
        <w:left w:val="none" w:sz="0" w:space="0" w:color="auto"/>
        <w:bottom w:val="none" w:sz="0" w:space="0" w:color="auto"/>
        <w:right w:val="none" w:sz="0" w:space="0" w:color="auto"/>
      </w:divBdr>
    </w:div>
    <w:div w:id="770471144">
      <w:bodyDiv w:val="1"/>
      <w:marLeft w:val="0"/>
      <w:marRight w:val="0"/>
      <w:marTop w:val="0"/>
      <w:marBottom w:val="0"/>
      <w:divBdr>
        <w:top w:val="none" w:sz="0" w:space="0" w:color="auto"/>
        <w:left w:val="none" w:sz="0" w:space="0" w:color="auto"/>
        <w:bottom w:val="none" w:sz="0" w:space="0" w:color="auto"/>
        <w:right w:val="none" w:sz="0" w:space="0" w:color="auto"/>
      </w:divBdr>
      <w:divsChild>
        <w:div w:id="1147816414">
          <w:marLeft w:val="0"/>
          <w:marRight w:val="0"/>
          <w:marTop w:val="0"/>
          <w:marBottom w:val="0"/>
          <w:divBdr>
            <w:top w:val="none" w:sz="0" w:space="0" w:color="auto"/>
            <w:left w:val="none" w:sz="0" w:space="0" w:color="auto"/>
            <w:bottom w:val="none" w:sz="0" w:space="0" w:color="auto"/>
            <w:right w:val="none" w:sz="0" w:space="0" w:color="auto"/>
          </w:divBdr>
          <w:divsChild>
            <w:div w:id="1589344032">
              <w:marLeft w:val="0"/>
              <w:marRight w:val="0"/>
              <w:marTop w:val="0"/>
              <w:marBottom w:val="0"/>
              <w:divBdr>
                <w:top w:val="none" w:sz="0" w:space="0" w:color="auto"/>
                <w:left w:val="none" w:sz="0" w:space="0" w:color="auto"/>
                <w:bottom w:val="none" w:sz="0" w:space="0" w:color="auto"/>
                <w:right w:val="none" w:sz="0" w:space="0" w:color="auto"/>
              </w:divBdr>
              <w:divsChild>
                <w:div w:id="1608926305">
                  <w:marLeft w:val="0"/>
                  <w:marRight w:val="0"/>
                  <w:marTop w:val="0"/>
                  <w:marBottom w:val="0"/>
                  <w:divBdr>
                    <w:top w:val="none" w:sz="0" w:space="0" w:color="auto"/>
                    <w:left w:val="none" w:sz="0" w:space="0" w:color="auto"/>
                    <w:bottom w:val="none" w:sz="0" w:space="0" w:color="auto"/>
                    <w:right w:val="none" w:sz="0" w:space="0" w:color="auto"/>
                  </w:divBdr>
                  <w:divsChild>
                    <w:div w:id="130701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529954">
          <w:marLeft w:val="0"/>
          <w:marRight w:val="0"/>
          <w:marTop w:val="0"/>
          <w:marBottom w:val="0"/>
          <w:divBdr>
            <w:top w:val="none" w:sz="0" w:space="0" w:color="auto"/>
            <w:left w:val="none" w:sz="0" w:space="0" w:color="auto"/>
            <w:bottom w:val="none" w:sz="0" w:space="0" w:color="auto"/>
            <w:right w:val="none" w:sz="0" w:space="0" w:color="auto"/>
          </w:divBdr>
          <w:divsChild>
            <w:div w:id="1943415016">
              <w:marLeft w:val="-225"/>
              <w:marRight w:val="-225"/>
              <w:marTop w:val="0"/>
              <w:marBottom w:val="0"/>
              <w:divBdr>
                <w:top w:val="none" w:sz="0" w:space="0" w:color="auto"/>
                <w:left w:val="none" w:sz="0" w:space="0" w:color="auto"/>
                <w:bottom w:val="none" w:sz="0" w:space="0" w:color="auto"/>
                <w:right w:val="none" w:sz="0" w:space="0" w:color="auto"/>
              </w:divBdr>
              <w:divsChild>
                <w:div w:id="144352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56246">
          <w:marLeft w:val="0"/>
          <w:marRight w:val="0"/>
          <w:marTop w:val="0"/>
          <w:marBottom w:val="0"/>
          <w:divBdr>
            <w:top w:val="none" w:sz="0" w:space="0" w:color="auto"/>
            <w:left w:val="none" w:sz="0" w:space="0" w:color="auto"/>
            <w:bottom w:val="none" w:sz="0" w:space="0" w:color="auto"/>
            <w:right w:val="none" w:sz="0" w:space="0" w:color="auto"/>
          </w:divBdr>
          <w:divsChild>
            <w:div w:id="13462099">
              <w:marLeft w:val="-225"/>
              <w:marRight w:val="-225"/>
              <w:marTop w:val="0"/>
              <w:marBottom w:val="0"/>
              <w:divBdr>
                <w:top w:val="none" w:sz="0" w:space="0" w:color="auto"/>
                <w:left w:val="none" w:sz="0" w:space="0" w:color="auto"/>
                <w:bottom w:val="none" w:sz="0" w:space="0" w:color="auto"/>
                <w:right w:val="none" w:sz="0" w:space="0" w:color="auto"/>
              </w:divBdr>
              <w:divsChild>
                <w:div w:id="621617357">
                  <w:marLeft w:val="0"/>
                  <w:marRight w:val="0"/>
                  <w:marTop w:val="0"/>
                  <w:marBottom w:val="0"/>
                  <w:divBdr>
                    <w:top w:val="none" w:sz="0" w:space="0" w:color="auto"/>
                    <w:left w:val="none" w:sz="0" w:space="0" w:color="auto"/>
                    <w:bottom w:val="none" w:sz="0" w:space="0" w:color="auto"/>
                    <w:right w:val="none" w:sz="0" w:space="0" w:color="auto"/>
                  </w:divBdr>
                  <w:divsChild>
                    <w:div w:id="1196307597">
                      <w:marLeft w:val="0"/>
                      <w:marRight w:val="0"/>
                      <w:marTop w:val="0"/>
                      <w:marBottom w:val="0"/>
                      <w:divBdr>
                        <w:top w:val="none" w:sz="0" w:space="0" w:color="auto"/>
                        <w:left w:val="none" w:sz="0" w:space="0" w:color="auto"/>
                        <w:bottom w:val="none" w:sz="0" w:space="0" w:color="auto"/>
                        <w:right w:val="none" w:sz="0" w:space="0" w:color="auto"/>
                      </w:divBdr>
                      <w:divsChild>
                        <w:div w:id="666203389">
                          <w:marLeft w:val="0"/>
                          <w:marRight w:val="0"/>
                          <w:marTop w:val="0"/>
                          <w:marBottom w:val="0"/>
                          <w:divBdr>
                            <w:top w:val="none" w:sz="0" w:space="0" w:color="auto"/>
                            <w:left w:val="none" w:sz="0" w:space="0" w:color="auto"/>
                            <w:bottom w:val="none" w:sz="0" w:space="0" w:color="auto"/>
                            <w:right w:val="none" w:sz="0" w:space="0" w:color="auto"/>
                          </w:divBdr>
                        </w:div>
                        <w:div w:id="396393292">
                          <w:marLeft w:val="0"/>
                          <w:marRight w:val="0"/>
                          <w:marTop w:val="0"/>
                          <w:marBottom w:val="300"/>
                          <w:divBdr>
                            <w:top w:val="single" w:sz="6" w:space="0" w:color="C7C7C7"/>
                            <w:left w:val="single" w:sz="6" w:space="0" w:color="C7C7C7"/>
                            <w:bottom w:val="single" w:sz="6" w:space="0" w:color="C7C7C7"/>
                            <w:right w:val="single" w:sz="6" w:space="0" w:color="C7C7C7"/>
                          </w:divBdr>
                          <w:divsChild>
                            <w:div w:id="32654692">
                              <w:marLeft w:val="0"/>
                              <w:marRight w:val="0"/>
                              <w:marTop w:val="0"/>
                              <w:marBottom w:val="0"/>
                              <w:divBdr>
                                <w:top w:val="none" w:sz="0" w:space="0" w:color="auto"/>
                                <w:left w:val="none" w:sz="0" w:space="0" w:color="auto"/>
                                <w:bottom w:val="none" w:sz="0" w:space="0" w:color="auto"/>
                                <w:right w:val="none" w:sz="0" w:space="0" w:color="auto"/>
                              </w:divBdr>
                            </w:div>
                          </w:divsChild>
                        </w:div>
                        <w:div w:id="1549953267">
                          <w:marLeft w:val="0"/>
                          <w:marRight w:val="0"/>
                          <w:marTop w:val="0"/>
                          <w:marBottom w:val="300"/>
                          <w:divBdr>
                            <w:top w:val="single" w:sz="6" w:space="0" w:color="C7C7C7"/>
                            <w:left w:val="single" w:sz="6" w:space="0" w:color="C7C7C7"/>
                            <w:bottom w:val="single" w:sz="6" w:space="0" w:color="C7C7C7"/>
                            <w:right w:val="single" w:sz="6" w:space="0" w:color="C7C7C7"/>
                          </w:divBdr>
                          <w:divsChild>
                            <w:div w:id="64693366">
                              <w:marLeft w:val="0"/>
                              <w:marRight w:val="0"/>
                              <w:marTop w:val="0"/>
                              <w:marBottom w:val="0"/>
                              <w:divBdr>
                                <w:top w:val="none" w:sz="0" w:space="0" w:color="auto"/>
                                <w:left w:val="none" w:sz="0" w:space="0" w:color="auto"/>
                                <w:bottom w:val="none" w:sz="0" w:space="0" w:color="auto"/>
                                <w:right w:val="none" w:sz="0" w:space="0" w:color="auto"/>
                              </w:divBdr>
                            </w:div>
                          </w:divsChild>
                        </w:div>
                        <w:div w:id="1317803364">
                          <w:marLeft w:val="0"/>
                          <w:marRight w:val="0"/>
                          <w:marTop w:val="0"/>
                          <w:marBottom w:val="300"/>
                          <w:divBdr>
                            <w:top w:val="single" w:sz="6" w:space="0" w:color="C7C7C7"/>
                            <w:left w:val="single" w:sz="6" w:space="0" w:color="C7C7C7"/>
                            <w:bottom w:val="single" w:sz="6" w:space="0" w:color="C7C7C7"/>
                            <w:right w:val="single" w:sz="6" w:space="0" w:color="C7C7C7"/>
                          </w:divBdr>
                          <w:divsChild>
                            <w:div w:id="1645508598">
                              <w:marLeft w:val="0"/>
                              <w:marRight w:val="0"/>
                              <w:marTop w:val="0"/>
                              <w:marBottom w:val="0"/>
                              <w:divBdr>
                                <w:top w:val="none" w:sz="0" w:space="0" w:color="BCE8F1"/>
                                <w:left w:val="none" w:sz="0" w:space="0" w:color="BCE8F1"/>
                                <w:bottom w:val="none" w:sz="0" w:space="0" w:color="auto"/>
                                <w:right w:val="none" w:sz="0" w:space="0" w:color="BCE8F1"/>
                              </w:divBdr>
                            </w:div>
                          </w:divsChild>
                        </w:div>
                        <w:div w:id="68619863">
                          <w:marLeft w:val="0"/>
                          <w:marRight w:val="0"/>
                          <w:marTop w:val="0"/>
                          <w:marBottom w:val="300"/>
                          <w:divBdr>
                            <w:top w:val="single" w:sz="6" w:space="0" w:color="C7C7C7"/>
                            <w:left w:val="single" w:sz="6" w:space="0" w:color="C7C7C7"/>
                            <w:bottom w:val="single" w:sz="6" w:space="0" w:color="C7C7C7"/>
                            <w:right w:val="single" w:sz="6" w:space="0" w:color="C7C7C7"/>
                          </w:divBdr>
                          <w:divsChild>
                            <w:div w:id="1000037446">
                              <w:marLeft w:val="0"/>
                              <w:marRight w:val="0"/>
                              <w:marTop w:val="0"/>
                              <w:marBottom w:val="0"/>
                              <w:divBdr>
                                <w:top w:val="none" w:sz="0" w:space="0" w:color="BCE8F1"/>
                                <w:left w:val="none" w:sz="0" w:space="0" w:color="BCE8F1"/>
                                <w:bottom w:val="none" w:sz="0" w:space="0" w:color="auto"/>
                                <w:right w:val="none" w:sz="0" w:space="0" w:color="BCE8F1"/>
                              </w:divBdr>
                            </w:div>
                          </w:divsChild>
                        </w:div>
                        <w:div w:id="1508909758">
                          <w:marLeft w:val="0"/>
                          <w:marRight w:val="0"/>
                          <w:marTop w:val="0"/>
                          <w:marBottom w:val="300"/>
                          <w:divBdr>
                            <w:top w:val="single" w:sz="6" w:space="0" w:color="C7C7C7"/>
                            <w:left w:val="single" w:sz="6" w:space="0" w:color="C7C7C7"/>
                            <w:bottom w:val="single" w:sz="6" w:space="0" w:color="C7C7C7"/>
                            <w:right w:val="single" w:sz="6" w:space="0" w:color="C7C7C7"/>
                          </w:divBdr>
                          <w:divsChild>
                            <w:div w:id="665862317">
                              <w:marLeft w:val="0"/>
                              <w:marRight w:val="0"/>
                              <w:marTop w:val="0"/>
                              <w:marBottom w:val="0"/>
                              <w:divBdr>
                                <w:top w:val="none" w:sz="0" w:space="0" w:color="BCE8F1"/>
                                <w:left w:val="none" w:sz="0" w:space="0" w:color="BCE8F1"/>
                                <w:bottom w:val="none" w:sz="0" w:space="0" w:color="auto"/>
                                <w:right w:val="none" w:sz="0" w:space="0" w:color="BCE8F1"/>
                              </w:divBdr>
                            </w:div>
                          </w:divsChild>
                        </w:div>
                        <w:div w:id="1350983578">
                          <w:marLeft w:val="0"/>
                          <w:marRight w:val="0"/>
                          <w:marTop w:val="0"/>
                          <w:marBottom w:val="300"/>
                          <w:divBdr>
                            <w:top w:val="single" w:sz="6" w:space="0" w:color="C7C7C7"/>
                            <w:left w:val="single" w:sz="6" w:space="0" w:color="C7C7C7"/>
                            <w:bottom w:val="single" w:sz="6" w:space="0" w:color="C7C7C7"/>
                            <w:right w:val="single" w:sz="6" w:space="0" w:color="C7C7C7"/>
                          </w:divBdr>
                          <w:divsChild>
                            <w:div w:id="1630671822">
                              <w:marLeft w:val="0"/>
                              <w:marRight w:val="0"/>
                              <w:marTop w:val="0"/>
                              <w:marBottom w:val="0"/>
                              <w:divBdr>
                                <w:top w:val="none" w:sz="0" w:space="0" w:color="BCE8F1"/>
                                <w:left w:val="none" w:sz="0" w:space="0" w:color="BCE8F1"/>
                                <w:bottom w:val="none" w:sz="0" w:space="0" w:color="auto"/>
                                <w:right w:val="none" w:sz="0" w:space="0" w:color="BCE8F1"/>
                              </w:divBdr>
                            </w:div>
                          </w:divsChild>
                        </w:div>
                        <w:div w:id="1117724560">
                          <w:marLeft w:val="0"/>
                          <w:marRight w:val="0"/>
                          <w:marTop w:val="0"/>
                          <w:marBottom w:val="300"/>
                          <w:divBdr>
                            <w:top w:val="single" w:sz="6" w:space="0" w:color="C7C7C7"/>
                            <w:left w:val="single" w:sz="6" w:space="0" w:color="C7C7C7"/>
                            <w:bottom w:val="single" w:sz="6" w:space="0" w:color="C7C7C7"/>
                            <w:right w:val="single" w:sz="6" w:space="0" w:color="C7C7C7"/>
                          </w:divBdr>
                          <w:divsChild>
                            <w:div w:id="998577822">
                              <w:marLeft w:val="0"/>
                              <w:marRight w:val="0"/>
                              <w:marTop w:val="0"/>
                              <w:marBottom w:val="0"/>
                              <w:divBdr>
                                <w:top w:val="none" w:sz="0" w:space="0" w:color="BCE8F1"/>
                                <w:left w:val="none" w:sz="0" w:space="0" w:color="BCE8F1"/>
                                <w:bottom w:val="none" w:sz="0" w:space="0" w:color="auto"/>
                                <w:right w:val="none" w:sz="0" w:space="0" w:color="BCE8F1"/>
                              </w:divBdr>
                            </w:div>
                          </w:divsChild>
                        </w:div>
                        <w:div w:id="379522579">
                          <w:marLeft w:val="0"/>
                          <w:marRight w:val="0"/>
                          <w:marTop w:val="0"/>
                          <w:marBottom w:val="300"/>
                          <w:divBdr>
                            <w:top w:val="single" w:sz="6" w:space="0" w:color="C7C7C7"/>
                            <w:left w:val="single" w:sz="6" w:space="0" w:color="C7C7C7"/>
                            <w:bottom w:val="single" w:sz="6" w:space="0" w:color="C7C7C7"/>
                            <w:right w:val="single" w:sz="6" w:space="0" w:color="C7C7C7"/>
                          </w:divBdr>
                          <w:divsChild>
                            <w:div w:id="1918634602">
                              <w:marLeft w:val="0"/>
                              <w:marRight w:val="0"/>
                              <w:marTop w:val="0"/>
                              <w:marBottom w:val="0"/>
                              <w:divBdr>
                                <w:top w:val="none" w:sz="0" w:space="0" w:color="BCE8F1"/>
                                <w:left w:val="none" w:sz="0" w:space="0" w:color="BCE8F1"/>
                                <w:bottom w:val="none" w:sz="0" w:space="0" w:color="auto"/>
                                <w:right w:val="none" w:sz="0" w:space="0" w:color="BCE8F1"/>
                              </w:divBdr>
                            </w:div>
                          </w:divsChild>
                        </w:div>
                        <w:div w:id="423841673">
                          <w:marLeft w:val="0"/>
                          <w:marRight w:val="0"/>
                          <w:marTop w:val="0"/>
                          <w:marBottom w:val="300"/>
                          <w:divBdr>
                            <w:top w:val="single" w:sz="6" w:space="0" w:color="C7C7C7"/>
                            <w:left w:val="single" w:sz="6" w:space="0" w:color="C7C7C7"/>
                            <w:bottom w:val="single" w:sz="6" w:space="0" w:color="C7C7C7"/>
                            <w:right w:val="single" w:sz="6" w:space="0" w:color="C7C7C7"/>
                          </w:divBdr>
                          <w:divsChild>
                            <w:div w:id="130751183">
                              <w:marLeft w:val="0"/>
                              <w:marRight w:val="0"/>
                              <w:marTop w:val="0"/>
                              <w:marBottom w:val="0"/>
                              <w:divBdr>
                                <w:top w:val="none" w:sz="0" w:space="0" w:color="BCE8F1"/>
                                <w:left w:val="none" w:sz="0" w:space="0" w:color="BCE8F1"/>
                                <w:bottom w:val="none" w:sz="0" w:space="0" w:color="auto"/>
                                <w:right w:val="none" w:sz="0" w:space="0" w:color="BCE8F1"/>
                              </w:divBdr>
                            </w:div>
                          </w:divsChild>
                        </w:div>
                        <w:div w:id="1278874260">
                          <w:marLeft w:val="0"/>
                          <w:marRight w:val="0"/>
                          <w:marTop w:val="0"/>
                          <w:marBottom w:val="0"/>
                          <w:divBdr>
                            <w:top w:val="none" w:sz="0" w:space="0" w:color="auto"/>
                            <w:left w:val="none" w:sz="0" w:space="0" w:color="auto"/>
                            <w:bottom w:val="none" w:sz="0" w:space="0" w:color="auto"/>
                            <w:right w:val="none" w:sz="0" w:space="0" w:color="auto"/>
                          </w:divBdr>
                        </w:div>
                        <w:div w:id="1226718933">
                          <w:marLeft w:val="0"/>
                          <w:marRight w:val="0"/>
                          <w:marTop w:val="0"/>
                          <w:marBottom w:val="0"/>
                          <w:divBdr>
                            <w:top w:val="none" w:sz="0" w:space="0" w:color="auto"/>
                            <w:left w:val="none" w:sz="0" w:space="0" w:color="auto"/>
                            <w:bottom w:val="none" w:sz="0" w:space="0" w:color="auto"/>
                            <w:right w:val="none" w:sz="0" w:space="0" w:color="auto"/>
                          </w:divBdr>
                        </w:div>
                        <w:div w:id="208236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5684">
                  <w:marLeft w:val="0"/>
                  <w:marRight w:val="0"/>
                  <w:marTop w:val="150"/>
                  <w:marBottom w:val="0"/>
                  <w:divBdr>
                    <w:top w:val="none" w:sz="0" w:space="0" w:color="auto"/>
                    <w:left w:val="none" w:sz="0" w:space="0" w:color="auto"/>
                    <w:bottom w:val="none" w:sz="0" w:space="0" w:color="auto"/>
                    <w:right w:val="none" w:sz="0" w:space="0" w:color="auto"/>
                  </w:divBdr>
                  <w:divsChild>
                    <w:div w:id="383408444">
                      <w:marLeft w:val="0"/>
                      <w:marRight w:val="0"/>
                      <w:marTop w:val="0"/>
                      <w:marBottom w:val="0"/>
                      <w:divBdr>
                        <w:top w:val="none" w:sz="0" w:space="0" w:color="auto"/>
                        <w:left w:val="none" w:sz="0" w:space="0" w:color="auto"/>
                        <w:bottom w:val="none" w:sz="0" w:space="0" w:color="auto"/>
                        <w:right w:val="none" w:sz="0" w:space="0" w:color="auto"/>
                      </w:divBdr>
                      <w:divsChild>
                        <w:div w:id="1039210755">
                          <w:marLeft w:val="0"/>
                          <w:marRight w:val="0"/>
                          <w:marTop w:val="0"/>
                          <w:marBottom w:val="0"/>
                          <w:divBdr>
                            <w:top w:val="none" w:sz="0" w:space="0" w:color="auto"/>
                            <w:left w:val="none" w:sz="0" w:space="0" w:color="auto"/>
                            <w:bottom w:val="none" w:sz="0" w:space="0" w:color="auto"/>
                            <w:right w:val="none" w:sz="0" w:space="0" w:color="auto"/>
                          </w:divBdr>
                          <w:divsChild>
                            <w:div w:id="1899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695518">
      <w:bodyDiv w:val="1"/>
      <w:marLeft w:val="0"/>
      <w:marRight w:val="0"/>
      <w:marTop w:val="0"/>
      <w:marBottom w:val="0"/>
      <w:divBdr>
        <w:top w:val="none" w:sz="0" w:space="0" w:color="auto"/>
        <w:left w:val="none" w:sz="0" w:space="0" w:color="auto"/>
        <w:bottom w:val="none" w:sz="0" w:space="0" w:color="auto"/>
        <w:right w:val="none" w:sz="0" w:space="0" w:color="auto"/>
      </w:divBdr>
      <w:divsChild>
        <w:div w:id="1610775883">
          <w:marLeft w:val="0"/>
          <w:marRight w:val="0"/>
          <w:marTop w:val="0"/>
          <w:marBottom w:val="0"/>
          <w:divBdr>
            <w:top w:val="none" w:sz="0" w:space="0" w:color="auto"/>
            <w:left w:val="none" w:sz="0" w:space="0" w:color="auto"/>
            <w:bottom w:val="none" w:sz="0" w:space="0" w:color="auto"/>
            <w:right w:val="none" w:sz="0" w:space="0" w:color="auto"/>
          </w:divBdr>
          <w:divsChild>
            <w:div w:id="1486433069">
              <w:marLeft w:val="0"/>
              <w:marRight w:val="0"/>
              <w:marTop w:val="0"/>
              <w:marBottom w:val="0"/>
              <w:divBdr>
                <w:top w:val="none" w:sz="0" w:space="0" w:color="auto"/>
                <w:left w:val="none" w:sz="0" w:space="0" w:color="auto"/>
                <w:bottom w:val="none" w:sz="0" w:space="0" w:color="auto"/>
                <w:right w:val="none" w:sz="0" w:space="0" w:color="auto"/>
              </w:divBdr>
              <w:divsChild>
                <w:div w:id="1333334179">
                  <w:marLeft w:val="0"/>
                  <w:marRight w:val="0"/>
                  <w:marTop w:val="0"/>
                  <w:marBottom w:val="0"/>
                  <w:divBdr>
                    <w:top w:val="none" w:sz="0" w:space="0" w:color="auto"/>
                    <w:left w:val="none" w:sz="0" w:space="0" w:color="auto"/>
                    <w:bottom w:val="none" w:sz="0" w:space="0" w:color="auto"/>
                    <w:right w:val="none" w:sz="0" w:space="0" w:color="auto"/>
                  </w:divBdr>
                  <w:divsChild>
                    <w:div w:id="20139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465517">
          <w:marLeft w:val="0"/>
          <w:marRight w:val="0"/>
          <w:marTop w:val="0"/>
          <w:marBottom w:val="0"/>
          <w:divBdr>
            <w:top w:val="none" w:sz="0" w:space="0" w:color="auto"/>
            <w:left w:val="none" w:sz="0" w:space="0" w:color="auto"/>
            <w:bottom w:val="none" w:sz="0" w:space="0" w:color="auto"/>
            <w:right w:val="none" w:sz="0" w:space="0" w:color="auto"/>
          </w:divBdr>
          <w:divsChild>
            <w:div w:id="862086899">
              <w:marLeft w:val="-225"/>
              <w:marRight w:val="-225"/>
              <w:marTop w:val="0"/>
              <w:marBottom w:val="0"/>
              <w:divBdr>
                <w:top w:val="none" w:sz="0" w:space="0" w:color="auto"/>
                <w:left w:val="none" w:sz="0" w:space="0" w:color="auto"/>
                <w:bottom w:val="none" w:sz="0" w:space="0" w:color="auto"/>
                <w:right w:val="none" w:sz="0" w:space="0" w:color="auto"/>
              </w:divBdr>
              <w:divsChild>
                <w:div w:id="13817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58701">
          <w:marLeft w:val="0"/>
          <w:marRight w:val="0"/>
          <w:marTop w:val="0"/>
          <w:marBottom w:val="0"/>
          <w:divBdr>
            <w:top w:val="none" w:sz="0" w:space="0" w:color="auto"/>
            <w:left w:val="none" w:sz="0" w:space="0" w:color="auto"/>
            <w:bottom w:val="none" w:sz="0" w:space="0" w:color="auto"/>
            <w:right w:val="none" w:sz="0" w:space="0" w:color="auto"/>
          </w:divBdr>
          <w:divsChild>
            <w:div w:id="1191533420">
              <w:marLeft w:val="-225"/>
              <w:marRight w:val="-225"/>
              <w:marTop w:val="0"/>
              <w:marBottom w:val="0"/>
              <w:divBdr>
                <w:top w:val="none" w:sz="0" w:space="0" w:color="auto"/>
                <w:left w:val="none" w:sz="0" w:space="0" w:color="auto"/>
                <w:bottom w:val="none" w:sz="0" w:space="0" w:color="auto"/>
                <w:right w:val="none" w:sz="0" w:space="0" w:color="auto"/>
              </w:divBdr>
              <w:divsChild>
                <w:div w:id="1383677585">
                  <w:marLeft w:val="0"/>
                  <w:marRight w:val="0"/>
                  <w:marTop w:val="0"/>
                  <w:marBottom w:val="0"/>
                  <w:divBdr>
                    <w:top w:val="none" w:sz="0" w:space="0" w:color="auto"/>
                    <w:left w:val="none" w:sz="0" w:space="0" w:color="auto"/>
                    <w:bottom w:val="none" w:sz="0" w:space="0" w:color="auto"/>
                    <w:right w:val="none" w:sz="0" w:space="0" w:color="auto"/>
                  </w:divBdr>
                  <w:divsChild>
                    <w:div w:id="1432698650">
                      <w:marLeft w:val="0"/>
                      <w:marRight w:val="0"/>
                      <w:marTop w:val="0"/>
                      <w:marBottom w:val="0"/>
                      <w:divBdr>
                        <w:top w:val="none" w:sz="0" w:space="0" w:color="auto"/>
                        <w:left w:val="none" w:sz="0" w:space="0" w:color="auto"/>
                        <w:bottom w:val="none" w:sz="0" w:space="0" w:color="auto"/>
                        <w:right w:val="none" w:sz="0" w:space="0" w:color="auto"/>
                      </w:divBdr>
                      <w:divsChild>
                        <w:div w:id="2075465872">
                          <w:marLeft w:val="0"/>
                          <w:marRight w:val="0"/>
                          <w:marTop w:val="0"/>
                          <w:marBottom w:val="0"/>
                          <w:divBdr>
                            <w:top w:val="none" w:sz="0" w:space="0" w:color="auto"/>
                            <w:left w:val="none" w:sz="0" w:space="0" w:color="auto"/>
                            <w:bottom w:val="none" w:sz="0" w:space="0" w:color="auto"/>
                            <w:right w:val="none" w:sz="0" w:space="0" w:color="auto"/>
                          </w:divBdr>
                        </w:div>
                        <w:div w:id="824394010">
                          <w:marLeft w:val="0"/>
                          <w:marRight w:val="0"/>
                          <w:marTop w:val="0"/>
                          <w:marBottom w:val="300"/>
                          <w:divBdr>
                            <w:top w:val="single" w:sz="6" w:space="0" w:color="C7C7C7"/>
                            <w:left w:val="single" w:sz="6" w:space="0" w:color="C7C7C7"/>
                            <w:bottom w:val="single" w:sz="6" w:space="0" w:color="C7C7C7"/>
                            <w:right w:val="single" w:sz="6" w:space="0" w:color="C7C7C7"/>
                          </w:divBdr>
                          <w:divsChild>
                            <w:div w:id="929895834">
                              <w:marLeft w:val="0"/>
                              <w:marRight w:val="0"/>
                              <w:marTop w:val="0"/>
                              <w:marBottom w:val="0"/>
                              <w:divBdr>
                                <w:top w:val="none" w:sz="0" w:space="0" w:color="auto"/>
                                <w:left w:val="none" w:sz="0" w:space="0" w:color="auto"/>
                                <w:bottom w:val="none" w:sz="0" w:space="0" w:color="auto"/>
                                <w:right w:val="none" w:sz="0" w:space="0" w:color="auto"/>
                              </w:divBdr>
                            </w:div>
                          </w:divsChild>
                        </w:div>
                        <w:div w:id="1504784449">
                          <w:marLeft w:val="0"/>
                          <w:marRight w:val="0"/>
                          <w:marTop w:val="0"/>
                          <w:marBottom w:val="300"/>
                          <w:divBdr>
                            <w:top w:val="single" w:sz="6" w:space="0" w:color="C7C7C7"/>
                            <w:left w:val="single" w:sz="6" w:space="0" w:color="C7C7C7"/>
                            <w:bottom w:val="single" w:sz="6" w:space="0" w:color="C7C7C7"/>
                            <w:right w:val="single" w:sz="6" w:space="0" w:color="C7C7C7"/>
                          </w:divBdr>
                          <w:divsChild>
                            <w:div w:id="1183587679">
                              <w:marLeft w:val="0"/>
                              <w:marRight w:val="0"/>
                              <w:marTop w:val="0"/>
                              <w:marBottom w:val="0"/>
                              <w:divBdr>
                                <w:top w:val="none" w:sz="0" w:space="0" w:color="auto"/>
                                <w:left w:val="none" w:sz="0" w:space="0" w:color="auto"/>
                                <w:bottom w:val="none" w:sz="0" w:space="0" w:color="auto"/>
                                <w:right w:val="none" w:sz="0" w:space="0" w:color="auto"/>
                              </w:divBdr>
                            </w:div>
                          </w:divsChild>
                        </w:div>
                        <w:div w:id="634723281">
                          <w:marLeft w:val="0"/>
                          <w:marRight w:val="0"/>
                          <w:marTop w:val="0"/>
                          <w:marBottom w:val="300"/>
                          <w:divBdr>
                            <w:top w:val="single" w:sz="6" w:space="0" w:color="C7C7C7"/>
                            <w:left w:val="single" w:sz="6" w:space="0" w:color="C7C7C7"/>
                            <w:bottom w:val="single" w:sz="6" w:space="0" w:color="C7C7C7"/>
                            <w:right w:val="single" w:sz="6" w:space="0" w:color="C7C7C7"/>
                          </w:divBdr>
                          <w:divsChild>
                            <w:div w:id="1079789634">
                              <w:marLeft w:val="0"/>
                              <w:marRight w:val="0"/>
                              <w:marTop w:val="0"/>
                              <w:marBottom w:val="0"/>
                              <w:divBdr>
                                <w:top w:val="none" w:sz="0" w:space="0" w:color="BCE8F1"/>
                                <w:left w:val="none" w:sz="0" w:space="0" w:color="BCE8F1"/>
                                <w:bottom w:val="none" w:sz="0" w:space="0" w:color="auto"/>
                                <w:right w:val="none" w:sz="0" w:space="0" w:color="BCE8F1"/>
                              </w:divBdr>
                            </w:div>
                          </w:divsChild>
                        </w:div>
                        <w:div w:id="1481121280">
                          <w:marLeft w:val="0"/>
                          <w:marRight w:val="0"/>
                          <w:marTop w:val="0"/>
                          <w:marBottom w:val="300"/>
                          <w:divBdr>
                            <w:top w:val="single" w:sz="6" w:space="0" w:color="C7C7C7"/>
                            <w:left w:val="single" w:sz="6" w:space="0" w:color="C7C7C7"/>
                            <w:bottom w:val="single" w:sz="6" w:space="0" w:color="C7C7C7"/>
                            <w:right w:val="single" w:sz="6" w:space="0" w:color="C7C7C7"/>
                          </w:divBdr>
                          <w:divsChild>
                            <w:div w:id="607470399">
                              <w:marLeft w:val="0"/>
                              <w:marRight w:val="0"/>
                              <w:marTop w:val="0"/>
                              <w:marBottom w:val="0"/>
                              <w:divBdr>
                                <w:top w:val="none" w:sz="0" w:space="0" w:color="BCE8F1"/>
                                <w:left w:val="none" w:sz="0" w:space="0" w:color="BCE8F1"/>
                                <w:bottom w:val="none" w:sz="0" w:space="0" w:color="auto"/>
                                <w:right w:val="none" w:sz="0" w:space="0" w:color="BCE8F1"/>
                              </w:divBdr>
                            </w:div>
                          </w:divsChild>
                        </w:div>
                        <w:div w:id="761991836">
                          <w:marLeft w:val="0"/>
                          <w:marRight w:val="0"/>
                          <w:marTop w:val="0"/>
                          <w:marBottom w:val="300"/>
                          <w:divBdr>
                            <w:top w:val="single" w:sz="6" w:space="0" w:color="C7C7C7"/>
                            <w:left w:val="single" w:sz="6" w:space="0" w:color="C7C7C7"/>
                            <w:bottom w:val="single" w:sz="6" w:space="0" w:color="C7C7C7"/>
                            <w:right w:val="single" w:sz="6" w:space="0" w:color="C7C7C7"/>
                          </w:divBdr>
                          <w:divsChild>
                            <w:div w:id="2141193127">
                              <w:marLeft w:val="0"/>
                              <w:marRight w:val="0"/>
                              <w:marTop w:val="0"/>
                              <w:marBottom w:val="0"/>
                              <w:divBdr>
                                <w:top w:val="none" w:sz="0" w:space="0" w:color="BCE8F1"/>
                                <w:left w:val="none" w:sz="0" w:space="0" w:color="BCE8F1"/>
                                <w:bottom w:val="none" w:sz="0" w:space="0" w:color="auto"/>
                                <w:right w:val="none" w:sz="0" w:space="0" w:color="BCE8F1"/>
                              </w:divBdr>
                            </w:div>
                          </w:divsChild>
                        </w:div>
                        <w:div w:id="406612207">
                          <w:marLeft w:val="0"/>
                          <w:marRight w:val="0"/>
                          <w:marTop w:val="0"/>
                          <w:marBottom w:val="300"/>
                          <w:divBdr>
                            <w:top w:val="single" w:sz="6" w:space="0" w:color="C7C7C7"/>
                            <w:left w:val="single" w:sz="6" w:space="0" w:color="C7C7C7"/>
                            <w:bottom w:val="single" w:sz="6" w:space="0" w:color="C7C7C7"/>
                            <w:right w:val="single" w:sz="6" w:space="0" w:color="C7C7C7"/>
                          </w:divBdr>
                          <w:divsChild>
                            <w:div w:id="58406973">
                              <w:marLeft w:val="0"/>
                              <w:marRight w:val="0"/>
                              <w:marTop w:val="0"/>
                              <w:marBottom w:val="0"/>
                              <w:divBdr>
                                <w:top w:val="none" w:sz="0" w:space="0" w:color="BCE8F1"/>
                                <w:left w:val="none" w:sz="0" w:space="0" w:color="BCE8F1"/>
                                <w:bottom w:val="none" w:sz="0" w:space="0" w:color="auto"/>
                                <w:right w:val="none" w:sz="0" w:space="0" w:color="BCE8F1"/>
                              </w:divBdr>
                            </w:div>
                          </w:divsChild>
                        </w:div>
                        <w:div w:id="1111316654">
                          <w:marLeft w:val="0"/>
                          <w:marRight w:val="0"/>
                          <w:marTop w:val="0"/>
                          <w:marBottom w:val="300"/>
                          <w:divBdr>
                            <w:top w:val="single" w:sz="6" w:space="0" w:color="C7C7C7"/>
                            <w:left w:val="single" w:sz="6" w:space="0" w:color="C7C7C7"/>
                            <w:bottom w:val="single" w:sz="6" w:space="0" w:color="C7C7C7"/>
                            <w:right w:val="single" w:sz="6" w:space="0" w:color="C7C7C7"/>
                          </w:divBdr>
                          <w:divsChild>
                            <w:div w:id="1396970219">
                              <w:marLeft w:val="0"/>
                              <w:marRight w:val="0"/>
                              <w:marTop w:val="0"/>
                              <w:marBottom w:val="0"/>
                              <w:divBdr>
                                <w:top w:val="none" w:sz="0" w:space="0" w:color="BCE8F1"/>
                                <w:left w:val="none" w:sz="0" w:space="0" w:color="BCE8F1"/>
                                <w:bottom w:val="none" w:sz="0" w:space="0" w:color="auto"/>
                                <w:right w:val="none" w:sz="0" w:space="0" w:color="BCE8F1"/>
                              </w:divBdr>
                            </w:div>
                          </w:divsChild>
                        </w:div>
                        <w:div w:id="2145081779">
                          <w:marLeft w:val="0"/>
                          <w:marRight w:val="0"/>
                          <w:marTop w:val="0"/>
                          <w:marBottom w:val="300"/>
                          <w:divBdr>
                            <w:top w:val="single" w:sz="6" w:space="0" w:color="C7C7C7"/>
                            <w:left w:val="single" w:sz="6" w:space="0" w:color="C7C7C7"/>
                            <w:bottom w:val="single" w:sz="6" w:space="0" w:color="C7C7C7"/>
                            <w:right w:val="single" w:sz="6" w:space="0" w:color="C7C7C7"/>
                          </w:divBdr>
                          <w:divsChild>
                            <w:div w:id="991788217">
                              <w:marLeft w:val="0"/>
                              <w:marRight w:val="0"/>
                              <w:marTop w:val="0"/>
                              <w:marBottom w:val="0"/>
                              <w:divBdr>
                                <w:top w:val="none" w:sz="0" w:space="0" w:color="BCE8F1"/>
                                <w:left w:val="none" w:sz="0" w:space="0" w:color="BCE8F1"/>
                                <w:bottom w:val="none" w:sz="0" w:space="0" w:color="auto"/>
                                <w:right w:val="none" w:sz="0" w:space="0" w:color="BCE8F1"/>
                              </w:divBdr>
                            </w:div>
                          </w:divsChild>
                        </w:div>
                        <w:div w:id="2127193826">
                          <w:marLeft w:val="0"/>
                          <w:marRight w:val="0"/>
                          <w:marTop w:val="0"/>
                          <w:marBottom w:val="300"/>
                          <w:divBdr>
                            <w:top w:val="single" w:sz="6" w:space="0" w:color="C7C7C7"/>
                            <w:left w:val="single" w:sz="6" w:space="0" w:color="C7C7C7"/>
                            <w:bottom w:val="single" w:sz="6" w:space="0" w:color="C7C7C7"/>
                            <w:right w:val="single" w:sz="6" w:space="0" w:color="C7C7C7"/>
                          </w:divBdr>
                          <w:divsChild>
                            <w:div w:id="1256403895">
                              <w:marLeft w:val="0"/>
                              <w:marRight w:val="0"/>
                              <w:marTop w:val="0"/>
                              <w:marBottom w:val="0"/>
                              <w:divBdr>
                                <w:top w:val="none" w:sz="0" w:space="0" w:color="BCE8F1"/>
                                <w:left w:val="none" w:sz="0" w:space="0" w:color="BCE8F1"/>
                                <w:bottom w:val="none" w:sz="0" w:space="0" w:color="auto"/>
                                <w:right w:val="none" w:sz="0" w:space="0" w:color="BCE8F1"/>
                              </w:divBdr>
                            </w:div>
                          </w:divsChild>
                        </w:div>
                        <w:div w:id="586116560">
                          <w:marLeft w:val="0"/>
                          <w:marRight w:val="0"/>
                          <w:marTop w:val="0"/>
                          <w:marBottom w:val="0"/>
                          <w:divBdr>
                            <w:top w:val="none" w:sz="0" w:space="0" w:color="auto"/>
                            <w:left w:val="none" w:sz="0" w:space="0" w:color="auto"/>
                            <w:bottom w:val="none" w:sz="0" w:space="0" w:color="auto"/>
                            <w:right w:val="none" w:sz="0" w:space="0" w:color="auto"/>
                          </w:divBdr>
                        </w:div>
                        <w:div w:id="1949853166">
                          <w:marLeft w:val="0"/>
                          <w:marRight w:val="0"/>
                          <w:marTop w:val="0"/>
                          <w:marBottom w:val="0"/>
                          <w:divBdr>
                            <w:top w:val="none" w:sz="0" w:space="0" w:color="auto"/>
                            <w:left w:val="none" w:sz="0" w:space="0" w:color="auto"/>
                            <w:bottom w:val="none" w:sz="0" w:space="0" w:color="auto"/>
                            <w:right w:val="none" w:sz="0" w:space="0" w:color="auto"/>
                          </w:divBdr>
                        </w:div>
                        <w:div w:id="31981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0198">
                  <w:marLeft w:val="0"/>
                  <w:marRight w:val="0"/>
                  <w:marTop w:val="150"/>
                  <w:marBottom w:val="0"/>
                  <w:divBdr>
                    <w:top w:val="none" w:sz="0" w:space="0" w:color="auto"/>
                    <w:left w:val="none" w:sz="0" w:space="0" w:color="auto"/>
                    <w:bottom w:val="none" w:sz="0" w:space="0" w:color="auto"/>
                    <w:right w:val="none" w:sz="0" w:space="0" w:color="auto"/>
                  </w:divBdr>
                  <w:divsChild>
                    <w:div w:id="198052477">
                      <w:marLeft w:val="0"/>
                      <w:marRight w:val="0"/>
                      <w:marTop w:val="0"/>
                      <w:marBottom w:val="0"/>
                      <w:divBdr>
                        <w:top w:val="none" w:sz="0" w:space="0" w:color="auto"/>
                        <w:left w:val="none" w:sz="0" w:space="0" w:color="auto"/>
                        <w:bottom w:val="none" w:sz="0" w:space="0" w:color="auto"/>
                        <w:right w:val="none" w:sz="0" w:space="0" w:color="auto"/>
                      </w:divBdr>
                      <w:divsChild>
                        <w:div w:id="1030187816">
                          <w:marLeft w:val="0"/>
                          <w:marRight w:val="0"/>
                          <w:marTop w:val="0"/>
                          <w:marBottom w:val="0"/>
                          <w:divBdr>
                            <w:top w:val="none" w:sz="0" w:space="0" w:color="auto"/>
                            <w:left w:val="none" w:sz="0" w:space="0" w:color="auto"/>
                            <w:bottom w:val="none" w:sz="0" w:space="0" w:color="auto"/>
                            <w:right w:val="none" w:sz="0" w:space="0" w:color="auto"/>
                          </w:divBdr>
                          <w:divsChild>
                            <w:div w:id="145898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18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risovska.gr.org.ua/informuyemo-pro-pochatok-provedennya-mistobudivnogo-monitoryngu-shhodo-vnesennya-zmin-do-generalnogo-planu-sela-kurisove/%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4CEB8-EF72-4EA1-BCEA-4B59A39DE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13795</Words>
  <Characters>7864</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TravelMate</dc:creator>
  <cp:keywords/>
  <dc:description/>
  <cp:lastModifiedBy>Фінансовий відділ Курісовської сільської ради</cp:lastModifiedBy>
  <cp:revision>5</cp:revision>
  <dcterms:created xsi:type="dcterms:W3CDTF">2024-11-04T10:49:00Z</dcterms:created>
  <dcterms:modified xsi:type="dcterms:W3CDTF">2024-11-06T13:51:00Z</dcterms:modified>
</cp:coreProperties>
</file>